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F26" w:rsidRPr="00B07F26" w:rsidRDefault="00B07F26" w:rsidP="00A37E2E">
      <w:bookmarkStart w:id="0" w:name="_GoBack"/>
      <w:bookmarkEnd w:id="0"/>
    </w:p>
    <w:p w:rsidR="001A7D9C" w:rsidRPr="000C0343" w:rsidRDefault="001A7D9C" w:rsidP="001A7D9C"/>
    <w:p w:rsidR="001A7D9C" w:rsidRDefault="001A7D9C" w:rsidP="001A7D9C">
      <w:pPr>
        <w:pStyle w:val="2"/>
        <w:keepNext w:val="0"/>
        <w:keepLines/>
        <w:widowControl w:val="0"/>
        <w:ind w:right="0"/>
        <w:rPr>
          <w:sz w:val="24"/>
          <w:szCs w:val="22"/>
        </w:rPr>
      </w:pPr>
      <w:r w:rsidRPr="001C12AF">
        <w:rPr>
          <w:sz w:val="24"/>
          <w:szCs w:val="22"/>
        </w:rPr>
        <w:t>ПАСПОРТ ПРОЕКТА</w:t>
      </w:r>
    </w:p>
    <w:p w:rsidR="008815F9" w:rsidRPr="008815F9" w:rsidRDefault="008815F9" w:rsidP="00A00EE9">
      <w:pPr>
        <w:jc w:val="center"/>
        <w:rPr>
          <w:i/>
          <w:sz w:val="20"/>
          <w:szCs w:val="20"/>
          <w:u w:val="single"/>
        </w:rPr>
      </w:pPr>
      <w:r w:rsidRPr="008815F9">
        <w:rPr>
          <w:color w:val="000000"/>
          <w:u w:val="single"/>
        </w:rPr>
        <w:t xml:space="preserve">Спорт </w:t>
      </w:r>
      <w:r w:rsidR="00B839C6">
        <w:rPr>
          <w:color w:val="000000"/>
          <w:u w:val="single"/>
        </w:rPr>
        <w:t>–норма жизни</w:t>
      </w:r>
    </w:p>
    <w:p w:rsidR="00A00EE9" w:rsidRDefault="00A00EE9" w:rsidP="00A00EE9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(наименование проекта)</w:t>
      </w:r>
    </w:p>
    <w:p w:rsidR="00D71E87" w:rsidRDefault="00D71E87" w:rsidP="00D71E87">
      <w:r>
        <w:t>Шифр проекта ________ от «____» __________20__ г.</w:t>
      </w:r>
    </w:p>
    <w:p w:rsidR="00D71E87" w:rsidRPr="005E70A7" w:rsidRDefault="00D71E87" w:rsidP="00D71E87">
      <w:pPr>
        <w:ind w:left="2832"/>
        <w:rPr>
          <w:i/>
          <w:sz w:val="20"/>
          <w:szCs w:val="20"/>
        </w:rPr>
      </w:pPr>
      <w:r w:rsidRPr="005E70A7">
        <w:rPr>
          <w:i/>
          <w:sz w:val="20"/>
          <w:szCs w:val="20"/>
        </w:rPr>
        <w:t xml:space="preserve">    (дата запуска проекта)</w:t>
      </w:r>
    </w:p>
    <w:p w:rsidR="00A00EE9" w:rsidRPr="00D71E87" w:rsidRDefault="00A00EE9" w:rsidP="00D71E87">
      <w:pPr>
        <w:rPr>
          <w:sz w:val="20"/>
          <w:szCs w:val="20"/>
        </w:rPr>
      </w:pPr>
    </w:p>
    <w:p w:rsidR="00A00EE9" w:rsidRPr="00A00EE9" w:rsidRDefault="00A00EE9" w:rsidP="00A00EE9">
      <w:pPr>
        <w:jc w:val="center"/>
      </w:pPr>
      <w:r>
        <w:rPr>
          <w:lang w:val="en-US"/>
        </w:rPr>
        <w:t>I</w:t>
      </w:r>
      <w:r w:rsidRPr="00D71E87">
        <w:t>.</w:t>
      </w:r>
      <w:r>
        <w:t xml:space="preserve"> Общие положения</w:t>
      </w:r>
    </w:p>
    <w:p w:rsidR="001A7D9C" w:rsidRPr="000C0343" w:rsidRDefault="001A7D9C" w:rsidP="001A7D9C">
      <w:pPr>
        <w:jc w:val="center"/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227"/>
        <w:gridCol w:w="709"/>
        <w:gridCol w:w="2409"/>
        <w:gridCol w:w="3544"/>
        <w:gridCol w:w="4253"/>
      </w:tblGrid>
      <w:tr w:rsidR="001A7D9C" w:rsidRPr="00A00EE9" w:rsidTr="000B62BE">
        <w:trPr>
          <w:trHeight w:val="20"/>
        </w:trPr>
        <w:tc>
          <w:tcPr>
            <w:tcW w:w="14142" w:type="dxa"/>
            <w:gridSpan w:val="5"/>
            <w:shd w:val="clear" w:color="auto" w:fill="auto"/>
            <w:vAlign w:val="center"/>
          </w:tcPr>
          <w:p w:rsidR="001A7D9C" w:rsidRPr="00A00EE9" w:rsidRDefault="001A7D9C" w:rsidP="00987105">
            <w:pPr>
              <w:widowControl w:val="0"/>
              <w:jc w:val="center"/>
            </w:pPr>
            <w:r w:rsidRPr="00A00EE9">
              <w:t>Ключевые участники команды проекта</w:t>
            </w:r>
            <w:r w:rsidRPr="00A00EE9">
              <w:rPr>
                <w:rStyle w:val="afb"/>
              </w:rPr>
              <w:footnoteReference w:id="1"/>
            </w:r>
          </w:p>
        </w:tc>
      </w:tr>
      <w:tr w:rsidR="001A7D9C" w:rsidRPr="00A00EE9" w:rsidTr="000B62BE">
        <w:trPr>
          <w:trHeight w:val="170"/>
        </w:trPr>
        <w:tc>
          <w:tcPr>
            <w:tcW w:w="3227" w:type="dxa"/>
            <w:shd w:val="clear" w:color="auto" w:fill="FFFFFF"/>
          </w:tcPr>
          <w:p w:rsidR="001A7D9C" w:rsidRPr="00A00EE9" w:rsidRDefault="001A7D9C" w:rsidP="00EE0F90">
            <w:r w:rsidRPr="00A00EE9">
              <w:t>Куратор проекта</w:t>
            </w:r>
          </w:p>
        </w:tc>
        <w:tc>
          <w:tcPr>
            <w:tcW w:w="10915" w:type="dxa"/>
            <w:gridSpan w:val="4"/>
            <w:shd w:val="clear" w:color="auto" w:fill="FFFFFF"/>
            <w:vAlign w:val="center"/>
          </w:tcPr>
          <w:p w:rsidR="001A7D9C" w:rsidRPr="001D4FAA" w:rsidRDefault="00375A78" w:rsidP="00EE0F90">
            <w:r w:rsidRPr="001D4FAA">
              <w:t>Севрюков Николай Алексеевич – Заместитель главы администрации города по социальной политике</w:t>
            </w:r>
          </w:p>
        </w:tc>
      </w:tr>
      <w:tr w:rsidR="001A7D9C" w:rsidRPr="00A00EE9" w:rsidTr="000B62BE">
        <w:trPr>
          <w:trHeight w:val="235"/>
        </w:trPr>
        <w:tc>
          <w:tcPr>
            <w:tcW w:w="3227" w:type="dxa"/>
            <w:shd w:val="clear" w:color="auto" w:fill="FFFFFF"/>
          </w:tcPr>
          <w:p w:rsidR="001A7D9C" w:rsidRPr="00A00EE9" w:rsidRDefault="001A7D9C" w:rsidP="00EE0F90">
            <w:r w:rsidRPr="00A00EE9">
              <w:t>Заказчик проекта</w:t>
            </w:r>
          </w:p>
        </w:tc>
        <w:tc>
          <w:tcPr>
            <w:tcW w:w="10915" w:type="dxa"/>
            <w:gridSpan w:val="4"/>
            <w:shd w:val="clear" w:color="auto" w:fill="FFFFFF"/>
            <w:vAlign w:val="center"/>
          </w:tcPr>
          <w:p w:rsidR="001A7D9C" w:rsidRPr="001D4FAA" w:rsidRDefault="00375A78" w:rsidP="00EE0F90">
            <w:r w:rsidRPr="001D4FAA">
              <w:t>Песков Владимир Сергеевич – Исполняющий полномочия Главы города</w:t>
            </w:r>
            <w:r w:rsidR="00E340AD" w:rsidRPr="001D4FAA">
              <w:t xml:space="preserve"> Бузулука</w:t>
            </w:r>
          </w:p>
        </w:tc>
      </w:tr>
      <w:tr w:rsidR="001A7D9C" w:rsidRPr="00A00EE9" w:rsidTr="000B62BE">
        <w:trPr>
          <w:trHeight w:val="252"/>
        </w:trPr>
        <w:tc>
          <w:tcPr>
            <w:tcW w:w="3227" w:type="dxa"/>
            <w:shd w:val="clear" w:color="auto" w:fill="FFFFFF"/>
          </w:tcPr>
          <w:p w:rsidR="001A7D9C" w:rsidRPr="00A00EE9" w:rsidRDefault="001A7D9C" w:rsidP="00EE0F90">
            <w:r w:rsidRPr="00A00EE9">
              <w:t>Руководитель проекта</w:t>
            </w:r>
          </w:p>
        </w:tc>
        <w:tc>
          <w:tcPr>
            <w:tcW w:w="10915" w:type="dxa"/>
            <w:gridSpan w:val="4"/>
            <w:shd w:val="clear" w:color="auto" w:fill="FFFFFF"/>
            <w:vAlign w:val="center"/>
          </w:tcPr>
          <w:p w:rsidR="001A7D9C" w:rsidRPr="001D4FAA" w:rsidRDefault="00375A78" w:rsidP="00EE0F90">
            <w:r w:rsidRPr="001D4FAA">
              <w:t>Майорова Наталья Александровна – Начальник Управления по культуре, спорту и молодежной политике администрации города Бузулука</w:t>
            </w:r>
          </w:p>
        </w:tc>
      </w:tr>
      <w:tr w:rsidR="001A7D9C" w:rsidRPr="00A00EE9" w:rsidTr="000B62BE">
        <w:trPr>
          <w:trHeight w:val="252"/>
        </w:trPr>
        <w:tc>
          <w:tcPr>
            <w:tcW w:w="3227" w:type="dxa"/>
            <w:shd w:val="clear" w:color="auto" w:fill="FFFFFF"/>
          </w:tcPr>
          <w:p w:rsidR="001A7D9C" w:rsidRPr="00A00EE9" w:rsidRDefault="001A7D9C" w:rsidP="00EE0F90">
            <w:r w:rsidRPr="00A00EE9">
              <w:t>Администратор проекта</w:t>
            </w:r>
          </w:p>
        </w:tc>
        <w:tc>
          <w:tcPr>
            <w:tcW w:w="10915" w:type="dxa"/>
            <w:gridSpan w:val="4"/>
            <w:shd w:val="clear" w:color="auto" w:fill="FFFFFF"/>
            <w:vAlign w:val="center"/>
          </w:tcPr>
          <w:p w:rsidR="001A7D9C" w:rsidRPr="001D4FAA" w:rsidRDefault="00375A78" w:rsidP="00EE0F90">
            <w:r w:rsidRPr="001D4FAA">
              <w:t>Шабаев Виктор Геннадьевич – Заместитель начальника Управления по культуре, спорту и молодежной политике администрации города Бузулука</w:t>
            </w:r>
          </w:p>
        </w:tc>
      </w:tr>
      <w:tr w:rsidR="00C13F16" w:rsidRPr="00A00EE9" w:rsidTr="000B62BE">
        <w:trPr>
          <w:trHeight w:val="176"/>
        </w:trPr>
        <w:tc>
          <w:tcPr>
            <w:tcW w:w="14142" w:type="dxa"/>
            <w:gridSpan w:val="5"/>
            <w:shd w:val="clear" w:color="auto" w:fill="auto"/>
          </w:tcPr>
          <w:p w:rsidR="00C13F16" w:rsidRPr="00A00EE9" w:rsidRDefault="00C13F16" w:rsidP="004901FD">
            <w:pPr>
              <w:keepNext/>
              <w:widowControl w:val="0"/>
              <w:jc w:val="center"/>
            </w:pPr>
            <w:r w:rsidRPr="00A00EE9">
              <w:t>Сроки и расходы на реализацию проекта</w:t>
            </w:r>
          </w:p>
        </w:tc>
      </w:tr>
      <w:tr w:rsidR="00C13F16" w:rsidRPr="00A00EE9" w:rsidTr="000B62BE">
        <w:trPr>
          <w:trHeight w:val="269"/>
        </w:trPr>
        <w:tc>
          <w:tcPr>
            <w:tcW w:w="3227" w:type="dxa"/>
            <w:shd w:val="clear" w:color="auto" w:fill="FFFFFF"/>
          </w:tcPr>
          <w:p w:rsidR="00C13F16" w:rsidRPr="00A00EE9" w:rsidRDefault="00C13F16" w:rsidP="00383DBA">
            <w:pPr>
              <w:widowControl w:val="0"/>
              <w:ind w:left="-142" w:right="-108"/>
              <w:jc w:val="center"/>
            </w:pPr>
            <w:r w:rsidRPr="00A00EE9">
              <w:t xml:space="preserve">Месяц, год </w:t>
            </w:r>
            <w:r w:rsidR="00BB4954" w:rsidRPr="00A00EE9">
              <w:t xml:space="preserve">начала </w:t>
            </w:r>
            <w:r w:rsidR="00383DBA" w:rsidRPr="00A00EE9">
              <w:t>проекта</w:t>
            </w:r>
          </w:p>
        </w:tc>
        <w:tc>
          <w:tcPr>
            <w:tcW w:w="3118" w:type="dxa"/>
            <w:gridSpan w:val="2"/>
            <w:shd w:val="clear" w:color="auto" w:fill="FFFFFF"/>
          </w:tcPr>
          <w:p w:rsidR="00C13F16" w:rsidRPr="00A00EE9" w:rsidRDefault="00EE2790" w:rsidP="00383DBA">
            <w:pPr>
              <w:widowControl w:val="0"/>
              <w:ind w:left="-142" w:right="-108"/>
              <w:jc w:val="center"/>
            </w:pPr>
            <w:r w:rsidRPr="00A00EE9">
              <w:t xml:space="preserve">Месяц, год </w:t>
            </w:r>
            <w:r w:rsidR="009A0AA1" w:rsidRPr="00A00EE9">
              <w:t xml:space="preserve">закрытия </w:t>
            </w:r>
            <w:r w:rsidR="00383DBA" w:rsidRPr="00A00EE9">
              <w:t>проекта</w:t>
            </w:r>
          </w:p>
        </w:tc>
        <w:tc>
          <w:tcPr>
            <w:tcW w:w="3544" w:type="dxa"/>
            <w:shd w:val="clear" w:color="auto" w:fill="FFFFFF"/>
          </w:tcPr>
          <w:p w:rsidR="00C13F16" w:rsidRPr="00A00EE9" w:rsidRDefault="00C13F16" w:rsidP="00A856C9">
            <w:pPr>
              <w:widowControl w:val="0"/>
              <w:ind w:left="-142" w:right="-108"/>
              <w:jc w:val="center"/>
            </w:pPr>
            <w:r w:rsidRPr="00A00EE9">
              <w:t>Общая длительность проекта</w:t>
            </w:r>
          </w:p>
        </w:tc>
        <w:tc>
          <w:tcPr>
            <w:tcW w:w="4253" w:type="dxa"/>
            <w:shd w:val="clear" w:color="auto" w:fill="FFFFFF"/>
          </w:tcPr>
          <w:p w:rsidR="00C13F16" w:rsidRPr="00A00EE9" w:rsidRDefault="00C13F16" w:rsidP="000B62BE">
            <w:pPr>
              <w:widowControl w:val="0"/>
              <w:ind w:left="-142" w:right="-108"/>
              <w:jc w:val="center"/>
            </w:pPr>
            <w:r w:rsidRPr="00A00EE9">
              <w:t>Расходы на реализацию проекта, млн. руб.</w:t>
            </w:r>
            <w:r w:rsidR="000B62BE" w:rsidRPr="00A00EE9">
              <w:rPr>
                <w:rStyle w:val="afb"/>
              </w:rPr>
              <w:footnoteReference w:id="2"/>
            </w:r>
          </w:p>
        </w:tc>
      </w:tr>
      <w:tr w:rsidR="00C13F16" w:rsidRPr="00A00EE9" w:rsidTr="000B62BE">
        <w:trPr>
          <w:trHeight w:val="269"/>
        </w:trPr>
        <w:tc>
          <w:tcPr>
            <w:tcW w:w="3227" w:type="dxa"/>
            <w:shd w:val="clear" w:color="auto" w:fill="FFFFFF"/>
          </w:tcPr>
          <w:p w:rsidR="00C13F16" w:rsidRPr="00367004" w:rsidRDefault="008815F9" w:rsidP="00A856C9">
            <w:pPr>
              <w:widowControl w:val="0"/>
              <w:rPr>
                <w:b/>
                <w:lang w:val="en-US"/>
              </w:rPr>
            </w:pPr>
            <w:r w:rsidRPr="001D4FAA">
              <w:rPr>
                <w:b/>
              </w:rPr>
              <w:t xml:space="preserve">Январь </w:t>
            </w:r>
            <w:r w:rsidR="00367004">
              <w:rPr>
                <w:b/>
              </w:rPr>
              <w:t>202</w:t>
            </w:r>
            <w:r w:rsidR="00367004">
              <w:rPr>
                <w:b/>
                <w:lang w:val="en-US"/>
              </w:rPr>
              <w:t>1</w:t>
            </w:r>
          </w:p>
        </w:tc>
        <w:tc>
          <w:tcPr>
            <w:tcW w:w="3118" w:type="dxa"/>
            <w:gridSpan w:val="2"/>
            <w:shd w:val="clear" w:color="auto" w:fill="FFFFFF"/>
          </w:tcPr>
          <w:p w:rsidR="00C13F16" w:rsidRPr="00A00EE9" w:rsidDel="000B2D01" w:rsidRDefault="008815F9" w:rsidP="00A856C9">
            <w:pPr>
              <w:suppressAutoHyphens/>
            </w:pPr>
            <w:r>
              <w:t>Декабрь 2024</w:t>
            </w:r>
          </w:p>
        </w:tc>
        <w:tc>
          <w:tcPr>
            <w:tcW w:w="3544" w:type="dxa"/>
            <w:shd w:val="clear" w:color="auto" w:fill="FFFFFF"/>
          </w:tcPr>
          <w:p w:rsidR="00C13F16" w:rsidRPr="00A00EE9" w:rsidDel="000B2D01" w:rsidRDefault="00367004" w:rsidP="00A856C9">
            <w:pPr>
              <w:suppressAutoHyphens/>
            </w:pPr>
            <w:r>
              <w:rPr>
                <w:lang w:val="en-US"/>
              </w:rPr>
              <w:t>4</w:t>
            </w:r>
            <w:r w:rsidR="00C5083B">
              <w:t xml:space="preserve"> лет</w:t>
            </w:r>
          </w:p>
        </w:tc>
        <w:tc>
          <w:tcPr>
            <w:tcW w:w="4253" w:type="dxa"/>
            <w:shd w:val="clear" w:color="auto" w:fill="FFFFFF"/>
          </w:tcPr>
          <w:p w:rsidR="00C13F16" w:rsidRPr="00E66754" w:rsidDel="000B2D01" w:rsidRDefault="00E66754" w:rsidP="00A856C9">
            <w:pPr>
              <w:suppressAutoHyphens/>
            </w:pPr>
            <w:r>
              <w:rPr>
                <w:lang w:val="en-US"/>
              </w:rPr>
              <w:t>320</w:t>
            </w:r>
            <w:r>
              <w:t>,6</w:t>
            </w:r>
          </w:p>
        </w:tc>
      </w:tr>
      <w:tr w:rsidR="001A7D9C" w:rsidRPr="00A00EE9" w:rsidTr="000B62BE">
        <w:trPr>
          <w:trHeight w:val="20"/>
        </w:trPr>
        <w:tc>
          <w:tcPr>
            <w:tcW w:w="14142" w:type="dxa"/>
            <w:gridSpan w:val="5"/>
            <w:shd w:val="clear" w:color="auto" w:fill="auto"/>
            <w:vAlign w:val="center"/>
          </w:tcPr>
          <w:p w:rsidR="001A7D9C" w:rsidRPr="00A00EE9" w:rsidRDefault="00B55D2E" w:rsidP="00EE0F90">
            <w:pPr>
              <w:widowControl w:val="0"/>
              <w:jc w:val="center"/>
            </w:pPr>
            <w:r w:rsidRPr="00A00EE9">
              <w:t xml:space="preserve">Описание </w:t>
            </w:r>
            <w:r w:rsidR="001A7D9C" w:rsidRPr="00A00EE9">
              <w:t xml:space="preserve"> проекта</w:t>
            </w:r>
          </w:p>
        </w:tc>
      </w:tr>
      <w:tr w:rsidR="00DD0E50" w:rsidRPr="00A00EE9" w:rsidTr="001E138E">
        <w:trPr>
          <w:trHeight w:val="1676"/>
        </w:trPr>
        <w:tc>
          <w:tcPr>
            <w:tcW w:w="3936" w:type="dxa"/>
            <w:gridSpan w:val="2"/>
            <w:shd w:val="clear" w:color="auto" w:fill="FFFFFF"/>
            <w:vAlign w:val="center"/>
          </w:tcPr>
          <w:p w:rsidR="00DD0E50" w:rsidRPr="00A00EE9" w:rsidRDefault="00DD0E50" w:rsidP="00962ED4">
            <w:pPr>
              <w:widowControl w:val="0"/>
              <w:ind w:left="-142" w:right="-108"/>
              <w:jc w:val="center"/>
            </w:pPr>
            <w:r>
              <w:t xml:space="preserve">Наименование цели </w:t>
            </w:r>
            <w:r w:rsidRPr="00A00EE9">
              <w:t xml:space="preserve"> проекта</w:t>
            </w:r>
          </w:p>
        </w:tc>
        <w:tc>
          <w:tcPr>
            <w:tcW w:w="10206" w:type="dxa"/>
            <w:gridSpan w:val="3"/>
            <w:shd w:val="clear" w:color="auto" w:fill="FFFFFF"/>
            <w:vAlign w:val="center"/>
          </w:tcPr>
          <w:p w:rsidR="00DD0E50" w:rsidRPr="00A00EE9" w:rsidRDefault="00DD0E50" w:rsidP="004851D9">
            <w:pPr>
              <w:widowControl w:val="0"/>
              <w:ind w:left="-142" w:right="-108"/>
              <w:jc w:val="center"/>
            </w:pPr>
            <w:r w:rsidRPr="00DD0E50">
              <w:t xml:space="preserve">Увеличить численность жителей города Бузулука, систематически занимающихся физической культурой и спортом, за счёт обеспечения доступа к объектам спорта для разных возрастных категорий к 2024 году путём </w:t>
            </w:r>
            <w:r w:rsidR="004851D9">
              <w:t xml:space="preserve">привлечения к участию в городских спортивно-массовых мероприятиях, а также </w:t>
            </w:r>
            <w:r w:rsidR="00B72940">
              <w:t>мероприятиях</w:t>
            </w:r>
            <w:r w:rsidR="00257154">
              <w:t xml:space="preserve"> </w:t>
            </w:r>
            <w:r w:rsidR="004851D9">
              <w:t xml:space="preserve">по </w:t>
            </w:r>
            <w:r w:rsidRPr="00DD0E50">
              <w:t>месту работы</w:t>
            </w:r>
            <w:r>
              <w:t>, учебы</w:t>
            </w:r>
            <w:r w:rsidRPr="00DD0E50">
              <w:t>, месту жительства</w:t>
            </w:r>
            <w:r w:rsidR="004851D9">
              <w:t>.</w:t>
            </w:r>
          </w:p>
        </w:tc>
      </w:tr>
      <w:tr w:rsidR="00EE2790" w:rsidRPr="00A00EE9" w:rsidTr="0069087F">
        <w:trPr>
          <w:trHeight w:val="303"/>
        </w:trPr>
        <w:tc>
          <w:tcPr>
            <w:tcW w:w="3936" w:type="dxa"/>
            <w:gridSpan w:val="2"/>
            <w:shd w:val="clear" w:color="auto" w:fill="FFFFFF"/>
          </w:tcPr>
          <w:p w:rsidR="00EE2790" w:rsidRPr="00A00EE9" w:rsidRDefault="00EE2790" w:rsidP="00A856C9">
            <w:pPr>
              <w:rPr>
                <w:highlight w:val="yellow"/>
              </w:rPr>
            </w:pPr>
            <w:r w:rsidRPr="00A00EE9">
              <w:t>Риски проекта</w:t>
            </w:r>
          </w:p>
        </w:tc>
        <w:tc>
          <w:tcPr>
            <w:tcW w:w="10206" w:type="dxa"/>
            <w:gridSpan w:val="3"/>
            <w:shd w:val="clear" w:color="auto" w:fill="FFFFFF"/>
          </w:tcPr>
          <w:p w:rsidR="00DD0E50" w:rsidRDefault="00DD0E50" w:rsidP="00A856C9">
            <w:r>
              <w:t xml:space="preserve">- </w:t>
            </w:r>
            <w:r w:rsidR="000B60D8">
              <w:t>Отсутствие возможности</w:t>
            </w:r>
            <w:r w:rsidRPr="00DD0E50">
              <w:t xml:space="preserve"> введения бесплатного</w:t>
            </w:r>
            <w:r w:rsidR="00DB02DD">
              <w:t xml:space="preserve"> (льготного)</w:t>
            </w:r>
            <w:r w:rsidRPr="00DD0E50">
              <w:t xml:space="preserve"> посещения  муниципальных спортивных объектов жителями города пенсионного возраста без дополнительного финансирования этих учреждений.</w:t>
            </w:r>
          </w:p>
          <w:p w:rsidR="00DD0E50" w:rsidRDefault="00DD0E50" w:rsidP="00A856C9">
            <w:r>
              <w:lastRenderedPageBreak/>
              <w:t xml:space="preserve">- </w:t>
            </w:r>
            <w:r w:rsidRPr="00DD0E50">
              <w:t>Встреча представителей администрации города с руководителями предприятий, учреждений, а также лидерами профсоюзов предприятий и учреждений, находящихся на территории города с повесткой  «О мерах поддержки работающего населения, систематически занимающегося физической культурой и спортом» не дала положительных результатов</w:t>
            </w:r>
            <w:r w:rsidR="001C6FC3">
              <w:t>.</w:t>
            </w:r>
          </w:p>
          <w:p w:rsidR="00DD0E50" w:rsidRPr="00A00EE9" w:rsidRDefault="00DD0E50" w:rsidP="00A856C9">
            <w:pPr>
              <w:rPr>
                <w:highlight w:val="yellow"/>
              </w:rPr>
            </w:pPr>
          </w:p>
        </w:tc>
      </w:tr>
      <w:tr w:rsidR="001A7D9C" w:rsidRPr="00A00EE9" w:rsidTr="0069087F">
        <w:trPr>
          <w:trHeight w:val="262"/>
        </w:trPr>
        <w:tc>
          <w:tcPr>
            <w:tcW w:w="3936" w:type="dxa"/>
            <w:gridSpan w:val="2"/>
            <w:shd w:val="clear" w:color="auto" w:fill="FFFFFF"/>
          </w:tcPr>
          <w:p w:rsidR="001A7D9C" w:rsidRPr="00A00EE9" w:rsidRDefault="00B444A3" w:rsidP="00EE0F90">
            <w:r w:rsidRPr="00A00EE9">
              <w:lastRenderedPageBreak/>
              <w:t>Перечень муниципальных программ, содержащих мероприятия проекта</w:t>
            </w:r>
          </w:p>
        </w:tc>
        <w:tc>
          <w:tcPr>
            <w:tcW w:w="10206" w:type="dxa"/>
            <w:gridSpan w:val="3"/>
            <w:shd w:val="clear" w:color="auto" w:fill="FFFFFF"/>
          </w:tcPr>
          <w:p w:rsidR="001A7D9C" w:rsidRPr="00A00EE9" w:rsidRDefault="001C6FC3" w:rsidP="001C6FC3">
            <w:r>
              <w:t>Муниципальная  программа«Осуществление деятельности в области культуры, спорта и молод</w:t>
            </w:r>
            <w:r w:rsidR="007C28A1">
              <w:t xml:space="preserve">ежной политики города Бузулука», принятая постановлением администрации города </w:t>
            </w:r>
            <w:r w:rsidR="007C28A1" w:rsidRPr="001D4FAA">
              <w:t xml:space="preserve">от   </w:t>
            </w:r>
            <w:r w:rsidR="001D4FAA" w:rsidRPr="001D4FAA">
              <w:t xml:space="preserve"> 19.11.2020 г. </w:t>
            </w:r>
            <w:r w:rsidR="007C28A1" w:rsidRPr="001D4FAA">
              <w:t>№</w:t>
            </w:r>
            <w:r w:rsidR="001D4FAA" w:rsidRPr="001D4FAA">
              <w:t>2079-п</w:t>
            </w:r>
          </w:p>
        </w:tc>
      </w:tr>
      <w:tr w:rsidR="00132A12" w:rsidRPr="00A00EE9" w:rsidTr="0069087F">
        <w:trPr>
          <w:trHeight w:val="262"/>
        </w:trPr>
        <w:tc>
          <w:tcPr>
            <w:tcW w:w="3936" w:type="dxa"/>
            <w:gridSpan w:val="2"/>
            <w:shd w:val="clear" w:color="auto" w:fill="FFFFFF"/>
          </w:tcPr>
          <w:p w:rsidR="00132A12" w:rsidRPr="00A00EE9" w:rsidRDefault="009606F5" w:rsidP="00D34F9E">
            <w:r w:rsidRPr="00A00EE9">
              <w:t>Включение</w:t>
            </w:r>
            <w:r w:rsidR="00132A12" w:rsidRPr="00A00EE9">
              <w:t xml:space="preserve"> проекта в </w:t>
            </w:r>
            <w:r w:rsidR="00D34F9E">
              <w:t>реестр</w:t>
            </w:r>
            <w:r w:rsidR="00132A12" w:rsidRPr="00A00EE9">
              <w:t xml:space="preserve"> проектов</w:t>
            </w:r>
          </w:p>
        </w:tc>
        <w:tc>
          <w:tcPr>
            <w:tcW w:w="10206" w:type="dxa"/>
            <w:gridSpan w:val="3"/>
            <w:shd w:val="clear" w:color="auto" w:fill="FFFFFF"/>
          </w:tcPr>
          <w:p w:rsidR="00132A12" w:rsidRPr="00A00EE9" w:rsidRDefault="001D4FAA" w:rsidP="001D4FAA">
            <w:r w:rsidRPr="004A3960">
              <w:t>Реестр проектов муниципального образования город Бузулук Оренбургской области</w:t>
            </w:r>
          </w:p>
        </w:tc>
      </w:tr>
      <w:tr w:rsidR="001A7D9C" w:rsidRPr="00A00EE9" w:rsidTr="00020DD2">
        <w:trPr>
          <w:trHeight w:val="442"/>
        </w:trPr>
        <w:tc>
          <w:tcPr>
            <w:tcW w:w="3936" w:type="dxa"/>
            <w:gridSpan w:val="2"/>
            <w:shd w:val="clear" w:color="auto" w:fill="FFFFFF"/>
          </w:tcPr>
          <w:p w:rsidR="001A7D9C" w:rsidRPr="00A00EE9" w:rsidRDefault="001A7D9C" w:rsidP="00EE0F90">
            <w:pPr>
              <w:rPr>
                <w:bCs/>
                <w:iCs/>
              </w:rPr>
            </w:pPr>
            <w:r w:rsidRPr="00A00EE9">
              <w:t>Периодичность отчетности (подготовки статус-отчетов по проекту</w:t>
            </w:r>
            <w:r w:rsidRPr="00A00EE9">
              <w:rPr>
                <w:rStyle w:val="afb"/>
                <w:bCs/>
                <w:iCs/>
              </w:rPr>
              <w:footnoteReference w:id="3"/>
            </w:r>
            <w:r w:rsidRPr="00A00EE9">
              <w:t>)</w:t>
            </w:r>
          </w:p>
        </w:tc>
        <w:tc>
          <w:tcPr>
            <w:tcW w:w="10206" w:type="dxa"/>
            <w:gridSpan w:val="3"/>
            <w:shd w:val="clear" w:color="auto" w:fill="FFFFFF"/>
          </w:tcPr>
          <w:p w:rsidR="001A7D9C" w:rsidRPr="00A00EE9" w:rsidRDefault="00C5083B" w:rsidP="00987105">
            <w:pPr>
              <w:keepNext/>
              <w:tabs>
                <w:tab w:val="left" w:pos="283"/>
              </w:tabs>
              <w:ind w:left="34"/>
              <w:jc w:val="both"/>
            </w:pPr>
            <w:r>
              <w:t>ежемесячно</w:t>
            </w:r>
          </w:p>
        </w:tc>
      </w:tr>
      <w:tr w:rsidR="00110323" w:rsidRPr="00A00EE9" w:rsidTr="00020DD2">
        <w:trPr>
          <w:trHeight w:val="294"/>
        </w:trPr>
        <w:tc>
          <w:tcPr>
            <w:tcW w:w="3936" w:type="dxa"/>
            <w:gridSpan w:val="2"/>
            <w:shd w:val="clear" w:color="auto" w:fill="FFFFFF"/>
          </w:tcPr>
          <w:p w:rsidR="00110323" w:rsidRPr="00A00EE9" w:rsidRDefault="000F72EA" w:rsidP="00EE0F90">
            <w:r w:rsidRPr="00A00EE9">
              <w:t>Дополнительные сведения</w:t>
            </w:r>
          </w:p>
        </w:tc>
        <w:tc>
          <w:tcPr>
            <w:tcW w:w="10206" w:type="dxa"/>
            <w:gridSpan w:val="3"/>
            <w:shd w:val="clear" w:color="auto" w:fill="FFFFFF"/>
          </w:tcPr>
          <w:p w:rsidR="00110323" w:rsidRPr="00A00EE9" w:rsidRDefault="000B60D8" w:rsidP="00987105">
            <w:pPr>
              <w:keepNext/>
              <w:tabs>
                <w:tab w:val="left" w:pos="283"/>
              </w:tabs>
              <w:ind w:left="34"/>
              <w:jc w:val="both"/>
            </w:pPr>
            <w:r>
              <w:t>-</w:t>
            </w:r>
          </w:p>
        </w:tc>
      </w:tr>
    </w:tbl>
    <w:p w:rsidR="001A7D9C" w:rsidRDefault="001A7D9C" w:rsidP="001A7D9C">
      <w:pPr>
        <w:keepNext/>
        <w:widowControl w:val="0"/>
        <w:suppressAutoHyphens/>
        <w:rPr>
          <w:rFonts w:eastAsia="Calibri"/>
          <w:sz w:val="22"/>
          <w:szCs w:val="22"/>
          <w:lang w:eastAsia="en-US"/>
        </w:rPr>
      </w:pPr>
    </w:p>
    <w:p w:rsidR="00EB4A27" w:rsidRPr="00A00EE9" w:rsidRDefault="00EB4A27" w:rsidP="001A7D9C">
      <w:pPr>
        <w:keepNext/>
        <w:widowControl w:val="0"/>
        <w:suppressAutoHyphens/>
        <w:rPr>
          <w:rFonts w:eastAsia="Calibri"/>
          <w:lang w:eastAsia="en-US"/>
        </w:rPr>
      </w:pPr>
    </w:p>
    <w:p w:rsidR="00C53A56" w:rsidRDefault="00C53A56" w:rsidP="00C53A56">
      <w:pPr>
        <w:suppressAutoHyphens/>
        <w:jc w:val="center"/>
        <w:rPr>
          <w:rFonts w:eastAsia="Calibri"/>
          <w:lang w:eastAsia="en-US"/>
        </w:rPr>
      </w:pPr>
    </w:p>
    <w:p w:rsidR="00C5083B" w:rsidRDefault="00C5083B" w:rsidP="00C53A56">
      <w:pPr>
        <w:suppressAutoHyphens/>
        <w:jc w:val="center"/>
        <w:rPr>
          <w:rFonts w:eastAsia="Calibri"/>
          <w:lang w:eastAsia="en-US"/>
        </w:rPr>
      </w:pPr>
    </w:p>
    <w:p w:rsidR="00C5083B" w:rsidRDefault="00C5083B" w:rsidP="00C53A56">
      <w:pPr>
        <w:suppressAutoHyphens/>
        <w:jc w:val="center"/>
        <w:rPr>
          <w:rFonts w:eastAsia="Calibri"/>
          <w:lang w:eastAsia="en-US"/>
        </w:rPr>
      </w:pPr>
    </w:p>
    <w:p w:rsidR="00C5083B" w:rsidRDefault="00C5083B" w:rsidP="00C53A56">
      <w:pPr>
        <w:suppressAutoHyphens/>
        <w:jc w:val="center"/>
        <w:rPr>
          <w:rFonts w:eastAsia="Calibri"/>
          <w:lang w:eastAsia="en-US"/>
        </w:rPr>
      </w:pPr>
    </w:p>
    <w:p w:rsidR="00C5083B" w:rsidRDefault="00C5083B" w:rsidP="00C53A56">
      <w:pPr>
        <w:suppressAutoHyphens/>
        <w:jc w:val="center"/>
        <w:rPr>
          <w:rFonts w:eastAsia="Calibri"/>
          <w:lang w:eastAsia="en-US"/>
        </w:rPr>
      </w:pPr>
    </w:p>
    <w:p w:rsidR="00C5083B" w:rsidRDefault="00C5083B" w:rsidP="00C53A56">
      <w:pPr>
        <w:suppressAutoHyphens/>
        <w:jc w:val="center"/>
        <w:rPr>
          <w:rFonts w:eastAsia="Calibri"/>
          <w:lang w:eastAsia="en-US"/>
        </w:rPr>
      </w:pPr>
    </w:p>
    <w:p w:rsidR="00C5083B" w:rsidRDefault="00C5083B" w:rsidP="00C53A56">
      <w:pPr>
        <w:suppressAutoHyphens/>
        <w:jc w:val="center"/>
        <w:rPr>
          <w:rFonts w:eastAsia="Calibri"/>
          <w:lang w:eastAsia="en-US"/>
        </w:rPr>
      </w:pPr>
    </w:p>
    <w:p w:rsidR="00C5083B" w:rsidRDefault="00C5083B" w:rsidP="00C53A56">
      <w:pPr>
        <w:suppressAutoHyphens/>
        <w:jc w:val="center"/>
        <w:rPr>
          <w:rFonts w:eastAsia="Calibri"/>
          <w:lang w:eastAsia="en-US"/>
        </w:rPr>
      </w:pPr>
    </w:p>
    <w:p w:rsidR="00C5083B" w:rsidRDefault="00C5083B" w:rsidP="00C53A56">
      <w:pPr>
        <w:suppressAutoHyphens/>
        <w:jc w:val="center"/>
        <w:rPr>
          <w:rFonts w:eastAsia="Calibri"/>
          <w:lang w:eastAsia="en-US"/>
        </w:rPr>
      </w:pPr>
    </w:p>
    <w:p w:rsidR="00C80F64" w:rsidRDefault="00C80F64" w:rsidP="00C53A56">
      <w:pPr>
        <w:suppressAutoHyphens/>
        <w:jc w:val="center"/>
        <w:rPr>
          <w:rFonts w:eastAsia="Calibri"/>
          <w:lang w:eastAsia="en-US"/>
        </w:rPr>
      </w:pPr>
    </w:p>
    <w:p w:rsidR="001A7D9C" w:rsidRDefault="00C53A56" w:rsidP="00C53A56">
      <w:pPr>
        <w:suppressAutoHyphens/>
        <w:jc w:val="center"/>
        <w:rPr>
          <w:rFonts w:eastAsia="Calibri"/>
          <w:lang w:eastAsia="en-US"/>
        </w:rPr>
      </w:pPr>
      <w:r>
        <w:rPr>
          <w:rFonts w:eastAsia="Calibri"/>
          <w:lang w:val="en-US" w:eastAsia="en-US"/>
        </w:rPr>
        <w:t>II</w:t>
      </w:r>
      <w:r w:rsidRPr="00D71E87">
        <w:rPr>
          <w:rFonts w:eastAsia="Calibri"/>
          <w:lang w:eastAsia="en-US"/>
        </w:rPr>
        <w:t xml:space="preserve">. </w:t>
      </w:r>
      <w:r>
        <w:rPr>
          <w:rFonts w:eastAsia="Calibri"/>
          <w:lang w:eastAsia="en-US"/>
        </w:rPr>
        <w:t>Показатели проекта</w:t>
      </w:r>
    </w:p>
    <w:p w:rsidR="00C53A56" w:rsidRDefault="00C53A56" w:rsidP="00C53A56">
      <w:pPr>
        <w:suppressAutoHyphens/>
        <w:jc w:val="center"/>
        <w:rPr>
          <w:rFonts w:eastAsia="Calibri"/>
          <w:lang w:eastAsia="en-US"/>
        </w:rPr>
      </w:pPr>
    </w:p>
    <w:tbl>
      <w:tblPr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77"/>
        <w:gridCol w:w="2280"/>
        <w:gridCol w:w="2458"/>
        <w:gridCol w:w="1917"/>
        <w:gridCol w:w="912"/>
        <w:gridCol w:w="912"/>
        <w:gridCol w:w="912"/>
        <w:gridCol w:w="912"/>
        <w:gridCol w:w="912"/>
      </w:tblGrid>
      <w:tr w:rsidR="00C53A56" w:rsidRPr="008D5058" w:rsidTr="00C53A56">
        <w:tc>
          <w:tcPr>
            <w:tcW w:w="2677" w:type="dxa"/>
            <w:vMerge w:val="restart"/>
          </w:tcPr>
          <w:p w:rsidR="00C53A56" w:rsidRPr="002E16FE" w:rsidRDefault="00C53A56" w:rsidP="001746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E16FE">
              <w:rPr>
                <w:rFonts w:ascii="Times New Roman" w:hAnsi="Times New Roman" w:cs="Times New Roman"/>
                <w:szCs w:val="22"/>
              </w:rPr>
              <w:t>Показатели проекта и их значения по годам</w:t>
            </w:r>
          </w:p>
        </w:tc>
        <w:tc>
          <w:tcPr>
            <w:tcW w:w="2280" w:type="dxa"/>
            <w:vMerge w:val="restart"/>
          </w:tcPr>
          <w:p w:rsidR="00C53A56" w:rsidRPr="008D5058" w:rsidRDefault="00174605" w:rsidP="00E000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н</w:t>
            </w:r>
            <w:r w:rsidR="00C53A56" w:rsidRPr="008D5058">
              <w:rPr>
                <w:rFonts w:ascii="Times New Roman" w:hAnsi="Times New Roman" w:cs="Times New Roman"/>
                <w:sz w:val="20"/>
                <w:szCs w:val="22"/>
              </w:rPr>
              <w:t>аименование показателя</w:t>
            </w:r>
          </w:p>
        </w:tc>
        <w:tc>
          <w:tcPr>
            <w:tcW w:w="2458" w:type="dxa"/>
            <w:vMerge w:val="restart"/>
          </w:tcPr>
          <w:p w:rsidR="00C53A56" w:rsidRPr="008D5058" w:rsidRDefault="00174605" w:rsidP="00E000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bookmarkStart w:id="1" w:name="P352"/>
            <w:bookmarkEnd w:id="1"/>
            <w:r>
              <w:rPr>
                <w:rFonts w:ascii="Times New Roman" w:hAnsi="Times New Roman" w:cs="Times New Roman"/>
                <w:sz w:val="20"/>
                <w:szCs w:val="22"/>
              </w:rPr>
              <w:t>е</w:t>
            </w:r>
            <w:r w:rsidR="00286CE7">
              <w:rPr>
                <w:rFonts w:ascii="Times New Roman" w:hAnsi="Times New Roman" w:cs="Times New Roman"/>
                <w:sz w:val="20"/>
                <w:szCs w:val="22"/>
              </w:rPr>
              <w:t>диница измерения</w:t>
            </w:r>
          </w:p>
        </w:tc>
        <w:tc>
          <w:tcPr>
            <w:tcW w:w="1917" w:type="dxa"/>
            <w:vMerge w:val="restart"/>
          </w:tcPr>
          <w:p w:rsidR="00C53A56" w:rsidRPr="008D5058" w:rsidRDefault="00C53A56" w:rsidP="00E000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  <w:vertAlign w:val="superscript"/>
              </w:rPr>
            </w:pPr>
            <w:bookmarkStart w:id="2" w:name="P353"/>
            <w:bookmarkEnd w:id="2"/>
            <w:r w:rsidRPr="008D5058">
              <w:rPr>
                <w:rFonts w:ascii="Times New Roman" w:hAnsi="Times New Roman" w:cs="Times New Roman"/>
                <w:sz w:val="20"/>
                <w:szCs w:val="22"/>
              </w:rPr>
              <w:t>базовое значение</w:t>
            </w:r>
          </w:p>
          <w:p w:rsidR="00C53A56" w:rsidRPr="008D5058" w:rsidRDefault="00C53A56" w:rsidP="00E000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8D5058">
              <w:rPr>
                <w:rFonts w:ascii="Times New Roman" w:hAnsi="Times New Roman" w:cs="Times New Roman"/>
                <w:sz w:val="20"/>
                <w:szCs w:val="22"/>
              </w:rPr>
              <w:t>показателя</w:t>
            </w:r>
          </w:p>
        </w:tc>
        <w:tc>
          <w:tcPr>
            <w:tcW w:w="4560" w:type="dxa"/>
            <w:gridSpan w:val="5"/>
          </w:tcPr>
          <w:p w:rsidR="00C53A56" w:rsidRPr="008D5058" w:rsidRDefault="00C53A56" w:rsidP="00E000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D5058">
              <w:rPr>
                <w:rFonts w:ascii="Times New Roman" w:hAnsi="Times New Roman" w:cs="Times New Roman"/>
                <w:sz w:val="20"/>
                <w:szCs w:val="28"/>
              </w:rPr>
              <w:t>срок достижения показателя (год)</w:t>
            </w:r>
          </w:p>
        </w:tc>
      </w:tr>
      <w:tr w:rsidR="00C53A56" w:rsidRPr="008D5058" w:rsidTr="00C53A56">
        <w:tc>
          <w:tcPr>
            <w:tcW w:w="2677" w:type="dxa"/>
            <w:vMerge/>
          </w:tcPr>
          <w:p w:rsidR="00C53A56" w:rsidRPr="002E16FE" w:rsidRDefault="00C53A56" w:rsidP="00E00073"/>
        </w:tc>
        <w:tc>
          <w:tcPr>
            <w:tcW w:w="2280" w:type="dxa"/>
            <w:vMerge/>
          </w:tcPr>
          <w:p w:rsidR="00C53A56" w:rsidRPr="008D5058" w:rsidRDefault="00C53A56" w:rsidP="00E00073">
            <w:pPr>
              <w:rPr>
                <w:sz w:val="20"/>
              </w:rPr>
            </w:pPr>
          </w:p>
        </w:tc>
        <w:tc>
          <w:tcPr>
            <w:tcW w:w="2458" w:type="dxa"/>
            <w:vMerge/>
          </w:tcPr>
          <w:p w:rsidR="00C53A56" w:rsidRPr="008D5058" w:rsidRDefault="00C53A56" w:rsidP="00E00073">
            <w:pPr>
              <w:rPr>
                <w:sz w:val="20"/>
              </w:rPr>
            </w:pPr>
          </w:p>
        </w:tc>
        <w:tc>
          <w:tcPr>
            <w:tcW w:w="1917" w:type="dxa"/>
            <w:vMerge/>
          </w:tcPr>
          <w:p w:rsidR="00C53A56" w:rsidRPr="008D5058" w:rsidRDefault="00C53A56" w:rsidP="00E00073">
            <w:pPr>
              <w:rPr>
                <w:sz w:val="20"/>
              </w:rPr>
            </w:pPr>
          </w:p>
        </w:tc>
        <w:tc>
          <w:tcPr>
            <w:tcW w:w="912" w:type="dxa"/>
          </w:tcPr>
          <w:p w:rsidR="00C53A56" w:rsidRPr="00C02B49" w:rsidRDefault="00C02B49" w:rsidP="000E1AEE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20</w:t>
            </w:r>
            <w:r w:rsidR="000E1AEE">
              <w:rPr>
                <w:rFonts w:ascii="Times New Roman" w:hAnsi="Times New Roman" w:cs="Times New Roman"/>
                <w:sz w:val="20"/>
                <w:szCs w:val="22"/>
              </w:rPr>
              <w:t>20</w:t>
            </w:r>
          </w:p>
        </w:tc>
        <w:tc>
          <w:tcPr>
            <w:tcW w:w="912" w:type="dxa"/>
          </w:tcPr>
          <w:p w:rsidR="00C53A56" w:rsidRPr="008D5058" w:rsidRDefault="00C02B49" w:rsidP="000E1AEE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20</w:t>
            </w:r>
            <w:r w:rsidR="000E1AEE">
              <w:rPr>
                <w:rFonts w:ascii="Times New Roman" w:hAnsi="Times New Roman" w:cs="Times New Roman"/>
                <w:sz w:val="20"/>
                <w:szCs w:val="22"/>
              </w:rPr>
              <w:t>21</w:t>
            </w:r>
          </w:p>
        </w:tc>
        <w:tc>
          <w:tcPr>
            <w:tcW w:w="912" w:type="dxa"/>
          </w:tcPr>
          <w:p w:rsidR="00C53A56" w:rsidRPr="008D5058" w:rsidRDefault="00C02B49" w:rsidP="000E1AEE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20</w:t>
            </w:r>
            <w:r w:rsidR="000E1AEE">
              <w:rPr>
                <w:rFonts w:ascii="Times New Roman" w:hAnsi="Times New Roman" w:cs="Times New Roman"/>
                <w:sz w:val="20"/>
                <w:szCs w:val="22"/>
              </w:rPr>
              <w:t>22</w:t>
            </w:r>
          </w:p>
        </w:tc>
        <w:tc>
          <w:tcPr>
            <w:tcW w:w="912" w:type="dxa"/>
          </w:tcPr>
          <w:p w:rsidR="00C53A56" w:rsidRPr="008D5058" w:rsidRDefault="00C02B49" w:rsidP="000E1AEE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20</w:t>
            </w:r>
            <w:r w:rsidR="000E1AEE">
              <w:rPr>
                <w:rFonts w:ascii="Times New Roman" w:hAnsi="Times New Roman" w:cs="Times New Roman"/>
                <w:sz w:val="20"/>
                <w:szCs w:val="22"/>
              </w:rPr>
              <w:t>23</w:t>
            </w:r>
          </w:p>
        </w:tc>
        <w:tc>
          <w:tcPr>
            <w:tcW w:w="912" w:type="dxa"/>
          </w:tcPr>
          <w:p w:rsidR="00C53A56" w:rsidRPr="008D5058" w:rsidRDefault="00C53A56" w:rsidP="000E1AEE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8D5058">
              <w:rPr>
                <w:rFonts w:ascii="Times New Roman" w:hAnsi="Times New Roman" w:cs="Times New Roman"/>
                <w:sz w:val="20"/>
                <w:szCs w:val="22"/>
              </w:rPr>
              <w:t>20</w:t>
            </w:r>
            <w:r w:rsidR="00C02B49">
              <w:rPr>
                <w:rFonts w:ascii="Times New Roman" w:hAnsi="Times New Roman" w:cs="Times New Roman"/>
                <w:sz w:val="20"/>
                <w:szCs w:val="22"/>
              </w:rPr>
              <w:t>2</w:t>
            </w:r>
            <w:r w:rsidR="000E1AEE">
              <w:rPr>
                <w:rFonts w:ascii="Times New Roman" w:hAnsi="Times New Roman" w:cs="Times New Roman"/>
                <w:sz w:val="20"/>
                <w:szCs w:val="22"/>
              </w:rPr>
              <w:t>4</w:t>
            </w:r>
          </w:p>
        </w:tc>
      </w:tr>
      <w:tr w:rsidR="00C53A56" w:rsidRPr="008D5058" w:rsidTr="00C53A56">
        <w:tc>
          <w:tcPr>
            <w:tcW w:w="2677" w:type="dxa"/>
            <w:vMerge/>
          </w:tcPr>
          <w:p w:rsidR="00C53A56" w:rsidRPr="002E16FE" w:rsidRDefault="00C53A56" w:rsidP="00E00073"/>
        </w:tc>
        <w:tc>
          <w:tcPr>
            <w:tcW w:w="2280" w:type="dxa"/>
            <w:vAlign w:val="center"/>
          </w:tcPr>
          <w:p w:rsidR="00C53A56" w:rsidRPr="008D5058" w:rsidRDefault="00C5083B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C5083B">
              <w:rPr>
                <w:rFonts w:ascii="Times New Roman" w:hAnsi="Times New Roman" w:cs="Times New Roman"/>
                <w:sz w:val="20"/>
                <w:szCs w:val="22"/>
              </w:rPr>
              <w:t>Доля детей и молодежи (возраст 3-29 лет), систематически занимающихся физической культурой и спортом, процент</w:t>
            </w:r>
          </w:p>
        </w:tc>
        <w:tc>
          <w:tcPr>
            <w:tcW w:w="2458" w:type="dxa"/>
            <w:vAlign w:val="center"/>
          </w:tcPr>
          <w:p w:rsidR="00C53A56" w:rsidRPr="008D5058" w:rsidRDefault="00C5083B" w:rsidP="00E340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%</w:t>
            </w:r>
          </w:p>
        </w:tc>
        <w:tc>
          <w:tcPr>
            <w:tcW w:w="1917" w:type="dxa"/>
            <w:vAlign w:val="center"/>
          </w:tcPr>
          <w:p w:rsidR="00C53A56" w:rsidRPr="008D5058" w:rsidRDefault="00261781" w:rsidP="002617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261781">
              <w:rPr>
                <w:rFonts w:ascii="Times New Roman" w:hAnsi="Times New Roman" w:cs="Times New Roman"/>
                <w:sz w:val="20"/>
                <w:szCs w:val="22"/>
              </w:rPr>
              <w:t>72,3</w:t>
            </w:r>
          </w:p>
        </w:tc>
        <w:tc>
          <w:tcPr>
            <w:tcW w:w="912" w:type="dxa"/>
            <w:vAlign w:val="center"/>
          </w:tcPr>
          <w:p w:rsidR="00C53A56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85</w:t>
            </w:r>
          </w:p>
        </w:tc>
        <w:tc>
          <w:tcPr>
            <w:tcW w:w="912" w:type="dxa"/>
            <w:vAlign w:val="center"/>
          </w:tcPr>
          <w:p w:rsidR="00C53A56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85</w:t>
            </w:r>
          </w:p>
        </w:tc>
        <w:tc>
          <w:tcPr>
            <w:tcW w:w="912" w:type="dxa"/>
            <w:vAlign w:val="center"/>
          </w:tcPr>
          <w:p w:rsidR="00C53A56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85</w:t>
            </w:r>
          </w:p>
        </w:tc>
        <w:tc>
          <w:tcPr>
            <w:tcW w:w="912" w:type="dxa"/>
            <w:vAlign w:val="center"/>
          </w:tcPr>
          <w:p w:rsidR="00C53A56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85</w:t>
            </w:r>
          </w:p>
        </w:tc>
        <w:tc>
          <w:tcPr>
            <w:tcW w:w="912" w:type="dxa"/>
            <w:vAlign w:val="center"/>
          </w:tcPr>
          <w:p w:rsidR="00C53A56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85</w:t>
            </w:r>
          </w:p>
        </w:tc>
      </w:tr>
      <w:tr w:rsidR="00C53A56" w:rsidRPr="008D5058" w:rsidTr="00C53A56">
        <w:tc>
          <w:tcPr>
            <w:tcW w:w="2677" w:type="dxa"/>
            <w:vMerge/>
          </w:tcPr>
          <w:p w:rsidR="00C53A56" w:rsidRPr="002E16FE" w:rsidRDefault="00C53A56" w:rsidP="00E00073"/>
        </w:tc>
        <w:tc>
          <w:tcPr>
            <w:tcW w:w="2280" w:type="dxa"/>
            <w:vAlign w:val="center"/>
          </w:tcPr>
          <w:p w:rsidR="00C53A56" w:rsidRPr="008D5058" w:rsidRDefault="00C5083B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C5083B">
              <w:rPr>
                <w:rFonts w:ascii="Times New Roman" w:hAnsi="Times New Roman" w:cs="Times New Roman"/>
                <w:sz w:val="20"/>
                <w:szCs w:val="22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процент</w:t>
            </w:r>
          </w:p>
        </w:tc>
        <w:tc>
          <w:tcPr>
            <w:tcW w:w="2458" w:type="dxa"/>
            <w:vAlign w:val="center"/>
          </w:tcPr>
          <w:p w:rsidR="00C53A56" w:rsidRPr="008D5058" w:rsidRDefault="00261781" w:rsidP="00E340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%</w:t>
            </w:r>
          </w:p>
        </w:tc>
        <w:tc>
          <w:tcPr>
            <w:tcW w:w="1917" w:type="dxa"/>
            <w:vAlign w:val="center"/>
          </w:tcPr>
          <w:p w:rsidR="00C53A56" w:rsidRPr="008D5058" w:rsidRDefault="00261781" w:rsidP="002617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261781">
              <w:rPr>
                <w:rFonts w:ascii="Times New Roman" w:hAnsi="Times New Roman" w:cs="Times New Roman"/>
                <w:sz w:val="20"/>
                <w:szCs w:val="22"/>
              </w:rPr>
              <w:t>24,7</w:t>
            </w:r>
          </w:p>
        </w:tc>
        <w:tc>
          <w:tcPr>
            <w:tcW w:w="912" w:type="dxa"/>
            <w:vAlign w:val="center"/>
          </w:tcPr>
          <w:p w:rsidR="00C53A56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40</w:t>
            </w:r>
          </w:p>
        </w:tc>
        <w:tc>
          <w:tcPr>
            <w:tcW w:w="912" w:type="dxa"/>
            <w:vAlign w:val="center"/>
          </w:tcPr>
          <w:p w:rsidR="00C53A56" w:rsidRPr="008D5058" w:rsidRDefault="00F9293D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41,0</w:t>
            </w:r>
          </w:p>
        </w:tc>
        <w:tc>
          <w:tcPr>
            <w:tcW w:w="912" w:type="dxa"/>
            <w:vAlign w:val="center"/>
          </w:tcPr>
          <w:p w:rsidR="00C53A56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41,5</w:t>
            </w:r>
          </w:p>
        </w:tc>
        <w:tc>
          <w:tcPr>
            <w:tcW w:w="912" w:type="dxa"/>
            <w:vAlign w:val="center"/>
          </w:tcPr>
          <w:p w:rsidR="00C53A56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42,8</w:t>
            </w:r>
          </w:p>
        </w:tc>
        <w:tc>
          <w:tcPr>
            <w:tcW w:w="912" w:type="dxa"/>
            <w:vAlign w:val="center"/>
          </w:tcPr>
          <w:p w:rsidR="00C53A56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52</w:t>
            </w:r>
          </w:p>
        </w:tc>
      </w:tr>
      <w:tr w:rsidR="00261781" w:rsidRPr="008D5058" w:rsidTr="00261781">
        <w:tc>
          <w:tcPr>
            <w:tcW w:w="2677" w:type="dxa"/>
            <w:vMerge w:val="restart"/>
            <w:tcBorders>
              <w:top w:val="nil"/>
            </w:tcBorders>
          </w:tcPr>
          <w:p w:rsidR="00261781" w:rsidRPr="002E16FE" w:rsidRDefault="00261781" w:rsidP="00E00073"/>
        </w:tc>
        <w:tc>
          <w:tcPr>
            <w:tcW w:w="2280" w:type="dxa"/>
            <w:vAlign w:val="center"/>
          </w:tcPr>
          <w:p w:rsidR="00261781" w:rsidRPr="00C5083B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C5083B">
              <w:rPr>
                <w:rFonts w:ascii="Times New Roman" w:hAnsi="Times New Roman" w:cs="Times New Roman"/>
                <w:sz w:val="20"/>
                <w:szCs w:val="22"/>
              </w:rPr>
              <w:t>Доля граждан старшего возраста (женщины: 55-79 лет; мужчины: 60-79 лет), систематически занимающихся физической культурой и спортом, процент</w:t>
            </w:r>
          </w:p>
        </w:tc>
        <w:tc>
          <w:tcPr>
            <w:tcW w:w="2458" w:type="dxa"/>
            <w:vAlign w:val="center"/>
          </w:tcPr>
          <w:p w:rsidR="00261781" w:rsidRPr="008D5058" w:rsidRDefault="00261781" w:rsidP="00E340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%</w:t>
            </w:r>
          </w:p>
        </w:tc>
        <w:tc>
          <w:tcPr>
            <w:tcW w:w="1917" w:type="dxa"/>
            <w:vAlign w:val="center"/>
          </w:tcPr>
          <w:p w:rsidR="00261781" w:rsidRPr="008D5058" w:rsidRDefault="00261781" w:rsidP="002617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261781">
              <w:rPr>
                <w:rFonts w:ascii="Times New Roman" w:hAnsi="Times New Roman" w:cs="Times New Roman"/>
                <w:sz w:val="20"/>
                <w:szCs w:val="22"/>
              </w:rPr>
              <w:t>2,0</w:t>
            </w:r>
          </w:p>
        </w:tc>
        <w:tc>
          <w:tcPr>
            <w:tcW w:w="912" w:type="dxa"/>
            <w:vAlign w:val="center"/>
          </w:tcPr>
          <w:p w:rsidR="00261781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3,5</w:t>
            </w:r>
          </w:p>
        </w:tc>
        <w:tc>
          <w:tcPr>
            <w:tcW w:w="912" w:type="dxa"/>
            <w:vAlign w:val="center"/>
          </w:tcPr>
          <w:p w:rsidR="00261781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18,7</w:t>
            </w:r>
          </w:p>
        </w:tc>
        <w:tc>
          <w:tcPr>
            <w:tcW w:w="912" w:type="dxa"/>
            <w:vAlign w:val="center"/>
          </w:tcPr>
          <w:p w:rsidR="00261781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22,0</w:t>
            </w:r>
          </w:p>
        </w:tc>
        <w:tc>
          <w:tcPr>
            <w:tcW w:w="912" w:type="dxa"/>
            <w:vAlign w:val="center"/>
          </w:tcPr>
          <w:p w:rsidR="00261781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25,0</w:t>
            </w:r>
          </w:p>
        </w:tc>
        <w:tc>
          <w:tcPr>
            <w:tcW w:w="912" w:type="dxa"/>
            <w:vAlign w:val="center"/>
          </w:tcPr>
          <w:p w:rsidR="00261781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27,9</w:t>
            </w:r>
          </w:p>
        </w:tc>
      </w:tr>
      <w:tr w:rsidR="00261781" w:rsidRPr="008D5058" w:rsidTr="00261781">
        <w:tc>
          <w:tcPr>
            <w:tcW w:w="2677" w:type="dxa"/>
            <w:vMerge/>
            <w:tcBorders>
              <w:top w:val="nil"/>
            </w:tcBorders>
          </w:tcPr>
          <w:p w:rsidR="00261781" w:rsidRPr="002E16FE" w:rsidRDefault="00261781" w:rsidP="00E00073"/>
        </w:tc>
        <w:tc>
          <w:tcPr>
            <w:tcW w:w="2280" w:type="dxa"/>
            <w:vAlign w:val="center"/>
          </w:tcPr>
          <w:p w:rsidR="00261781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C5083B">
              <w:rPr>
                <w:rFonts w:ascii="Times New Roman" w:hAnsi="Times New Roman" w:cs="Times New Roman"/>
                <w:sz w:val="20"/>
                <w:szCs w:val="22"/>
              </w:rPr>
              <w:t>Уровень обеспеченности граждан спортивными сооружениями исходя из единовременной пропускной способности объектов спорта, процент</w:t>
            </w:r>
          </w:p>
          <w:p w:rsidR="00261781" w:rsidRPr="00C5083B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458" w:type="dxa"/>
            <w:vAlign w:val="center"/>
          </w:tcPr>
          <w:p w:rsidR="00261781" w:rsidRPr="008D5058" w:rsidRDefault="00261781" w:rsidP="00E340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%</w:t>
            </w:r>
          </w:p>
        </w:tc>
        <w:tc>
          <w:tcPr>
            <w:tcW w:w="1917" w:type="dxa"/>
            <w:vAlign w:val="center"/>
          </w:tcPr>
          <w:p w:rsidR="00261781" w:rsidRPr="008D5058" w:rsidRDefault="00261781" w:rsidP="002617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12" w:type="dxa"/>
            <w:vAlign w:val="center"/>
          </w:tcPr>
          <w:p w:rsidR="00261781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34</w:t>
            </w:r>
          </w:p>
        </w:tc>
        <w:tc>
          <w:tcPr>
            <w:tcW w:w="912" w:type="dxa"/>
            <w:vAlign w:val="center"/>
          </w:tcPr>
          <w:p w:rsidR="00261781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34</w:t>
            </w:r>
          </w:p>
        </w:tc>
        <w:tc>
          <w:tcPr>
            <w:tcW w:w="912" w:type="dxa"/>
            <w:vAlign w:val="center"/>
          </w:tcPr>
          <w:p w:rsidR="00261781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34</w:t>
            </w:r>
          </w:p>
        </w:tc>
        <w:tc>
          <w:tcPr>
            <w:tcW w:w="912" w:type="dxa"/>
            <w:vAlign w:val="center"/>
          </w:tcPr>
          <w:p w:rsidR="00261781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34</w:t>
            </w:r>
          </w:p>
        </w:tc>
        <w:tc>
          <w:tcPr>
            <w:tcW w:w="912" w:type="dxa"/>
            <w:vAlign w:val="center"/>
          </w:tcPr>
          <w:p w:rsidR="00261781" w:rsidRPr="008D5058" w:rsidRDefault="00261781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34</w:t>
            </w:r>
          </w:p>
        </w:tc>
      </w:tr>
      <w:tr w:rsidR="00C5083B" w:rsidRPr="008D5058" w:rsidTr="00261781">
        <w:tc>
          <w:tcPr>
            <w:tcW w:w="2677" w:type="dxa"/>
            <w:tcBorders>
              <w:top w:val="nil"/>
            </w:tcBorders>
          </w:tcPr>
          <w:p w:rsidR="00C5083B" w:rsidRPr="002E16FE" w:rsidRDefault="00C5083B" w:rsidP="00E00073"/>
        </w:tc>
        <w:tc>
          <w:tcPr>
            <w:tcW w:w="2280" w:type="dxa"/>
            <w:vAlign w:val="center"/>
          </w:tcPr>
          <w:p w:rsidR="00C5083B" w:rsidRPr="00C5083B" w:rsidRDefault="00C5083B" w:rsidP="00E00073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C5083B">
              <w:rPr>
                <w:rFonts w:ascii="Times New Roman" w:hAnsi="Times New Roman" w:cs="Times New Roman"/>
                <w:sz w:val="20"/>
                <w:szCs w:val="22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процент</w:t>
            </w:r>
          </w:p>
        </w:tc>
        <w:tc>
          <w:tcPr>
            <w:tcW w:w="2458" w:type="dxa"/>
            <w:vAlign w:val="center"/>
          </w:tcPr>
          <w:p w:rsidR="00C5083B" w:rsidRPr="008D5058" w:rsidRDefault="00261781" w:rsidP="00E340A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%</w:t>
            </w:r>
          </w:p>
        </w:tc>
        <w:tc>
          <w:tcPr>
            <w:tcW w:w="1917" w:type="dxa"/>
            <w:vAlign w:val="center"/>
          </w:tcPr>
          <w:p w:rsidR="00C5083B" w:rsidRPr="008D5058" w:rsidRDefault="00261781" w:rsidP="002617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100</w:t>
            </w:r>
          </w:p>
        </w:tc>
        <w:tc>
          <w:tcPr>
            <w:tcW w:w="912" w:type="dxa"/>
            <w:vAlign w:val="center"/>
          </w:tcPr>
          <w:p w:rsidR="00C5083B" w:rsidRPr="008D5058" w:rsidRDefault="00261781" w:rsidP="002617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100</w:t>
            </w:r>
          </w:p>
        </w:tc>
        <w:tc>
          <w:tcPr>
            <w:tcW w:w="912" w:type="dxa"/>
            <w:vAlign w:val="center"/>
          </w:tcPr>
          <w:p w:rsidR="00C5083B" w:rsidRPr="008D5058" w:rsidRDefault="00261781" w:rsidP="002617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100</w:t>
            </w:r>
          </w:p>
        </w:tc>
        <w:tc>
          <w:tcPr>
            <w:tcW w:w="912" w:type="dxa"/>
            <w:vAlign w:val="center"/>
          </w:tcPr>
          <w:p w:rsidR="00C5083B" w:rsidRPr="008D5058" w:rsidRDefault="00261781" w:rsidP="002617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100</w:t>
            </w:r>
          </w:p>
        </w:tc>
        <w:tc>
          <w:tcPr>
            <w:tcW w:w="912" w:type="dxa"/>
            <w:vAlign w:val="center"/>
          </w:tcPr>
          <w:p w:rsidR="00C5083B" w:rsidRPr="008D5058" w:rsidRDefault="00261781" w:rsidP="002617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100</w:t>
            </w:r>
          </w:p>
        </w:tc>
        <w:tc>
          <w:tcPr>
            <w:tcW w:w="912" w:type="dxa"/>
            <w:vAlign w:val="center"/>
          </w:tcPr>
          <w:p w:rsidR="00C5083B" w:rsidRPr="008D5058" w:rsidRDefault="00261781" w:rsidP="002617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100</w:t>
            </w:r>
          </w:p>
        </w:tc>
      </w:tr>
    </w:tbl>
    <w:p w:rsidR="00C53A56" w:rsidRPr="00C5083B" w:rsidRDefault="00C53A56" w:rsidP="001729AE">
      <w:pPr>
        <w:suppressAutoHyphens/>
        <w:ind w:right="536"/>
        <w:jc w:val="center"/>
      </w:pPr>
    </w:p>
    <w:p w:rsidR="00C53A56" w:rsidRDefault="00C53A56" w:rsidP="001729AE">
      <w:pPr>
        <w:suppressAutoHyphens/>
        <w:ind w:right="536"/>
        <w:jc w:val="center"/>
      </w:pPr>
    </w:p>
    <w:p w:rsidR="00DC06C2" w:rsidRDefault="00DC06C2" w:rsidP="001729AE">
      <w:pPr>
        <w:suppressAutoHyphens/>
        <w:ind w:right="536"/>
        <w:jc w:val="center"/>
      </w:pPr>
    </w:p>
    <w:p w:rsidR="004B557B" w:rsidRDefault="00A00EE9" w:rsidP="001729AE">
      <w:pPr>
        <w:suppressAutoHyphens/>
        <w:ind w:right="536"/>
        <w:jc w:val="center"/>
      </w:pPr>
      <w:r>
        <w:rPr>
          <w:lang w:val="en-US"/>
        </w:rPr>
        <w:t>II</w:t>
      </w:r>
      <w:r w:rsidR="00C53A56">
        <w:rPr>
          <w:lang w:val="en-US"/>
        </w:rPr>
        <w:t>I</w:t>
      </w:r>
      <w:r w:rsidRPr="00A00EE9">
        <w:t xml:space="preserve">. </w:t>
      </w:r>
      <w:r w:rsidR="00174605">
        <w:t xml:space="preserve">Этапы и </w:t>
      </w:r>
      <w:r w:rsidR="004B557B">
        <w:t xml:space="preserve"> контрольны</w:t>
      </w:r>
      <w:r w:rsidR="00174605">
        <w:t>еточ</w:t>
      </w:r>
      <w:r>
        <w:t>к</w:t>
      </w:r>
      <w:r w:rsidR="00174605">
        <w:t>и</w:t>
      </w:r>
      <w:r>
        <w:t xml:space="preserve"> проекта</w:t>
      </w:r>
    </w:p>
    <w:p w:rsidR="00174605" w:rsidRDefault="00174605" w:rsidP="001729AE">
      <w:pPr>
        <w:suppressAutoHyphens/>
        <w:ind w:right="536"/>
        <w:jc w:val="center"/>
      </w:pPr>
    </w:p>
    <w:tbl>
      <w:tblPr>
        <w:tblpPr w:leftFromText="180" w:rightFromText="180" w:vertAnchor="text" w:tblpY="1"/>
        <w:tblOverlap w:val="never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"/>
        <w:gridCol w:w="6322"/>
        <w:gridCol w:w="4350"/>
        <w:gridCol w:w="2392"/>
      </w:tblGrid>
      <w:tr w:rsidR="00174605" w:rsidRPr="002E16FE" w:rsidTr="00281C9A">
        <w:tc>
          <w:tcPr>
            <w:tcW w:w="828" w:type="dxa"/>
          </w:tcPr>
          <w:p w:rsidR="00174605" w:rsidRPr="002E16FE" w:rsidRDefault="00174605" w:rsidP="00281C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2E16F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322" w:type="dxa"/>
          </w:tcPr>
          <w:p w:rsidR="00174605" w:rsidRDefault="00174605" w:rsidP="00281C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16FE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 этапа, контрольной точки</w:t>
            </w:r>
          </w:p>
          <w:p w:rsidR="00174605" w:rsidRPr="002E16FE" w:rsidRDefault="00174605" w:rsidP="00281C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350" w:type="dxa"/>
          </w:tcPr>
          <w:p w:rsidR="00174605" w:rsidRPr="002E16FE" w:rsidRDefault="00174605" w:rsidP="00281C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412"/>
            <w:bookmarkEnd w:id="3"/>
            <w:r>
              <w:rPr>
                <w:rFonts w:ascii="Times New Roman" w:hAnsi="Times New Roman" w:cs="Times New Roman"/>
              </w:rPr>
              <w:t>Т</w:t>
            </w:r>
            <w:r w:rsidRPr="002E16FE">
              <w:rPr>
                <w:rFonts w:ascii="Times New Roman" w:hAnsi="Times New Roman" w:cs="Times New Roman"/>
              </w:rPr>
              <w:t xml:space="preserve">ип </w:t>
            </w:r>
            <w:r>
              <w:rPr>
                <w:rFonts w:ascii="Times New Roman" w:hAnsi="Times New Roman" w:cs="Times New Roman"/>
              </w:rPr>
              <w:t xml:space="preserve">контрольной точки  проекта </w:t>
            </w:r>
            <w:r w:rsidRPr="002E16F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контрольная точка </w:t>
            </w:r>
            <w:r w:rsidRPr="002E16FE">
              <w:rPr>
                <w:rFonts w:ascii="Times New Roman" w:hAnsi="Times New Roman" w:cs="Times New Roman"/>
              </w:rPr>
              <w:t>завершени</w:t>
            </w:r>
            <w:r>
              <w:rPr>
                <w:rFonts w:ascii="Times New Roman" w:hAnsi="Times New Roman" w:cs="Times New Roman"/>
              </w:rPr>
              <w:t>я</w:t>
            </w:r>
            <w:r w:rsidRPr="002E16FE">
              <w:rPr>
                <w:rFonts w:ascii="Times New Roman" w:hAnsi="Times New Roman" w:cs="Times New Roman"/>
              </w:rPr>
              <w:t xml:space="preserve"> этапа/контрольная точка результата/контрольная точка показателя)</w:t>
            </w:r>
          </w:p>
        </w:tc>
        <w:tc>
          <w:tcPr>
            <w:tcW w:w="2392" w:type="dxa"/>
          </w:tcPr>
          <w:p w:rsidR="00174605" w:rsidRPr="00D9524A" w:rsidRDefault="00174605" w:rsidP="00281C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413"/>
            <w:bookmarkEnd w:id="4"/>
            <w:r>
              <w:rPr>
                <w:rFonts w:ascii="Times New Roman" w:hAnsi="Times New Roman" w:cs="Times New Roman"/>
              </w:rPr>
              <w:t>С</w:t>
            </w:r>
            <w:r w:rsidRPr="002E16FE">
              <w:rPr>
                <w:rFonts w:ascii="Times New Roman" w:hAnsi="Times New Roman" w:cs="Times New Roman"/>
              </w:rPr>
              <w:t>рок</w:t>
            </w:r>
            <w:r>
              <w:rPr>
                <w:rFonts w:ascii="Times New Roman" w:hAnsi="Times New Roman" w:cs="Times New Roman"/>
              </w:rPr>
              <w:t>достижения этапа контрольной точки проекта</w:t>
            </w:r>
          </w:p>
        </w:tc>
      </w:tr>
      <w:tr w:rsidR="00174605" w:rsidRPr="002E16FE" w:rsidTr="00281C9A">
        <w:tc>
          <w:tcPr>
            <w:tcW w:w="828" w:type="dxa"/>
            <w:vAlign w:val="center"/>
          </w:tcPr>
          <w:p w:rsidR="00174605" w:rsidRPr="00E11A62" w:rsidRDefault="00174605" w:rsidP="00281C9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1A62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6322" w:type="dxa"/>
            <w:vAlign w:val="center"/>
          </w:tcPr>
          <w:p w:rsidR="00174605" w:rsidRPr="00E11A62" w:rsidRDefault="00FE6B32" w:rsidP="00281C9A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E11A62">
              <w:rPr>
                <w:rFonts w:ascii="Times New Roman" w:hAnsi="Times New Roman" w:cs="Times New Roman"/>
                <w:b/>
                <w:szCs w:val="22"/>
              </w:rPr>
              <w:t>Утверждение паспорта проекта</w:t>
            </w:r>
          </w:p>
        </w:tc>
        <w:tc>
          <w:tcPr>
            <w:tcW w:w="4350" w:type="dxa"/>
            <w:vAlign w:val="center"/>
          </w:tcPr>
          <w:p w:rsidR="00174605" w:rsidRPr="002E16FE" w:rsidRDefault="00174605" w:rsidP="00281C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Align w:val="center"/>
          </w:tcPr>
          <w:p w:rsidR="00174605" w:rsidRPr="002E16FE" w:rsidRDefault="00174605" w:rsidP="00281C9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6F92" w:rsidRPr="002E16FE" w:rsidTr="00281C9A">
        <w:tc>
          <w:tcPr>
            <w:tcW w:w="828" w:type="dxa"/>
            <w:vAlign w:val="center"/>
          </w:tcPr>
          <w:p w:rsidR="00AC6F92" w:rsidRPr="00B91193" w:rsidRDefault="00AC6F92" w:rsidP="00AC6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6322" w:type="dxa"/>
            <w:vAlign w:val="center"/>
          </w:tcPr>
          <w:p w:rsidR="00AC6F92" w:rsidRPr="00312399" w:rsidRDefault="00AC6F92" w:rsidP="00AC6F9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12399">
              <w:rPr>
                <w:rFonts w:ascii="Times New Roman" w:hAnsi="Times New Roman" w:cs="Times New Roman"/>
                <w:szCs w:val="22"/>
              </w:rPr>
              <w:t>Паспорт проекта утвержден</w:t>
            </w:r>
          </w:p>
        </w:tc>
        <w:tc>
          <w:tcPr>
            <w:tcW w:w="4350" w:type="dxa"/>
            <w:vAlign w:val="center"/>
          </w:tcPr>
          <w:p w:rsidR="00AC6F92" w:rsidRPr="002E16FE" w:rsidRDefault="00AC6F92" w:rsidP="00AC6F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завершения этапа</w:t>
            </w:r>
          </w:p>
        </w:tc>
        <w:tc>
          <w:tcPr>
            <w:tcW w:w="2392" w:type="dxa"/>
            <w:vAlign w:val="center"/>
          </w:tcPr>
          <w:p w:rsidR="00AC6F92" w:rsidRPr="002E16FE" w:rsidRDefault="001D4FAA" w:rsidP="001D4FAA">
            <w:pPr>
              <w:pStyle w:val="ConsPlusNormal"/>
              <w:rPr>
                <w:rFonts w:ascii="Times New Roman" w:hAnsi="Times New Roman" w:cs="Times New Roman"/>
              </w:rPr>
            </w:pPr>
            <w:r w:rsidRPr="00004B66">
              <w:rPr>
                <w:rFonts w:ascii="Times New Roman" w:hAnsi="Times New Roman" w:cs="Times New Roman"/>
                <w:color w:val="FF0000"/>
              </w:rPr>
              <w:t>31.12.2024</w:t>
            </w:r>
          </w:p>
        </w:tc>
      </w:tr>
      <w:tr w:rsidR="00AC6F92" w:rsidRPr="002E16FE" w:rsidTr="00281C9A">
        <w:tc>
          <w:tcPr>
            <w:tcW w:w="828" w:type="dxa"/>
            <w:vAlign w:val="center"/>
          </w:tcPr>
          <w:p w:rsidR="00AC6F92" w:rsidRPr="00E11A62" w:rsidRDefault="00AC6F92" w:rsidP="00AC6F9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1A62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6322" w:type="dxa"/>
            <w:vAlign w:val="center"/>
          </w:tcPr>
          <w:p w:rsidR="00AC6F92" w:rsidRPr="00E11A62" w:rsidRDefault="00AC6F92" w:rsidP="00AC6F9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1A62">
              <w:rPr>
                <w:rFonts w:ascii="Times New Roman" w:hAnsi="Times New Roman" w:cs="Times New Roman"/>
                <w:b/>
              </w:rPr>
              <w:t xml:space="preserve">Подготовка плана реализации проекта </w:t>
            </w:r>
          </w:p>
        </w:tc>
        <w:tc>
          <w:tcPr>
            <w:tcW w:w="4350" w:type="dxa"/>
            <w:vAlign w:val="center"/>
          </w:tcPr>
          <w:p w:rsidR="00AC6F92" w:rsidRPr="002E16FE" w:rsidRDefault="00AC6F92" w:rsidP="00AC6F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  <w:vAlign w:val="center"/>
          </w:tcPr>
          <w:p w:rsidR="00AC6F92" w:rsidRPr="002E16FE" w:rsidRDefault="00AC6F92" w:rsidP="00AC6F9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6F92" w:rsidRPr="002E16FE" w:rsidTr="00281C9A">
        <w:tc>
          <w:tcPr>
            <w:tcW w:w="828" w:type="dxa"/>
            <w:vAlign w:val="center"/>
          </w:tcPr>
          <w:p w:rsidR="00AC6F92" w:rsidRPr="00B91193" w:rsidRDefault="00AC6F92" w:rsidP="00AC6F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6322" w:type="dxa"/>
            <w:vAlign w:val="center"/>
          </w:tcPr>
          <w:p w:rsidR="00AC6F92" w:rsidRDefault="00AC6F92" w:rsidP="00AC6F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12399">
              <w:rPr>
                <w:rFonts w:ascii="Times New Roman" w:hAnsi="Times New Roman" w:cs="Times New Roman"/>
              </w:rPr>
              <w:t>одготовлен план реализации проекта</w:t>
            </w:r>
          </w:p>
        </w:tc>
        <w:tc>
          <w:tcPr>
            <w:tcW w:w="4350" w:type="dxa"/>
            <w:vAlign w:val="center"/>
          </w:tcPr>
          <w:p w:rsidR="00AC6F92" w:rsidRPr="002E16FE" w:rsidRDefault="00AC6F92" w:rsidP="00AC6F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точка завершения этапа</w:t>
            </w:r>
          </w:p>
        </w:tc>
        <w:tc>
          <w:tcPr>
            <w:tcW w:w="2392" w:type="dxa"/>
            <w:vAlign w:val="center"/>
          </w:tcPr>
          <w:p w:rsidR="00AC6F92" w:rsidRPr="002E16FE" w:rsidRDefault="001D4FAA" w:rsidP="00AC6F9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</w:tr>
      <w:tr w:rsidR="00174605" w:rsidTr="00281C9A">
        <w:tc>
          <w:tcPr>
            <w:tcW w:w="828" w:type="dxa"/>
            <w:vAlign w:val="center"/>
          </w:tcPr>
          <w:p w:rsidR="00174605" w:rsidRPr="00E11A62" w:rsidRDefault="00174605" w:rsidP="00281C9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1A62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6322" w:type="dxa"/>
            <w:vAlign w:val="center"/>
          </w:tcPr>
          <w:p w:rsidR="00174605" w:rsidRPr="00E11A62" w:rsidRDefault="00312399" w:rsidP="00281C9A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1A62">
              <w:rPr>
                <w:rFonts w:ascii="Times New Roman" w:hAnsi="Times New Roman" w:cs="Times New Roman"/>
                <w:b/>
              </w:rPr>
              <w:t>Этап реализации проекта</w:t>
            </w:r>
          </w:p>
        </w:tc>
        <w:tc>
          <w:tcPr>
            <w:tcW w:w="4350" w:type="dxa"/>
            <w:vAlign w:val="center"/>
          </w:tcPr>
          <w:p w:rsidR="00174605" w:rsidRDefault="00174605" w:rsidP="00281C9A">
            <w:pPr>
              <w:pStyle w:val="ConsPlusNormal"/>
            </w:pPr>
          </w:p>
        </w:tc>
        <w:tc>
          <w:tcPr>
            <w:tcW w:w="2392" w:type="dxa"/>
            <w:vAlign w:val="center"/>
          </w:tcPr>
          <w:p w:rsidR="00174605" w:rsidRDefault="00174605" w:rsidP="00281C9A">
            <w:pPr>
              <w:pStyle w:val="ConsPlusNormal"/>
            </w:pPr>
          </w:p>
        </w:tc>
      </w:tr>
      <w:tr w:rsidR="00E11A62" w:rsidTr="00281C9A">
        <w:tc>
          <w:tcPr>
            <w:tcW w:w="828" w:type="dxa"/>
            <w:vAlign w:val="center"/>
          </w:tcPr>
          <w:p w:rsidR="00E11A62" w:rsidRPr="00E11A62" w:rsidRDefault="00E11A62" w:rsidP="00281C9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6322" w:type="dxa"/>
            <w:vAlign w:val="center"/>
          </w:tcPr>
          <w:p w:rsidR="00E11A62" w:rsidRPr="00E11A62" w:rsidRDefault="00E11A62" w:rsidP="00281C9A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1A62">
              <w:rPr>
                <w:rFonts w:ascii="Times New Roman" w:hAnsi="Times New Roman" w:cs="Times New Roman"/>
                <w:b/>
                <w:sz w:val="20"/>
              </w:rPr>
              <w:t>Реализация мероприятий регионального проекта «Спорт – норма жизни»</w:t>
            </w:r>
          </w:p>
        </w:tc>
        <w:tc>
          <w:tcPr>
            <w:tcW w:w="4350" w:type="dxa"/>
            <w:vAlign w:val="center"/>
          </w:tcPr>
          <w:p w:rsidR="00E11A62" w:rsidRDefault="00E11A62" w:rsidP="00281C9A">
            <w:pPr>
              <w:pStyle w:val="ConsPlusNormal"/>
            </w:pPr>
          </w:p>
        </w:tc>
        <w:tc>
          <w:tcPr>
            <w:tcW w:w="2392" w:type="dxa"/>
            <w:vAlign w:val="center"/>
          </w:tcPr>
          <w:p w:rsidR="00E11A62" w:rsidRDefault="00E11A62" w:rsidP="00281C9A">
            <w:pPr>
              <w:pStyle w:val="ConsPlusNormal"/>
            </w:pPr>
          </w:p>
        </w:tc>
      </w:tr>
      <w:tr w:rsidR="000431E1" w:rsidTr="00281C9A">
        <w:tc>
          <w:tcPr>
            <w:tcW w:w="828" w:type="dxa"/>
            <w:vAlign w:val="center"/>
          </w:tcPr>
          <w:p w:rsidR="000431E1" w:rsidRPr="00B91193" w:rsidRDefault="000431E1" w:rsidP="000431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  <w:r w:rsidR="00E11A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22" w:type="dxa"/>
            <w:vAlign w:val="center"/>
          </w:tcPr>
          <w:p w:rsidR="000431E1" w:rsidRPr="008D5058" w:rsidRDefault="000431E1" w:rsidP="000431E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083B">
              <w:rPr>
                <w:rFonts w:ascii="Times New Roman" w:hAnsi="Times New Roman" w:cs="Times New Roman"/>
                <w:sz w:val="20"/>
              </w:rPr>
              <w:t>Доля детей и молодежи (возраст 3-29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0"/>
              </w:rPr>
              <w:t xml:space="preserve"> увеличена до </w:t>
            </w:r>
            <w:r>
              <w:rPr>
                <w:rFonts w:ascii="Times New Roman" w:hAnsi="Times New Roman" w:cs="Times New Roman"/>
                <w:b/>
                <w:sz w:val="20"/>
              </w:rPr>
              <w:t>85</w:t>
            </w:r>
            <w:r w:rsidRPr="00CB3CA5">
              <w:rPr>
                <w:rFonts w:ascii="Times New Roman" w:hAnsi="Times New Roman" w:cs="Times New Roman"/>
                <w:b/>
                <w:sz w:val="20"/>
              </w:rPr>
              <w:t>%</w:t>
            </w:r>
          </w:p>
        </w:tc>
        <w:tc>
          <w:tcPr>
            <w:tcW w:w="4350" w:type="dxa"/>
            <w:vAlign w:val="center"/>
          </w:tcPr>
          <w:p w:rsidR="000431E1" w:rsidRPr="00F9293D" w:rsidRDefault="000431E1" w:rsidP="000431E1">
            <w:pPr>
              <w:pStyle w:val="ConsPlusNormal"/>
              <w:rPr>
                <w:rFonts w:ascii="Times New Roman" w:hAnsi="Times New Roman" w:cs="Times New Roman"/>
              </w:rPr>
            </w:pPr>
            <w:r w:rsidRPr="00F9293D">
              <w:rPr>
                <w:rFonts w:ascii="Times New Roman" w:hAnsi="Times New Roman" w:cs="Times New Roman"/>
              </w:rPr>
              <w:t>Контрольная почка показателя</w:t>
            </w:r>
          </w:p>
        </w:tc>
        <w:tc>
          <w:tcPr>
            <w:tcW w:w="2392" w:type="dxa"/>
            <w:vAlign w:val="center"/>
          </w:tcPr>
          <w:p w:rsidR="000431E1" w:rsidRDefault="00E11A62" w:rsidP="000431E1">
            <w:pPr>
              <w:pStyle w:val="ConsPlusNormal"/>
            </w:pPr>
            <w:r>
              <w:t>31.12.2024</w:t>
            </w:r>
          </w:p>
        </w:tc>
      </w:tr>
      <w:tr w:rsidR="00E11A62" w:rsidTr="00126056">
        <w:tc>
          <w:tcPr>
            <w:tcW w:w="828" w:type="dxa"/>
            <w:vAlign w:val="center"/>
          </w:tcPr>
          <w:p w:rsidR="00E11A62" w:rsidRPr="00B91193" w:rsidRDefault="00E11A62" w:rsidP="000431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6322" w:type="dxa"/>
            <w:vAlign w:val="center"/>
          </w:tcPr>
          <w:p w:rsidR="00E11A62" w:rsidRPr="00C5083B" w:rsidRDefault="00E11A62" w:rsidP="000431E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083B">
              <w:rPr>
                <w:rFonts w:ascii="Times New Roman" w:hAnsi="Times New Roman" w:cs="Times New Roman"/>
                <w:sz w:val="20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0"/>
              </w:rPr>
              <w:t xml:space="preserve"> увеличена до </w:t>
            </w:r>
            <w:r>
              <w:rPr>
                <w:rFonts w:ascii="Times New Roman" w:hAnsi="Times New Roman" w:cs="Times New Roman"/>
                <w:b/>
                <w:sz w:val="20"/>
              </w:rPr>
              <w:t>52</w:t>
            </w:r>
            <w:r w:rsidRPr="00FF25C0">
              <w:rPr>
                <w:rFonts w:ascii="Times New Roman" w:hAnsi="Times New Roman" w:cs="Times New Roman"/>
                <w:b/>
                <w:sz w:val="20"/>
              </w:rPr>
              <w:t xml:space="preserve"> %</w:t>
            </w:r>
          </w:p>
        </w:tc>
        <w:tc>
          <w:tcPr>
            <w:tcW w:w="4350" w:type="dxa"/>
            <w:vAlign w:val="center"/>
          </w:tcPr>
          <w:p w:rsidR="00E11A62" w:rsidRPr="00F9293D" w:rsidRDefault="00E11A62" w:rsidP="000431E1">
            <w:pPr>
              <w:pStyle w:val="ConsPlusNormal"/>
              <w:rPr>
                <w:rFonts w:ascii="Times New Roman" w:hAnsi="Times New Roman" w:cs="Times New Roman"/>
              </w:rPr>
            </w:pPr>
            <w:r w:rsidRPr="00F9293D">
              <w:rPr>
                <w:rFonts w:ascii="Times New Roman" w:hAnsi="Times New Roman" w:cs="Times New Roman"/>
              </w:rPr>
              <w:t>Контрольная почка показателя</w:t>
            </w:r>
          </w:p>
        </w:tc>
        <w:tc>
          <w:tcPr>
            <w:tcW w:w="2392" w:type="dxa"/>
          </w:tcPr>
          <w:p w:rsidR="00E11A62" w:rsidRDefault="00E11A62">
            <w:r w:rsidRPr="00CB3C08">
              <w:t>31.12.202</w:t>
            </w:r>
            <w:r>
              <w:t>4</w:t>
            </w:r>
          </w:p>
        </w:tc>
      </w:tr>
      <w:tr w:rsidR="00E11A62" w:rsidTr="00126056">
        <w:tc>
          <w:tcPr>
            <w:tcW w:w="828" w:type="dxa"/>
            <w:vAlign w:val="center"/>
          </w:tcPr>
          <w:p w:rsidR="00E11A62" w:rsidRPr="00B91193" w:rsidRDefault="00E11A62" w:rsidP="000431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3.1.3.</w:t>
            </w:r>
          </w:p>
        </w:tc>
        <w:tc>
          <w:tcPr>
            <w:tcW w:w="6322" w:type="dxa"/>
            <w:vAlign w:val="center"/>
          </w:tcPr>
          <w:p w:rsidR="00E11A62" w:rsidRPr="00C5083B" w:rsidRDefault="00E11A62" w:rsidP="000431E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083B">
              <w:rPr>
                <w:rFonts w:ascii="Times New Roman" w:hAnsi="Times New Roman" w:cs="Times New Roman"/>
                <w:sz w:val="20"/>
              </w:rPr>
              <w:t xml:space="preserve">Доля граждан старшего возраста (женщины: 55-79 лет; мужчины: 60-79 лет), систематически занимающихся физической культурой и спортом, </w:t>
            </w:r>
            <w:r>
              <w:rPr>
                <w:rFonts w:ascii="Times New Roman" w:hAnsi="Times New Roman" w:cs="Times New Roman"/>
                <w:sz w:val="20"/>
              </w:rPr>
              <w:t xml:space="preserve">увеличена до </w:t>
            </w:r>
            <w:r>
              <w:rPr>
                <w:rFonts w:ascii="Times New Roman" w:hAnsi="Times New Roman" w:cs="Times New Roman"/>
                <w:b/>
                <w:sz w:val="20"/>
              </w:rPr>
              <w:t>27,9</w:t>
            </w:r>
            <w:r w:rsidRPr="00FF25C0">
              <w:rPr>
                <w:rFonts w:ascii="Times New Roman" w:hAnsi="Times New Roman" w:cs="Times New Roman"/>
                <w:b/>
                <w:sz w:val="20"/>
              </w:rPr>
              <w:t xml:space="preserve"> %</w:t>
            </w:r>
          </w:p>
        </w:tc>
        <w:tc>
          <w:tcPr>
            <w:tcW w:w="4350" w:type="dxa"/>
            <w:vAlign w:val="center"/>
          </w:tcPr>
          <w:p w:rsidR="00E11A62" w:rsidRPr="00F9293D" w:rsidRDefault="00E11A62" w:rsidP="000431E1">
            <w:pPr>
              <w:pStyle w:val="ConsPlusNormal"/>
              <w:rPr>
                <w:rFonts w:ascii="Times New Roman" w:hAnsi="Times New Roman" w:cs="Times New Roman"/>
              </w:rPr>
            </w:pPr>
            <w:r w:rsidRPr="00F9293D">
              <w:rPr>
                <w:rFonts w:ascii="Times New Roman" w:hAnsi="Times New Roman" w:cs="Times New Roman"/>
              </w:rPr>
              <w:t>Контрольная почка показателя</w:t>
            </w:r>
          </w:p>
        </w:tc>
        <w:tc>
          <w:tcPr>
            <w:tcW w:w="2392" w:type="dxa"/>
          </w:tcPr>
          <w:p w:rsidR="00E11A62" w:rsidRDefault="00E11A62">
            <w:r w:rsidRPr="002C32AF">
              <w:t>31.12.2024</w:t>
            </w:r>
          </w:p>
        </w:tc>
      </w:tr>
      <w:tr w:rsidR="00E11A62" w:rsidTr="00126056">
        <w:tc>
          <w:tcPr>
            <w:tcW w:w="828" w:type="dxa"/>
            <w:vAlign w:val="center"/>
          </w:tcPr>
          <w:p w:rsidR="00E11A62" w:rsidRPr="00B91193" w:rsidRDefault="00E11A62" w:rsidP="000431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3.1.4.</w:t>
            </w:r>
          </w:p>
        </w:tc>
        <w:tc>
          <w:tcPr>
            <w:tcW w:w="6322" w:type="dxa"/>
            <w:vAlign w:val="center"/>
          </w:tcPr>
          <w:p w:rsidR="00E11A62" w:rsidRPr="00331FAB" w:rsidRDefault="00E11A62" w:rsidP="000431E1">
            <w:pPr>
              <w:pStyle w:val="ConsPlusNormal"/>
              <w:rPr>
                <w:rFonts w:ascii="Times New Roman" w:hAnsi="Times New Roman" w:cs="Times New Roman"/>
              </w:rPr>
            </w:pPr>
            <w:r w:rsidRPr="00331FAB">
              <w:rPr>
                <w:rFonts w:ascii="Times New Roman" w:hAnsi="Times New Roman" w:cs="Times New Roman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спорта, доведен до </w:t>
            </w:r>
            <w:r w:rsidRPr="00331FAB">
              <w:rPr>
                <w:rFonts w:ascii="Times New Roman" w:hAnsi="Times New Roman" w:cs="Times New Roman"/>
                <w:b/>
              </w:rPr>
              <w:t>34%</w:t>
            </w:r>
          </w:p>
        </w:tc>
        <w:tc>
          <w:tcPr>
            <w:tcW w:w="4350" w:type="dxa"/>
            <w:vAlign w:val="center"/>
          </w:tcPr>
          <w:p w:rsidR="00E11A62" w:rsidRPr="00F9293D" w:rsidRDefault="00E11A62" w:rsidP="000431E1">
            <w:pPr>
              <w:pStyle w:val="ConsPlusNormal"/>
              <w:rPr>
                <w:rFonts w:ascii="Times New Roman" w:hAnsi="Times New Roman" w:cs="Times New Roman"/>
              </w:rPr>
            </w:pPr>
            <w:r w:rsidRPr="00F9293D">
              <w:rPr>
                <w:rFonts w:ascii="Times New Roman" w:hAnsi="Times New Roman" w:cs="Times New Roman"/>
              </w:rPr>
              <w:t>Контрольная почка показателя</w:t>
            </w:r>
          </w:p>
        </w:tc>
        <w:tc>
          <w:tcPr>
            <w:tcW w:w="2392" w:type="dxa"/>
          </w:tcPr>
          <w:p w:rsidR="00E11A62" w:rsidRDefault="00E11A62">
            <w:r w:rsidRPr="002C32AF">
              <w:t>31.12.2024</w:t>
            </w:r>
          </w:p>
        </w:tc>
      </w:tr>
      <w:tr w:rsidR="00E11A62" w:rsidTr="00126056">
        <w:tc>
          <w:tcPr>
            <w:tcW w:w="828" w:type="dxa"/>
            <w:vAlign w:val="center"/>
          </w:tcPr>
          <w:p w:rsidR="00E11A62" w:rsidRPr="00B91193" w:rsidRDefault="00E11A62" w:rsidP="000431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3.1.5.</w:t>
            </w:r>
          </w:p>
        </w:tc>
        <w:tc>
          <w:tcPr>
            <w:tcW w:w="6322" w:type="dxa"/>
            <w:vAlign w:val="center"/>
          </w:tcPr>
          <w:p w:rsidR="00E11A62" w:rsidRPr="00331FAB" w:rsidRDefault="00E11A62" w:rsidP="000431E1">
            <w:pPr>
              <w:pStyle w:val="ConsPlusNormal"/>
              <w:rPr>
                <w:rFonts w:ascii="Times New Roman" w:hAnsi="Times New Roman" w:cs="Times New Roman"/>
              </w:rPr>
            </w:pPr>
            <w:r w:rsidRPr="00331FAB">
              <w:rPr>
                <w:rFonts w:ascii="Times New Roman" w:hAnsi="Times New Roman" w:cs="Times New Roman"/>
              </w:rPr>
              <w:t xml:space="preserve">Доля занимающихся по программам спортивной подготовки в организациях ведомственной принадлежности физической культуры и спорта доведена до </w:t>
            </w:r>
            <w:r w:rsidRPr="00331FAB">
              <w:rPr>
                <w:rFonts w:ascii="Times New Roman" w:hAnsi="Times New Roman" w:cs="Times New Roman"/>
                <w:b/>
              </w:rPr>
              <w:t>100%</w:t>
            </w:r>
          </w:p>
        </w:tc>
        <w:tc>
          <w:tcPr>
            <w:tcW w:w="4350" w:type="dxa"/>
            <w:vAlign w:val="center"/>
          </w:tcPr>
          <w:p w:rsidR="00E11A62" w:rsidRPr="00F9293D" w:rsidRDefault="00E11A62" w:rsidP="000431E1">
            <w:pPr>
              <w:pStyle w:val="ConsPlusNormal"/>
              <w:rPr>
                <w:rFonts w:ascii="Times New Roman" w:hAnsi="Times New Roman" w:cs="Times New Roman"/>
              </w:rPr>
            </w:pPr>
            <w:r w:rsidRPr="00F9293D">
              <w:rPr>
                <w:rFonts w:ascii="Times New Roman" w:hAnsi="Times New Roman" w:cs="Times New Roman"/>
              </w:rPr>
              <w:t>Контрольная почка показателя</w:t>
            </w:r>
          </w:p>
        </w:tc>
        <w:tc>
          <w:tcPr>
            <w:tcW w:w="2392" w:type="dxa"/>
          </w:tcPr>
          <w:p w:rsidR="00E11A62" w:rsidRDefault="00E11A62">
            <w:r w:rsidRPr="002C32AF">
              <w:t>31.12.2024</w:t>
            </w:r>
          </w:p>
        </w:tc>
      </w:tr>
      <w:tr w:rsidR="00E11A62" w:rsidTr="00126056">
        <w:tc>
          <w:tcPr>
            <w:tcW w:w="828" w:type="dxa"/>
            <w:vAlign w:val="center"/>
          </w:tcPr>
          <w:p w:rsidR="00E11A62" w:rsidRPr="00B91193" w:rsidRDefault="00E11A62" w:rsidP="00E11A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6322" w:type="dxa"/>
            <w:vAlign w:val="center"/>
          </w:tcPr>
          <w:p w:rsidR="00E11A62" w:rsidRPr="00E11A62" w:rsidRDefault="00E11A62" w:rsidP="00E11A62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E11A62">
              <w:rPr>
                <w:rFonts w:ascii="Times New Roman" w:hAnsi="Times New Roman" w:cs="Times New Roman"/>
                <w:b/>
                <w:sz w:val="20"/>
              </w:rPr>
              <w:t>Организация и проведение  городских физкультурных мероприятия и спортивных мероприятий в соответствии с календарным планом.</w:t>
            </w:r>
          </w:p>
        </w:tc>
        <w:tc>
          <w:tcPr>
            <w:tcW w:w="4350" w:type="dxa"/>
            <w:vAlign w:val="center"/>
          </w:tcPr>
          <w:p w:rsidR="00E11A62" w:rsidRPr="00F9293D" w:rsidRDefault="00E11A62" w:rsidP="00E11A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E11A62" w:rsidRDefault="00E11A62"/>
        </w:tc>
      </w:tr>
      <w:tr w:rsidR="00E11A62" w:rsidTr="00126056">
        <w:tc>
          <w:tcPr>
            <w:tcW w:w="828" w:type="dxa"/>
            <w:vAlign w:val="center"/>
          </w:tcPr>
          <w:p w:rsidR="00E11A62" w:rsidRPr="00B91193" w:rsidRDefault="00E11A62" w:rsidP="00E11A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6322" w:type="dxa"/>
            <w:vAlign w:val="center"/>
          </w:tcPr>
          <w:p w:rsidR="00E11A62" w:rsidRDefault="00E11A62" w:rsidP="00E11A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Проведено </w:t>
            </w:r>
            <w:r>
              <w:rPr>
                <w:rFonts w:ascii="Times New Roman" w:hAnsi="Times New Roman" w:cs="Times New Roman"/>
                <w:b/>
                <w:sz w:val="20"/>
              </w:rPr>
              <w:t>77</w:t>
            </w:r>
            <w:r>
              <w:rPr>
                <w:rFonts w:ascii="Times New Roman" w:hAnsi="Times New Roman" w:cs="Times New Roman"/>
                <w:sz w:val="20"/>
              </w:rPr>
              <w:t>спортивно-массовых мероприятия в со</w:t>
            </w:r>
            <w:r w:rsidR="005245C0">
              <w:rPr>
                <w:rFonts w:ascii="Times New Roman" w:hAnsi="Times New Roman" w:cs="Times New Roman"/>
                <w:sz w:val="20"/>
              </w:rPr>
              <w:t>ответствии с календарным планом ежегодно.</w:t>
            </w:r>
          </w:p>
        </w:tc>
        <w:tc>
          <w:tcPr>
            <w:tcW w:w="4350" w:type="dxa"/>
            <w:vAlign w:val="center"/>
          </w:tcPr>
          <w:p w:rsidR="00E11A62" w:rsidRPr="00F9293D" w:rsidRDefault="00E11A62" w:rsidP="00E11A62">
            <w:pPr>
              <w:pStyle w:val="ConsPlusNormal"/>
              <w:rPr>
                <w:rFonts w:ascii="Times New Roman" w:hAnsi="Times New Roman" w:cs="Times New Roman"/>
              </w:rPr>
            </w:pPr>
            <w:r w:rsidRPr="00F9293D">
              <w:rPr>
                <w:rFonts w:ascii="Times New Roman" w:hAnsi="Times New Roman" w:cs="Times New Roman"/>
              </w:rPr>
              <w:t>Контрольная почка показателя</w:t>
            </w:r>
          </w:p>
        </w:tc>
        <w:tc>
          <w:tcPr>
            <w:tcW w:w="2392" w:type="dxa"/>
          </w:tcPr>
          <w:p w:rsidR="00E11A62" w:rsidRDefault="00E11A62">
            <w:r w:rsidRPr="002C32AF">
              <w:t>31.12.2024</w:t>
            </w:r>
          </w:p>
        </w:tc>
      </w:tr>
      <w:tr w:rsidR="00E11A62" w:rsidTr="005F6BED">
        <w:tc>
          <w:tcPr>
            <w:tcW w:w="828" w:type="dxa"/>
            <w:vAlign w:val="center"/>
          </w:tcPr>
          <w:p w:rsidR="00E11A62" w:rsidRPr="00B91193" w:rsidRDefault="00E11A62" w:rsidP="00E11A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6322" w:type="dxa"/>
            <w:vAlign w:val="center"/>
          </w:tcPr>
          <w:p w:rsidR="00E11A62" w:rsidRPr="00E11A62" w:rsidRDefault="00E11A62" w:rsidP="00E11A62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E11A62">
              <w:rPr>
                <w:rFonts w:ascii="Times New Roman" w:hAnsi="Times New Roman" w:cs="Times New Roman"/>
                <w:b/>
                <w:sz w:val="20"/>
              </w:rPr>
              <w:t>Организация участия сборных команд города по видам спорта в  межмуниципальных, региональных, всероссийских и международных спортивных соревнованиях за счет средств городского бюджета</w:t>
            </w:r>
          </w:p>
          <w:p w:rsidR="00E11A62" w:rsidRPr="00C5083B" w:rsidRDefault="00E11A62" w:rsidP="00E11A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50" w:type="dxa"/>
            <w:vAlign w:val="center"/>
          </w:tcPr>
          <w:p w:rsidR="00E11A62" w:rsidRPr="00F9293D" w:rsidRDefault="00E11A62" w:rsidP="00E11A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E11A62" w:rsidRDefault="00E11A62"/>
        </w:tc>
      </w:tr>
      <w:tr w:rsidR="00E11A62" w:rsidTr="005F6BED">
        <w:tc>
          <w:tcPr>
            <w:tcW w:w="828" w:type="dxa"/>
            <w:vAlign w:val="center"/>
          </w:tcPr>
          <w:p w:rsidR="00E11A62" w:rsidRPr="00B91193" w:rsidRDefault="00E11A62" w:rsidP="00E11A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6322" w:type="dxa"/>
            <w:vAlign w:val="center"/>
          </w:tcPr>
          <w:p w:rsidR="00E11A62" w:rsidRPr="00C5083B" w:rsidRDefault="00E11A62" w:rsidP="00E11A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Организовано участие сборных команд города по видам спорта в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64-х </w:t>
            </w:r>
            <w:r>
              <w:rPr>
                <w:rFonts w:ascii="Times New Roman" w:hAnsi="Times New Roman" w:cs="Times New Roman"/>
                <w:sz w:val="20"/>
              </w:rPr>
              <w:t>межмуниципальных, региональных, всероссийских и международных спортивных соревнованиях за счет средств городского бюджета</w:t>
            </w:r>
            <w:r w:rsidR="005245C0">
              <w:rPr>
                <w:rFonts w:ascii="Times New Roman" w:hAnsi="Times New Roman" w:cs="Times New Roman"/>
                <w:sz w:val="20"/>
              </w:rPr>
              <w:t xml:space="preserve"> ежегодно.</w:t>
            </w:r>
          </w:p>
        </w:tc>
        <w:tc>
          <w:tcPr>
            <w:tcW w:w="4350" w:type="dxa"/>
            <w:vAlign w:val="center"/>
          </w:tcPr>
          <w:p w:rsidR="00E11A62" w:rsidRPr="00F9293D" w:rsidRDefault="00E11A62" w:rsidP="00E11A62">
            <w:pPr>
              <w:pStyle w:val="ConsPlusNormal"/>
              <w:rPr>
                <w:rFonts w:ascii="Times New Roman" w:hAnsi="Times New Roman" w:cs="Times New Roman"/>
              </w:rPr>
            </w:pPr>
            <w:r w:rsidRPr="00F9293D">
              <w:rPr>
                <w:rFonts w:ascii="Times New Roman" w:hAnsi="Times New Roman" w:cs="Times New Roman"/>
              </w:rPr>
              <w:t>Контрольная почка показателя</w:t>
            </w:r>
          </w:p>
        </w:tc>
        <w:tc>
          <w:tcPr>
            <w:tcW w:w="2392" w:type="dxa"/>
          </w:tcPr>
          <w:p w:rsidR="00E11A62" w:rsidRDefault="00E11A62">
            <w:r w:rsidRPr="002C32AF">
              <w:t>31.12.2024</w:t>
            </w:r>
          </w:p>
        </w:tc>
      </w:tr>
      <w:tr w:rsidR="00E11A62" w:rsidTr="005F6BED">
        <w:tc>
          <w:tcPr>
            <w:tcW w:w="828" w:type="dxa"/>
            <w:vAlign w:val="center"/>
          </w:tcPr>
          <w:p w:rsidR="00E11A62" w:rsidRPr="00B91193" w:rsidRDefault="00E11A62" w:rsidP="00E11A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6322" w:type="dxa"/>
            <w:vAlign w:val="center"/>
          </w:tcPr>
          <w:p w:rsidR="00E11A62" w:rsidRPr="00E11A62" w:rsidRDefault="00E11A62" w:rsidP="00E11A62">
            <w:pPr>
              <w:rPr>
                <w:b/>
                <w:sz w:val="22"/>
                <w:szCs w:val="22"/>
              </w:rPr>
            </w:pPr>
            <w:r w:rsidRPr="00E11A62">
              <w:rPr>
                <w:b/>
                <w:sz w:val="22"/>
                <w:szCs w:val="22"/>
              </w:rPr>
              <w:t>Обеспечение доступности муниципальных спортивных объектов для жителей разных возрастных категорий.</w:t>
            </w:r>
          </w:p>
        </w:tc>
        <w:tc>
          <w:tcPr>
            <w:tcW w:w="4350" w:type="dxa"/>
            <w:vAlign w:val="center"/>
          </w:tcPr>
          <w:p w:rsidR="00E11A62" w:rsidRPr="00F9293D" w:rsidRDefault="00E11A62" w:rsidP="00E11A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92" w:type="dxa"/>
          </w:tcPr>
          <w:p w:rsidR="00E11A62" w:rsidRDefault="00E11A62"/>
        </w:tc>
      </w:tr>
      <w:tr w:rsidR="00E11A62" w:rsidTr="00512676">
        <w:tc>
          <w:tcPr>
            <w:tcW w:w="828" w:type="dxa"/>
            <w:vAlign w:val="center"/>
          </w:tcPr>
          <w:p w:rsidR="00E11A62" w:rsidRDefault="00E11A62" w:rsidP="00E11A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3.4.1</w:t>
            </w:r>
          </w:p>
        </w:tc>
        <w:tc>
          <w:tcPr>
            <w:tcW w:w="6322" w:type="dxa"/>
          </w:tcPr>
          <w:p w:rsidR="00E11A62" w:rsidRPr="00FF1225" w:rsidRDefault="00E11A62" w:rsidP="00E11A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 w:rsidRPr="00FF1225">
              <w:rPr>
                <w:sz w:val="22"/>
                <w:szCs w:val="22"/>
              </w:rPr>
              <w:t xml:space="preserve"> обоснованных жалоб </w:t>
            </w:r>
            <w:r>
              <w:rPr>
                <w:sz w:val="22"/>
                <w:szCs w:val="22"/>
              </w:rPr>
              <w:t>жителей города на качество и доступность</w:t>
            </w:r>
            <w:r w:rsidRPr="00FF1225">
              <w:rPr>
                <w:sz w:val="22"/>
                <w:szCs w:val="22"/>
              </w:rPr>
              <w:t xml:space="preserve"> услуг, оказываемых </w:t>
            </w:r>
            <w:r>
              <w:rPr>
                <w:sz w:val="22"/>
                <w:szCs w:val="22"/>
              </w:rPr>
              <w:t xml:space="preserve">муниципальными </w:t>
            </w:r>
            <w:r w:rsidRPr="00FF1225">
              <w:rPr>
                <w:sz w:val="22"/>
                <w:szCs w:val="22"/>
              </w:rPr>
              <w:t>спортивными сооружениями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350" w:type="dxa"/>
            <w:vAlign w:val="center"/>
          </w:tcPr>
          <w:p w:rsidR="00E11A62" w:rsidRPr="00F9293D" w:rsidRDefault="00E11A62" w:rsidP="00E11A62">
            <w:pPr>
              <w:pStyle w:val="ConsPlusNormal"/>
              <w:rPr>
                <w:rFonts w:ascii="Times New Roman" w:hAnsi="Times New Roman" w:cs="Times New Roman"/>
              </w:rPr>
            </w:pPr>
            <w:r w:rsidRPr="00F9293D">
              <w:rPr>
                <w:rFonts w:ascii="Times New Roman" w:hAnsi="Times New Roman" w:cs="Times New Roman"/>
              </w:rPr>
              <w:t>Контрольная почка показателя</w:t>
            </w:r>
          </w:p>
        </w:tc>
        <w:tc>
          <w:tcPr>
            <w:tcW w:w="2392" w:type="dxa"/>
          </w:tcPr>
          <w:p w:rsidR="00E11A62" w:rsidRDefault="00E11A62">
            <w:r w:rsidRPr="002C32AF">
              <w:t>31.12.2024</w:t>
            </w:r>
          </w:p>
        </w:tc>
      </w:tr>
      <w:tr w:rsidR="00E11A62" w:rsidTr="00281C9A">
        <w:tc>
          <w:tcPr>
            <w:tcW w:w="828" w:type="dxa"/>
            <w:vAlign w:val="center"/>
          </w:tcPr>
          <w:p w:rsidR="00E11A62" w:rsidRPr="00E11A62" w:rsidRDefault="00E11A62" w:rsidP="00E11A6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11A62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6322" w:type="dxa"/>
            <w:vAlign w:val="center"/>
          </w:tcPr>
          <w:p w:rsidR="00E11A62" w:rsidRPr="00E11A62" w:rsidRDefault="00E11A62" w:rsidP="00E11A62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11A62">
              <w:rPr>
                <w:rFonts w:ascii="Times New Roman" w:hAnsi="Times New Roman" w:cs="Times New Roman"/>
                <w:b/>
              </w:rPr>
              <w:t>Подготовка итогового отчета о реализации проекта</w:t>
            </w:r>
          </w:p>
        </w:tc>
        <w:tc>
          <w:tcPr>
            <w:tcW w:w="4350" w:type="dxa"/>
          </w:tcPr>
          <w:p w:rsidR="00E11A62" w:rsidRPr="0078248D" w:rsidRDefault="00E11A62" w:rsidP="00E11A62"/>
        </w:tc>
        <w:tc>
          <w:tcPr>
            <w:tcW w:w="2392" w:type="dxa"/>
          </w:tcPr>
          <w:p w:rsidR="00E11A62" w:rsidRPr="0070058A" w:rsidRDefault="00E11A62" w:rsidP="00E11A62"/>
        </w:tc>
      </w:tr>
      <w:tr w:rsidR="00E11A62" w:rsidTr="00281C9A">
        <w:tc>
          <w:tcPr>
            <w:tcW w:w="828" w:type="dxa"/>
            <w:vAlign w:val="center"/>
          </w:tcPr>
          <w:p w:rsidR="00E11A62" w:rsidRPr="00B91193" w:rsidRDefault="00E11A62" w:rsidP="00E11A6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6322" w:type="dxa"/>
            <w:vAlign w:val="center"/>
          </w:tcPr>
          <w:p w:rsidR="00E11A62" w:rsidRPr="00312399" w:rsidRDefault="00E11A62" w:rsidP="00E11A62">
            <w:pPr>
              <w:pStyle w:val="ConsPlusNormal"/>
              <w:rPr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Pr="00312399">
              <w:rPr>
                <w:rFonts w:ascii="Times New Roman" w:hAnsi="Times New Roman" w:cs="Times New Roman"/>
                <w:szCs w:val="22"/>
              </w:rPr>
              <w:t>одготовлен итоговый отчет о реализации проекта</w:t>
            </w:r>
          </w:p>
        </w:tc>
        <w:tc>
          <w:tcPr>
            <w:tcW w:w="4350" w:type="dxa"/>
          </w:tcPr>
          <w:p w:rsidR="00E11A62" w:rsidRPr="0078248D" w:rsidRDefault="00E11A62" w:rsidP="00E11A62">
            <w:r>
              <w:t>Контрольная точка завершения этапа</w:t>
            </w:r>
          </w:p>
        </w:tc>
        <w:tc>
          <w:tcPr>
            <w:tcW w:w="2392" w:type="dxa"/>
          </w:tcPr>
          <w:p w:rsidR="00E11A62" w:rsidRPr="0070058A" w:rsidRDefault="00E11A62" w:rsidP="00E11A62">
            <w:r>
              <w:t>31.12.2024</w:t>
            </w:r>
          </w:p>
        </w:tc>
      </w:tr>
    </w:tbl>
    <w:p w:rsidR="00174605" w:rsidRPr="00C53A56" w:rsidRDefault="00281C9A" w:rsidP="001729AE">
      <w:pPr>
        <w:suppressAutoHyphens/>
        <w:ind w:right="536"/>
        <w:jc w:val="center"/>
      </w:pPr>
      <w:r>
        <w:br w:type="textWrapping" w:clear="all"/>
      </w:r>
    </w:p>
    <w:p w:rsidR="004B557B" w:rsidRDefault="004B557B" w:rsidP="004B557B"/>
    <w:p w:rsidR="00C53A56" w:rsidRDefault="00C53A56" w:rsidP="00A00EE9">
      <w:pPr>
        <w:jc w:val="center"/>
      </w:pPr>
    </w:p>
    <w:p w:rsidR="001A7D9C" w:rsidRPr="00A00EE9" w:rsidRDefault="004901FD" w:rsidP="00A00EE9">
      <w:pPr>
        <w:jc w:val="center"/>
      </w:pPr>
      <w:r>
        <w:rPr>
          <w:lang w:val="en-US"/>
        </w:rPr>
        <w:t>I</w:t>
      </w:r>
      <w:r w:rsidR="00C53A56">
        <w:rPr>
          <w:lang w:val="en-US"/>
        </w:rPr>
        <w:t>V</w:t>
      </w:r>
      <w:r w:rsidR="00A00EE9" w:rsidRPr="00A00EE9">
        <w:t xml:space="preserve">. </w:t>
      </w:r>
      <w:r w:rsidR="00EB4A27">
        <w:t>Команда проекта и з</w:t>
      </w:r>
      <w:r w:rsidR="00A00EE9">
        <w:t>аинтересованные стороны проекта</w:t>
      </w:r>
    </w:p>
    <w:p w:rsidR="001A7D9C" w:rsidRPr="001A7D9C" w:rsidRDefault="001A7D9C" w:rsidP="001A7D9C">
      <w:pPr>
        <w:suppressAutoHyphens/>
        <w:ind w:right="536"/>
        <w:jc w:val="right"/>
        <w:rPr>
          <w:sz w:val="22"/>
          <w:szCs w:val="22"/>
        </w:rPr>
      </w:pP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651"/>
        <w:gridCol w:w="3971"/>
        <w:gridCol w:w="2408"/>
        <w:gridCol w:w="1884"/>
        <w:gridCol w:w="2269"/>
      </w:tblGrid>
      <w:tr w:rsidR="001A7D9C" w:rsidRPr="00A00EE9" w:rsidTr="00B81659">
        <w:trPr>
          <w:trHeight w:val="606"/>
        </w:trPr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7D9C" w:rsidRPr="00A00EE9" w:rsidRDefault="001A7D9C" w:rsidP="00987105">
            <w:pPr>
              <w:widowControl w:val="0"/>
              <w:jc w:val="center"/>
            </w:pPr>
            <w:r w:rsidRPr="00A00EE9">
              <w:t>Команда проекта</w:t>
            </w:r>
          </w:p>
        </w:tc>
      </w:tr>
      <w:tr w:rsidR="00D249D3" w:rsidRPr="00A00EE9" w:rsidTr="00B81659">
        <w:trPr>
          <w:trHeight w:val="377"/>
        </w:trPr>
        <w:tc>
          <w:tcPr>
            <w:tcW w:w="1287" w:type="pct"/>
            <w:shd w:val="clear" w:color="auto" w:fill="FFFFFF"/>
            <w:vAlign w:val="center"/>
          </w:tcPr>
          <w:p w:rsidR="00D249D3" w:rsidRPr="00A00EE9" w:rsidRDefault="00D249D3" w:rsidP="00D249D3">
            <w:pPr>
              <w:widowControl w:val="0"/>
            </w:pPr>
            <w:r w:rsidRPr="00A00EE9">
              <w:rPr>
                <w:bCs/>
                <w:iCs/>
              </w:rPr>
              <w:t>Проектная роль</w:t>
            </w:r>
          </w:p>
        </w:tc>
        <w:tc>
          <w:tcPr>
            <w:tcW w:w="1400" w:type="pct"/>
            <w:shd w:val="clear" w:color="auto" w:fill="FFFFFF"/>
            <w:vAlign w:val="center"/>
          </w:tcPr>
          <w:p w:rsidR="00D249D3" w:rsidRPr="00A00EE9" w:rsidRDefault="00A03052" w:rsidP="00D249D3">
            <w:pPr>
              <w:widowControl w:val="0"/>
              <w:jc w:val="center"/>
            </w:pPr>
            <w:r>
              <w:t>Ф.И.О</w:t>
            </w:r>
          </w:p>
        </w:tc>
        <w:tc>
          <w:tcPr>
            <w:tcW w:w="849" w:type="pct"/>
            <w:shd w:val="clear" w:color="auto" w:fill="FFFFFF"/>
            <w:vAlign w:val="center"/>
          </w:tcPr>
          <w:p w:rsidR="00D249D3" w:rsidRPr="00A00EE9" w:rsidRDefault="000C44EE" w:rsidP="00A03052">
            <w:pPr>
              <w:widowControl w:val="0"/>
              <w:jc w:val="center"/>
            </w:pPr>
            <w:r>
              <w:t>Должность</w:t>
            </w:r>
          </w:p>
        </w:tc>
        <w:tc>
          <w:tcPr>
            <w:tcW w:w="664" w:type="pct"/>
            <w:shd w:val="clear" w:color="auto" w:fill="FFFFFF"/>
            <w:vAlign w:val="center"/>
          </w:tcPr>
          <w:p w:rsidR="00D249D3" w:rsidRPr="00A00EE9" w:rsidRDefault="00D249D3" w:rsidP="00987105">
            <w:pPr>
              <w:widowControl w:val="0"/>
              <w:jc w:val="center"/>
            </w:pPr>
            <w:r w:rsidRPr="00A00EE9">
              <w:t>Процент загрузки рабочего времени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D249D3" w:rsidRPr="00A00EE9" w:rsidRDefault="00D249D3" w:rsidP="00987105">
            <w:pPr>
              <w:widowControl w:val="0"/>
              <w:jc w:val="center"/>
            </w:pPr>
            <w:r w:rsidRPr="00A00EE9">
              <w:t>Примечание</w:t>
            </w:r>
          </w:p>
        </w:tc>
      </w:tr>
      <w:tr w:rsidR="001A7D9C" w:rsidRPr="00A00EE9" w:rsidTr="00B81659">
        <w:trPr>
          <w:trHeight w:val="377"/>
        </w:trPr>
        <w:tc>
          <w:tcPr>
            <w:tcW w:w="5000" w:type="pct"/>
            <w:gridSpan w:val="5"/>
            <w:shd w:val="clear" w:color="auto" w:fill="FFFFFF"/>
          </w:tcPr>
          <w:p w:rsidR="001A7D9C" w:rsidRPr="00A00EE9" w:rsidRDefault="00A00EE9" w:rsidP="00987105">
            <w:pPr>
              <w:widowControl w:val="0"/>
              <w:rPr>
                <w:i/>
              </w:rPr>
            </w:pPr>
            <w:r>
              <w:rPr>
                <w:i/>
              </w:rPr>
              <w:t>Команда управления проектом</w:t>
            </w:r>
          </w:p>
        </w:tc>
      </w:tr>
      <w:tr w:rsidR="00375A78" w:rsidRPr="00A00EE9" w:rsidTr="004C4307">
        <w:trPr>
          <w:trHeight w:val="377"/>
        </w:trPr>
        <w:tc>
          <w:tcPr>
            <w:tcW w:w="1287" w:type="pct"/>
            <w:shd w:val="clear" w:color="auto" w:fill="FFFFFF"/>
          </w:tcPr>
          <w:p w:rsidR="00375A78" w:rsidRPr="00A00EE9" w:rsidRDefault="00375A78" w:rsidP="00987105">
            <w:pPr>
              <w:widowControl w:val="0"/>
              <w:rPr>
                <w:bCs/>
                <w:iCs/>
              </w:rPr>
            </w:pPr>
            <w:r w:rsidRPr="00A00EE9">
              <w:rPr>
                <w:bCs/>
                <w:iCs/>
              </w:rPr>
              <w:t>Куратор проекта</w:t>
            </w:r>
          </w:p>
        </w:tc>
        <w:tc>
          <w:tcPr>
            <w:tcW w:w="1400" w:type="pct"/>
            <w:shd w:val="clear" w:color="auto" w:fill="FFFFFF"/>
            <w:vAlign w:val="center"/>
          </w:tcPr>
          <w:p w:rsidR="00375A78" w:rsidRPr="00375A78" w:rsidRDefault="00375A78" w:rsidP="009E6AE6">
            <w:r w:rsidRPr="00375A78">
              <w:t>Севрюков</w:t>
            </w:r>
            <w:r w:rsidR="00E340AD">
              <w:t xml:space="preserve"> Николай Алексеевич </w:t>
            </w:r>
          </w:p>
        </w:tc>
        <w:tc>
          <w:tcPr>
            <w:tcW w:w="849" w:type="pct"/>
            <w:shd w:val="clear" w:color="auto" w:fill="FFFFFF"/>
          </w:tcPr>
          <w:p w:rsidR="00375A78" w:rsidRPr="00375A78" w:rsidRDefault="00375A78" w:rsidP="009E6AE6">
            <w:pPr>
              <w:widowControl w:val="0"/>
              <w:rPr>
                <w:bCs/>
                <w:iCs/>
              </w:rPr>
            </w:pPr>
            <w:r w:rsidRPr="00375A78">
              <w:t>Заместитель главы администрации города по социальной политике</w:t>
            </w:r>
          </w:p>
        </w:tc>
        <w:tc>
          <w:tcPr>
            <w:tcW w:w="664" w:type="pct"/>
            <w:shd w:val="clear" w:color="auto" w:fill="FFFFFF"/>
          </w:tcPr>
          <w:p w:rsidR="00375A78" w:rsidRPr="00A00EE9" w:rsidRDefault="001D4FAA" w:rsidP="00987105">
            <w:pPr>
              <w:widowControl w:val="0"/>
              <w:jc w:val="center"/>
              <w:rPr>
                <w:bCs/>
                <w:iCs/>
              </w:rPr>
            </w:pPr>
            <w:r w:rsidRPr="005D62BA">
              <w:rPr>
                <w:bCs/>
                <w:iCs/>
              </w:rPr>
              <w:t>10%</w:t>
            </w:r>
          </w:p>
        </w:tc>
        <w:tc>
          <w:tcPr>
            <w:tcW w:w="800" w:type="pct"/>
            <w:shd w:val="clear" w:color="auto" w:fill="FFFFFF"/>
          </w:tcPr>
          <w:p w:rsidR="00375A78" w:rsidRPr="00A00EE9" w:rsidRDefault="00375A78" w:rsidP="00987105">
            <w:pPr>
              <w:pStyle w:val="af2"/>
              <w:tabs>
                <w:tab w:val="left" w:pos="175"/>
              </w:tabs>
              <w:suppressAutoHyphens/>
              <w:spacing w:before="0"/>
              <w:ind w:left="0"/>
              <w:contextualSpacing w:val="0"/>
              <w:jc w:val="left"/>
              <w:rPr>
                <w:sz w:val="24"/>
              </w:rPr>
            </w:pPr>
          </w:p>
        </w:tc>
      </w:tr>
      <w:tr w:rsidR="00E340AD" w:rsidRPr="00A00EE9" w:rsidTr="004C4307">
        <w:trPr>
          <w:trHeight w:val="377"/>
        </w:trPr>
        <w:tc>
          <w:tcPr>
            <w:tcW w:w="1287" w:type="pct"/>
            <w:shd w:val="clear" w:color="auto" w:fill="FFFFFF"/>
          </w:tcPr>
          <w:p w:rsidR="00E340AD" w:rsidRPr="00A00EE9" w:rsidRDefault="00E340AD" w:rsidP="00987105">
            <w:pPr>
              <w:widowControl w:val="0"/>
              <w:rPr>
                <w:bCs/>
                <w:iCs/>
              </w:rPr>
            </w:pPr>
            <w:r w:rsidRPr="00A00EE9">
              <w:rPr>
                <w:bCs/>
                <w:iCs/>
              </w:rPr>
              <w:t>Заказчик проекта</w:t>
            </w:r>
          </w:p>
        </w:tc>
        <w:tc>
          <w:tcPr>
            <w:tcW w:w="1400" w:type="pct"/>
            <w:shd w:val="clear" w:color="auto" w:fill="FFFFFF"/>
            <w:vAlign w:val="center"/>
          </w:tcPr>
          <w:p w:rsidR="00E340AD" w:rsidRPr="00375A78" w:rsidRDefault="00E340AD" w:rsidP="009E6AE6">
            <w:r>
              <w:t xml:space="preserve">Песков Владимир Сергеевич </w:t>
            </w:r>
          </w:p>
        </w:tc>
        <w:tc>
          <w:tcPr>
            <w:tcW w:w="849" w:type="pct"/>
            <w:shd w:val="clear" w:color="auto" w:fill="FFFFFF"/>
          </w:tcPr>
          <w:p w:rsidR="00E340AD" w:rsidRPr="00375A78" w:rsidRDefault="00E340AD" w:rsidP="009E6AE6">
            <w:pPr>
              <w:widowControl w:val="0"/>
              <w:rPr>
                <w:bCs/>
                <w:iCs/>
              </w:rPr>
            </w:pPr>
            <w:r w:rsidRPr="00375A78">
              <w:t>Исполняющий полномочия Главы города</w:t>
            </w:r>
          </w:p>
        </w:tc>
        <w:tc>
          <w:tcPr>
            <w:tcW w:w="664" w:type="pct"/>
            <w:shd w:val="clear" w:color="auto" w:fill="FFFFFF"/>
          </w:tcPr>
          <w:p w:rsidR="00E340AD" w:rsidRDefault="001D4FAA" w:rsidP="00E340AD">
            <w:pPr>
              <w:jc w:val="center"/>
            </w:pPr>
            <w:r>
              <w:rPr>
                <w:bCs/>
                <w:iCs/>
              </w:rPr>
              <w:t>5%</w:t>
            </w:r>
          </w:p>
        </w:tc>
        <w:tc>
          <w:tcPr>
            <w:tcW w:w="800" w:type="pct"/>
            <w:shd w:val="clear" w:color="auto" w:fill="FFFFFF"/>
          </w:tcPr>
          <w:p w:rsidR="00E340AD" w:rsidRPr="00A00EE9" w:rsidRDefault="00E340AD" w:rsidP="00987105">
            <w:pPr>
              <w:pStyle w:val="af2"/>
              <w:tabs>
                <w:tab w:val="left" w:pos="175"/>
              </w:tabs>
              <w:suppressAutoHyphens/>
              <w:spacing w:before="0"/>
              <w:ind w:left="0"/>
              <w:contextualSpacing w:val="0"/>
              <w:jc w:val="left"/>
              <w:rPr>
                <w:sz w:val="24"/>
              </w:rPr>
            </w:pPr>
          </w:p>
        </w:tc>
      </w:tr>
      <w:tr w:rsidR="00E340AD" w:rsidRPr="00A00EE9" w:rsidTr="004C4307">
        <w:trPr>
          <w:trHeight w:val="377"/>
        </w:trPr>
        <w:tc>
          <w:tcPr>
            <w:tcW w:w="1287" w:type="pct"/>
            <w:shd w:val="clear" w:color="auto" w:fill="FFFFFF"/>
          </w:tcPr>
          <w:p w:rsidR="00E340AD" w:rsidRPr="00A00EE9" w:rsidRDefault="00E340AD" w:rsidP="00987105">
            <w:pPr>
              <w:widowControl w:val="0"/>
              <w:rPr>
                <w:bCs/>
                <w:iCs/>
              </w:rPr>
            </w:pPr>
            <w:r w:rsidRPr="00A00EE9">
              <w:rPr>
                <w:bCs/>
                <w:iCs/>
              </w:rPr>
              <w:t>Руководитель проекта</w:t>
            </w:r>
          </w:p>
        </w:tc>
        <w:tc>
          <w:tcPr>
            <w:tcW w:w="1400" w:type="pct"/>
            <w:shd w:val="clear" w:color="auto" w:fill="FFFFFF"/>
            <w:vAlign w:val="center"/>
          </w:tcPr>
          <w:p w:rsidR="00E340AD" w:rsidRPr="00375A78" w:rsidRDefault="00E340AD" w:rsidP="009E6AE6">
            <w:r>
              <w:t xml:space="preserve">Майорова Наталья Александровна </w:t>
            </w:r>
          </w:p>
        </w:tc>
        <w:tc>
          <w:tcPr>
            <w:tcW w:w="849" w:type="pct"/>
            <w:shd w:val="clear" w:color="auto" w:fill="FFFFFF"/>
          </w:tcPr>
          <w:p w:rsidR="00E340AD" w:rsidRPr="00375A78" w:rsidRDefault="00E340AD" w:rsidP="009E6AE6">
            <w:pPr>
              <w:widowControl w:val="0"/>
              <w:rPr>
                <w:bCs/>
                <w:iCs/>
              </w:rPr>
            </w:pPr>
            <w:r w:rsidRPr="00375A78">
              <w:t>Начальник Управления по культуре, спорту и молодежной политике администрации города Бузулука</w:t>
            </w:r>
          </w:p>
        </w:tc>
        <w:tc>
          <w:tcPr>
            <w:tcW w:w="664" w:type="pct"/>
            <w:shd w:val="clear" w:color="auto" w:fill="FFFFFF"/>
          </w:tcPr>
          <w:p w:rsidR="00E340AD" w:rsidRDefault="001D4FAA" w:rsidP="00E340AD">
            <w:pPr>
              <w:jc w:val="center"/>
            </w:pPr>
            <w:r>
              <w:rPr>
                <w:bCs/>
                <w:iCs/>
              </w:rPr>
              <w:t>30%</w:t>
            </w:r>
          </w:p>
        </w:tc>
        <w:tc>
          <w:tcPr>
            <w:tcW w:w="800" w:type="pct"/>
            <w:shd w:val="clear" w:color="auto" w:fill="FFFFFF"/>
          </w:tcPr>
          <w:p w:rsidR="00E340AD" w:rsidRPr="00A00EE9" w:rsidRDefault="00E340AD" w:rsidP="00987105">
            <w:pPr>
              <w:pStyle w:val="af2"/>
              <w:tabs>
                <w:tab w:val="left" w:pos="175"/>
              </w:tabs>
              <w:suppressAutoHyphens/>
              <w:spacing w:before="0"/>
              <w:ind w:left="0"/>
              <w:contextualSpacing w:val="0"/>
              <w:jc w:val="left"/>
              <w:rPr>
                <w:sz w:val="24"/>
              </w:rPr>
            </w:pPr>
          </w:p>
        </w:tc>
      </w:tr>
      <w:tr w:rsidR="00375A78" w:rsidRPr="00A00EE9" w:rsidTr="004C4307">
        <w:trPr>
          <w:trHeight w:val="377"/>
        </w:trPr>
        <w:tc>
          <w:tcPr>
            <w:tcW w:w="1287" w:type="pct"/>
            <w:shd w:val="clear" w:color="auto" w:fill="FFFFFF"/>
          </w:tcPr>
          <w:p w:rsidR="00375A78" w:rsidRPr="00A00EE9" w:rsidRDefault="00375A78" w:rsidP="00987105">
            <w:pPr>
              <w:widowControl w:val="0"/>
              <w:rPr>
                <w:bCs/>
                <w:iCs/>
              </w:rPr>
            </w:pPr>
          </w:p>
        </w:tc>
        <w:tc>
          <w:tcPr>
            <w:tcW w:w="1400" w:type="pct"/>
            <w:shd w:val="clear" w:color="auto" w:fill="FFFFFF"/>
            <w:vAlign w:val="center"/>
          </w:tcPr>
          <w:p w:rsidR="00375A78" w:rsidRPr="00375A78" w:rsidRDefault="00375A78" w:rsidP="00AC6F92"/>
        </w:tc>
        <w:tc>
          <w:tcPr>
            <w:tcW w:w="849" w:type="pct"/>
            <w:shd w:val="clear" w:color="auto" w:fill="FFFFFF"/>
          </w:tcPr>
          <w:p w:rsidR="00375A78" w:rsidRPr="00375A78" w:rsidRDefault="00375A78" w:rsidP="00987105">
            <w:pPr>
              <w:widowControl w:val="0"/>
              <w:rPr>
                <w:bCs/>
                <w:iCs/>
              </w:rPr>
            </w:pPr>
          </w:p>
        </w:tc>
        <w:tc>
          <w:tcPr>
            <w:tcW w:w="664" w:type="pct"/>
            <w:shd w:val="clear" w:color="auto" w:fill="FFFFFF"/>
          </w:tcPr>
          <w:p w:rsidR="00375A78" w:rsidRPr="00A00EE9" w:rsidRDefault="00375A78" w:rsidP="00987105">
            <w:pPr>
              <w:widowControl w:val="0"/>
              <w:jc w:val="center"/>
              <w:rPr>
                <w:bCs/>
                <w:iCs/>
              </w:rPr>
            </w:pPr>
          </w:p>
        </w:tc>
        <w:tc>
          <w:tcPr>
            <w:tcW w:w="800" w:type="pct"/>
            <w:shd w:val="clear" w:color="auto" w:fill="FFFFFF"/>
          </w:tcPr>
          <w:p w:rsidR="00375A78" w:rsidRPr="00A00EE9" w:rsidRDefault="00375A78" w:rsidP="00987105">
            <w:pPr>
              <w:pStyle w:val="af2"/>
              <w:tabs>
                <w:tab w:val="left" w:pos="175"/>
              </w:tabs>
              <w:suppressAutoHyphens/>
              <w:spacing w:before="0"/>
              <w:ind w:left="0"/>
              <w:contextualSpacing w:val="0"/>
              <w:jc w:val="left"/>
              <w:rPr>
                <w:sz w:val="24"/>
              </w:rPr>
            </w:pPr>
          </w:p>
        </w:tc>
      </w:tr>
      <w:tr w:rsidR="00375A78" w:rsidRPr="00A00EE9" w:rsidTr="00B81659">
        <w:trPr>
          <w:trHeight w:val="377"/>
        </w:trPr>
        <w:tc>
          <w:tcPr>
            <w:tcW w:w="5000" w:type="pct"/>
            <w:gridSpan w:val="5"/>
            <w:shd w:val="clear" w:color="auto" w:fill="FFFFFF"/>
          </w:tcPr>
          <w:p w:rsidR="00375A78" w:rsidRPr="00375A78" w:rsidRDefault="00375A78" w:rsidP="00987105">
            <w:pPr>
              <w:widowControl w:val="0"/>
              <w:rPr>
                <w:i/>
              </w:rPr>
            </w:pPr>
            <w:r w:rsidRPr="00375A78">
              <w:rPr>
                <w:bCs/>
                <w:i/>
                <w:iCs/>
              </w:rPr>
              <w:t>Команда реализации проекта</w:t>
            </w:r>
          </w:p>
        </w:tc>
      </w:tr>
      <w:tr w:rsidR="00375A78" w:rsidRPr="00A00EE9" w:rsidTr="00B81659">
        <w:trPr>
          <w:trHeight w:val="377"/>
        </w:trPr>
        <w:tc>
          <w:tcPr>
            <w:tcW w:w="1287" w:type="pct"/>
            <w:shd w:val="clear" w:color="auto" w:fill="FFFFFF"/>
          </w:tcPr>
          <w:p w:rsidR="00375A78" w:rsidRPr="00A00EE9" w:rsidRDefault="00375A78" w:rsidP="00987105">
            <w:pPr>
              <w:widowControl w:val="0"/>
              <w:rPr>
                <w:bCs/>
                <w:iCs/>
              </w:rPr>
            </w:pPr>
            <w:r w:rsidRPr="00A00EE9">
              <w:rPr>
                <w:bCs/>
                <w:iCs/>
              </w:rPr>
              <w:t>Администратор проекта</w:t>
            </w:r>
          </w:p>
        </w:tc>
        <w:tc>
          <w:tcPr>
            <w:tcW w:w="1400" w:type="pct"/>
            <w:shd w:val="clear" w:color="auto" w:fill="FFFFFF"/>
          </w:tcPr>
          <w:p w:rsidR="00375A78" w:rsidRPr="00375A78" w:rsidRDefault="00375A78" w:rsidP="00375A78">
            <w:pPr>
              <w:widowControl w:val="0"/>
              <w:rPr>
                <w:bCs/>
                <w:iCs/>
              </w:rPr>
            </w:pPr>
            <w:r w:rsidRPr="00375A78">
              <w:t xml:space="preserve">Шабаев Виктор Геннадьевич </w:t>
            </w:r>
          </w:p>
        </w:tc>
        <w:tc>
          <w:tcPr>
            <w:tcW w:w="849" w:type="pct"/>
            <w:shd w:val="clear" w:color="auto" w:fill="FFFFFF"/>
          </w:tcPr>
          <w:p w:rsidR="00375A78" w:rsidRPr="00375A78" w:rsidRDefault="00375A78" w:rsidP="00987105">
            <w:pPr>
              <w:widowControl w:val="0"/>
              <w:rPr>
                <w:bCs/>
                <w:iCs/>
              </w:rPr>
            </w:pPr>
            <w:r w:rsidRPr="00375A78">
              <w:t xml:space="preserve">Заместитель </w:t>
            </w:r>
            <w:r w:rsidRPr="00375A78">
              <w:lastRenderedPageBreak/>
              <w:t>начальника Управления по культуре, спорту и молодежной политике администрации города Бузулука</w:t>
            </w:r>
          </w:p>
        </w:tc>
        <w:tc>
          <w:tcPr>
            <w:tcW w:w="664" w:type="pct"/>
            <w:shd w:val="clear" w:color="auto" w:fill="FFFFFF"/>
          </w:tcPr>
          <w:p w:rsidR="00375A78" w:rsidRPr="00A00EE9" w:rsidRDefault="00375A78" w:rsidP="00987105">
            <w:pPr>
              <w:widowControl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100%</w:t>
            </w:r>
          </w:p>
        </w:tc>
        <w:tc>
          <w:tcPr>
            <w:tcW w:w="800" w:type="pct"/>
            <w:shd w:val="clear" w:color="auto" w:fill="FFFFFF"/>
          </w:tcPr>
          <w:p w:rsidR="00375A78" w:rsidRPr="00A00EE9" w:rsidRDefault="00375A78" w:rsidP="00987105">
            <w:pPr>
              <w:pStyle w:val="af2"/>
              <w:tabs>
                <w:tab w:val="left" w:pos="175"/>
              </w:tabs>
              <w:suppressAutoHyphens/>
              <w:spacing w:before="0"/>
              <w:ind w:left="0"/>
              <w:contextualSpacing w:val="0"/>
              <w:jc w:val="left"/>
              <w:rPr>
                <w:sz w:val="24"/>
              </w:rPr>
            </w:pPr>
          </w:p>
        </w:tc>
      </w:tr>
      <w:tr w:rsidR="00375A78" w:rsidRPr="00A00EE9" w:rsidTr="00B81659">
        <w:trPr>
          <w:trHeight w:val="377"/>
        </w:trPr>
        <w:tc>
          <w:tcPr>
            <w:tcW w:w="1287" w:type="pct"/>
            <w:shd w:val="clear" w:color="auto" w:fill="FFFFFF"/>
          </w:tcPr>
          <w:p w:rsidR="00375A78" w:rsidRPr="00A00EE9" w:rsidRDefault="00375A78" w:rsidP="00987105">
            <w:pPr>
              <w:widowControl w:val="0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Исполнители проекта</w:t>
            </w:r>
          </w:p>
        </w:tc>
        <w:tc>
          <w:tcPr>
            <w:tcW w:w="1400" w:type="pct"/>
            <w:shd w:val="clear" w:color="auto" w:fill="FFFFFF"/>
          </w:tcPr>
          <w:p w:rsidR="00375A78" w:rsidRPr="00A00EE9" w:rsidRDefault="00375A78" w:rsidP="00987105">
            <w:pPr>
              <w:widowControl w:val="0"/>
              <w:rPr>
                <w:bCs/>
                <w:iCs/>
              </w:rPr>
            </w:pPr>
            <w:r>
              <w:rPr>
                <w:bCs/>
                <w:iCs/>
              </w:rPr>
              <w:t>Ефимов</w:t>
            </w:r>
            <w:r w:rsidR="00E340AD">
              <w:rPr>
                <w:bCs/>
                <w:iCs/>
              </w:rPr>
              <w:t xml:space="preserve"> Сергей Викторович</w:t>
            </w:r>
          </w:p>
        </w:tc>
        <w:tc>
          <w:tcPr>
            <w:tcW w:w="849" w:type="pct"/>
            <w:shd w:val="clear" w:color="auto" w:fill="FFFFFF"/>
          </w:tcPr>
          <w:p w:rsidR="00375A78" w:rsidRPr="00A00EE9" w:rsidRDefault="00E340AD" w:rsidP="00987105">
            <w:pPr>
              <w:widowControl w:val="0"/>
              <w:rPr>
                <w:bCs/>
                <w:iCs/>
              </w:rPr>
            </w:pPr>
            <w:r>
              <w:t xml:space="preserve">Консультант </w:t>
            </w:r>
            <w:r w:rsidRPr="00375A78">
              <w:t>Управления по культуре, спорту и молодежной политике администрации города Бузулука</w:t>
            </w:r>
          </w:p>
        </w:tc>
        <w:tc>
          <w:tcPr>
            <w:tcW w:w="664" w:type="pct"/>
            <w:shd w:val="clear" w:color="auto" w:fill="FFFFFF"/>
          </w:tcPr>
          <w:p w:rsidR="00375A78" w:rsidRPr="00A00EE9" w:rsidRDefault="00E340AD" w:rsidP="00987105">
            <w:pPr>
              <w:widowControl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100%</w:t>
            </w:r>
          </w:p>
        </w:tc>
        <w:tc>
          <w:tcPr>
            <w:tcW w:w="800" w:type="pct"/>
            <w:shd w:val="clear" w:color="auto" w:fill="FFFFFF"/>
          </w:tcPr>
          <w:p w:rsidR="00375A78" w:rsidRPr="00A00EE9" w:rsidRDefault="00375A78" w:rsidP="00987105">
            <w:pPr>
              <w:pStyle w:val="af2"/>
              <w:tabs>
                <w:tab w:val="left" w:pos="175"/>
              </w:tabs>
              <w:suppressAutoHyphens/>
              <w:spacing w:before="0"/>
              <w:ind w:left="0"/>
              <w:contextualSpacing w:val="0"/>
              <w:jc w:val="left"/>
              <w:rPr>
                <w:sz w:val="24"/>
              </w:rPr>
            </w:pPr>
          </w:p>
        </w:tc>
      </w:tr>
      <w:tr w:rsidR="00375A78" w:rsidRPr="00A00EE9" w:rsidTr="00B81659">
        <w:trPr>
          <w:trHeight w:val="377"/>
        </w:trPr>
        <w:tc>
          <w:tcPr>
            <w:tcW w:w="1287" w:type="pct"/>
            <w:shd w:val="clear" w:color="auto" w:fill="FFFFFF"/>
          </w:tcPr>
          <w:p w:rsidR="00375A78" w:rsidRDefault="00375A78" w:rsidP="00987105">
            <w:pPr>
              <w:widowControl w:val="0"/>
              <w:rPr>
                <w:bCs/>
                <w:iCs/>
              </w:rPr>
            </w:pPr>
            <w:r>
              <w:rPr>
                <w:bCs/>
                <w:iCs/>
              </w:rPr>
              <w:t>Эксперты проекта</w:t>
            </w:r>
          </w:p>
        </w:tc>
        <w:tc>
          <w:tcPr>
            <w:tcW w:w="1400" w:type="pct"/>
            <w:shd w:val="clear" w:color="auto" w:fill="FFFFFF"/>
          </w:tcPr>
          <w:p w:rsidR="00375A78" w:rsidRPr="00A00EE9" w:rsidRDefault="00375A78" w:rsidP="00987105">
            <w:pPr>
              <w:widowControl w:val="0"/>
              <w:rPr>
                <w:bCs/>
                <w:iCs/>
              </w:rPr>
            </w:pPr>
          </w:p>
        </w:tc>
        <w:tc>
          <w:tcPr>
            <w:tcW w:w="849" w:type="pct"/>
            <w:shd w:val="clear" w:color="auto" w:fill="FFFFFF"/>
          </w:tcPr>
          <w:p w:rsidR="00375A78" w:rsidRPr="00A00EE9" w:rsidRDefault="00375A78" w:rsidP="00987105">
            <w:pPr>
              <w:widowControl w:val="0"/>
              <w:rPr>
                <w:bCs/>
                <w:iCs/>
              </w:rPr>
            </w:pPr>
          </w:p>
        </w:tc>
        <w:tc>
          <w:tcPr>
            <w:tcW w:w="664" w:type="pct"/>
            <w:shd w:val="clear" w:color="auto" w:fill="FFFFFF"/>
          </w:tcPr>
          <w:p w:rsidR="00375A78" w:rsidRPr="00A00EE9" w:rsidRDefault="00375A78" w:rsidP="00987105">
            <w:pPr>
              <w:widowControl w:val="0"/>
              <w:jc w:val="center"/>
              <w:rPr>
                <w:bCs/>
                <w:iCs/>
              </w:rPr>
            </w:pPr>
          </w:p>
        </w:tc>
        <w:tc>
          <w:tcPr>
            <w:tcW w:w="800" w:type="pct"/>
            <w:shd w:val="clear" w:color="auto" w:fill="FFFFFF"/>
          </w:tcPr>
          <w:p w:rsidR="00375A78" w:rsidRPr="00A00EE9" w:rsidRDefault="00375A78" w:rsidP="00987105">
            <w:pPr>
              <w:pStyle w:val="af2"/>
              <w:tabs>
                <w:tab w:val="left" w:pos="175"/>
              </w:tabs>
              <w:suppressAutoHyphens/>
              <w:spacing w:before="0"/>
              <w:ind w:left="0"/>
              <w:contextualSpacing w:val="0"/>
              <w:jc w:val="left"/>
              <w:rPr>
                <w:sz w:val="24"/>
              </w:rPr>
            </w:pPr>
          </w:p>
        </w:tc>
      </w:tr>
      <w:tr w:rsidR="00375A78" w:rsidRPr="00A00EE9" w:rsidTr="00B81659">
        <w:trPr>
          <w:trHeight w:val="377"/>
        </w:trPr>
        <w:tc>
          <w:tcPr>
            <w:tcW w:w="5000" w:type="pct"/>
            <w:gridSpan w:val="5"/>
            <w:shd w:val="clear" w:color="auto" w:fill="auto"/>
          </w:tcPr>
          <w:p w:rsidR="00375A78" w:rsidRPr="00A00EE9" w:rsidRDefault="00375A78" w:rsidP="006104B1">
            <w:pPr>
              <w:widowControl w:val="0"/>
              <w:jc w:val="center"/>
            </w:pPr>
            <w:r w:rsidRPr="00A00EE9">
              <w:t>Заинтересованные стороны проекта</w:t>
            </w:r>
          </w:p>
        </w:tc>
      </w:tr>
      <w:tr w:rsidR="00375A78" w:rsidRPr="00A00EE9" w:rsidTr="006104B1">
        <w:trPr>
          <w:trHeight w:val="377"/>
        </w:trPr>
        <w:tc>
          <w:tcPr>
            <w:tcW w:w="1287" w:type="pct"/>
            <w:shd w:val="clear" w:color="auto" w:fill="FFFFFF"/>
          </w:tcPr>
          <w:p w:rsidR="00375A78" w:rsidRPr="00A00EE9" w:rsidRDefault="00375A78" w:rsidP="002260CB">
            <w:pPr>
              <w:widowControl w:val="0"/>
            </w:pPr>
            <w:r w:rsidRPr="00A00EE9">
              <w:rPr>
                <w:bCs/>
                <w:iCs/>
              </w:rPr>
              <w:t>Орган, уполномоченный на осуществление общественной оценки проекта</w:t>
            </w:r>
          </w:p>
        </w:tc>
        <w:tc>
          <w:tcPr>
            <w:tcW w:w="3713" w:type="pct"/>
            <w:gridSpan w:val="4"/>
            <w:shd w:val="clear" w:color="auto" w:fill="FFFFFF"/>
            <w:vAlign w:val="center"/>
          </w:tcPr>
          <w:p w:rsidR="00375A78" w:rsidRPr="00A00EE9" w:rsidRDefault="005D62BA" w:rsidP="00987105">
            <w:pPr>
              <w:widowControl w:val="0"/>
            </w:pPr>
            <w:r>
              <w:t>Общественная палата города Бузулука</w:t>
            </w:r>
          </w:p>
        </w:tc>
      </w:tr>
      <w:tr w:rsidR="00375A78" w:rsidRPr="00A00EE9" w:rsidTr="006104B1">
        <w:trPr>
          <w:trHeight w:val="377"/>
        </w:trPr>
        <w:tc>
          <w:tcPr>
            <w:tcW w:w="1287" w:type="pct"/>
            <w:shd w:val="clear" w:color="auto" w:fill="FFFFFF"/>
          </w:tcPr>
          <w:p w:rsidR="00375A78" w:rsidRPr="00A00EE9" w:rsidRDefault="00375A78" w:rsidP="002260CB">
            <w:pPr>
              <w:widowControl w:val="0"/>
              <w:rPr>
                <w:bCs/>
                <w:iCs/>
              </w:rPr>
            </w:pPr>
            <w:r w:rsidRPr="00A00EE9">
              <w:rPr>
                <w:bCs/>
                <w:iCs/>
              </w:rPr>
              <w:t>Заинтересованная общественность</w:t>
            </w:r>
          </w:p>
        </w:tc>
        <w:tc>
          <w:tcPr>
            <w:tcW w:w="3713" w:type="pct"/>
            <w:gridSpan w:val="4"/>
            <w:shd w:val="clear" w:color="auto" w:fill="FFFFFF"/>
            <w:vAlign w:val="center"/>
          </w:tcPr>
          <w:p w:rsidR="00375A78" w:rsidRPr="00A00EE9" w:rsidRDefault="005D62BA" w:rsidP="005D62BA">
            <w:pPr>
              <w:widowControl w:val="0"/>
            </w:pPr>
            <w:r>
              <w:rPr>
                <w:sz w:val="20"/>
                <w:szCs w:val="22"/>
              </w:rPr>
              <w:t xml:space="preserve">Жители города Бузулука </w:t>
            </w:r>
            <w:r w:rsidRPr="00C5083B">
              <w:rPr>
                <w:sz w:val="20"/>
                <w:szCs w:val="22"/>
              </w:rPr>
              <w:t>систематически занимающи</w:t>
            </w:r>
            <w:r>
              <w:rPr>
                <w:sz w:val="20"/>
                <w:szCs w:val="22"/>
              </w:rPr>
              <w:t>е</w:t>
            </w:r>
            <w:r w:rsidRPr="00C5083B">
              <w:rPr>
                <w:sz w:val="20"/>
                <w:szCs w:val="22"/>
              </w:rPr>
              <w:t>ся физической культурой и спортом</w:t>
            </w:r>
          </w:p>
        </w:tc>
      </w:tr>
    </w:tbl>
    <w:p w:rsidR="001A7D9C" w:rsidRDefault="001A7D9C" w:rsidP="001A7D9C">
      <w:pPr>
        <w:jc w:val="right"/>
        <w:sectPr w:rsidR="001A7D9C" w:rsidSect="00987105">
          <w:headerReference w:type="default" r:id="rId9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EF530B" w:rsidRDefault="00EF530B" w:rsidP="00EF530B"/>
    <w:p w:rsidR="00EF530B" w:rsidRDefault="00EF530B" w:rsidP="00EF530B"/>
    <w:p w:rsidR="00286CE7" w:rsidRDefault="00286CE7" w:rsidP="00EF530B">
      <w:pPr>
        <w:jc w:val="center"/>
      </w:pPr>
    </w:p>
    <w:p w:rsidR="001A7D9C" w:rsidRPr="00C53A56" w:rsidRDefault="00C53A56" w:rsidP="00EF530B">
      <w:pPr>
        <w:jc w:val="center"/>
      </w:pPr>
      <w:r>
        <w:rPr>
          <w:lang w:val="en-US"/>
        </w:rPr>
        <w:t>V</w:t>
      </w:r>
      <w:r w:rsidR="00EF530B" w:rsidRPr="00EF530B">
        <w:t xml:space="preserve">. </w:t>
      </w:r>
      <w:r w:rsidR="001536EE">
        <w:t>Бюджет</w:t>
      </w:r>
      <w:r w:rsidR="00EF530B">
        <w:t xml:space="preserve"> проекта</w:t>
      </w:r>
    </w:p>
    <w:p w:rsidR="000B62BE" w:rsidRPr="00922822" w:rsidRDefault="000B62BE" w:rsidP="001A7D9C">
      <w:pPr>
        <w:jc w:val="right"/>
      </w:pPr>
    </w:p>
    <w:tbl>
      <w:tblPr>
        <w:tblpPr w:leftFromText="181" w:rightFromText="181" w:vertAnchor="text" w:horzAnchor="margin" w:tblpY="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"/>
        <w:gridCol w:w="2808"/>
        <w:gridCol w:w="3140"/>
        <w:gridCol w:w="2438"/>
        <w:gridCol w:w="1450"/>
        <w:gridCol w:w="1061"/>
        <w:gridCol w:w="982"/>
        <w:gridCol w:w="928"/>
        <w:gridCol w:w="814"/>
        <w:gridCol w:w="817"/>
      </w:tblGrid>
      <w:tr w:rsidR="001A7D9C" w:rsidRPr="00C43608" w:rsidTr="00806FD8">
        <w:trPr>
          <w:trHeight w:val="280"/>
        </w:trPr>
        <w:tc>
          <w:tcPr>
            <w:tcW w:w="5000" w:type="pct"/>
            <w:gridSpan w:val="10"/>
            <w:shd w:val="clear" w:color="auto" w:fill="auto"/>
            <w:vAlign w:val="center"/>
          </w:tcPr>
          <w:p w:rsidR="001A7D9C" w:rsidRPr="00C43608" w:rsidRDefault="001A7D9C" w:rsidP="00987105">
            <w:pPr>
              <w:widowControl w:val="0"/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C43608">
              <w:rPr>
                <w:b/>
                <w:color w:val="000000"/>
                <w:sz w:val="22"/>
                <w:szCs w:val="22"/>
              </w:rPr>
              <w:t>Расходы на реализацию проекта</w:t>
            </w:r>
          </w:p>
        </w:tc>
      </w:tr>
      <w:tr w:rsidR="001A7D9C" w:rsidRPr="00C43608" w:rsidTr="00536A6F">
        <w:trPr>
          <w:trHeight w:val="86"/>
        </w:trPr>
        <w:tc>
          <w:tcPr>
            <w:tcW w:w="209" w:type="pct"/>
            <w:vMerge w:val="restart"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962ED4">
              <w:rPr>
                <w:color w:val="000000"/>
                <w:sz w:val="18"/>
                <w:szCs w:val="18"/>
              </w:rPr>
              <w:t>№</w:t>
            </w:r>
            <w:r w:rsidR="002260CB">
              <w:rPr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932" w:type="pct"/>
            <w:vMerge w:val="restart"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962ED4">
              <w:rPr>
                <w:color w:val="000000"/>
                <w:sz w:val="18"/>
                <w:szCs w:val="18"/>
              </w:rPr>
              <w:t>Вид источника финансирования</w:t>
            </w:r>
            <w:r w:rsidRPr="00962ED4">
              <w:rPr>
                <w:rStyle w:val="afb"/>
                <w:color w:val="000000"/>
                <w:sz w:val="18"/>
                <w:szCs w:val="18"/>
              </w:rPr>
              <w:footnoteReference w:id="4"/>
            </w:r>
          </w:p>
        </w:tc>
        <w:tc>
          <w:tcPr>
            <w:tcW w:w="1042" w:type="pct"/>
            <w:vMerge w:val="restart"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962ED4">
              <w:rPr>
                <w:color w:val="000000"/>
                <w:sz w:val="18"/>
                <w:szCs w:val="18"/>
              </w:rPr>
              <w:t xml:space="preserve">Документ-основание </w:t>
            </w:r>
            <w:r w:rsidRPr="00962ED4">
              <w:rPr>
                <w:color w:val="000000"/>
                <w:sz w:val="18"/>
                <w:szCs w:val="18"/>
              </w:rPr>
              <w:lastRenderedPageBreak/>
              <w:t>финансирования</w:t>
            </w:r>
            <w:r w:rsidRPr="00962ED4">
              <w:rPr>
                <w:rStyle w:val="afb"/>
                <w:color w:val="000000"/>
                <w:sz w:val="18"/>
                <w:szCs w:val="18"/>
              </w:rPr>
              <w:footnoteReference w:id="5"/>
            </w:r>
          </w:p>
        </w:tc>
        <w:tc>
          <w:tcPr>
            <w:tcW w:w="809" w:type="pct"/>
            <w:vMerge w:val="restart"/>
            <w:shd w:val="clear" w:color="auto" w:fill="auto"/>
            <w:vAlign w:val="center"/>
          </w:tcPr>
          <w:p w:rsidR="001A7D9C" w:rsidRPr="00962ED4" w:rsidRDefault="008333C9" w:rsidP="008333C9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 xml:space="preserve">Статус средств </w:t>
            </w:r>
            <w:r>
              <w:rPr>
                <w:color w:val="000000"/>
                <w:sz w:val="18"/>
                <w:szCs w:val="18"/>
              </w:rPr>
              <w:lastRenderedPageBreak/>
              <w:t>(утверждены</w:t>
            </w:r>
            <w:r w:rsidR="001A7D9C" w:rsidRPr="00962ED4">
              <w:rPr>
                <w:color w:val="000000"/>
                <w:sz w:val="18"/>
                <w:szCs w:val="18"/>
              </w:rPr>
              <w:t>/запланированы к утверждению)</w:t>
            </w:r>
          </w:p>
        </w:tc>
        <w:tc>
          <w:tcPr>
            <w:tcW w:w="2009" w:type="pct"/>
            <w:gridSpan w:val="6"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962ED4">
              <w:rPr>
                <w:color w:val="000000"/>
                <w:sz w:val="18"/>
                <w:szCs w:val="18"/>
              </w:rPr>
              <w:lastRenderedPageBreak/>
              <w:t>Потребность в финансировании,</w:t>
            </w:r>
          </w:p>
          <w:p w:rsidR="001A7D9C" w:rsidRPr="00962ED4" w:rsidRDefault="00962ED4" w:rsidP="00962ED4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962ED4">
              <w:rPr>
                <w:color w:val="000000"/>
                <w:sz w:val="18"/>
                <w:szCs w:val="18"/>
              </w:rPr>
              <w:lastRenderedPageBreak/>
              <w:t>млн.</w:t>
            </w:r>
            <w:r w:rsidR="001A7D9C" w:rsidRPr="00962ED4">
              <w:rPr>
                <w:color w:val="000000"/>
                <w:sz w:val="18"/>
                <w:szCs w:val="18"/>
              </w:rPr>
              <w:t xml:space="preserve"> руб.</w:t>
            </w:r>
          </w:p>
        </w:tc>
      </w:tr>
      <w:tr w:rsidR="001A7D9C" w:rsidRPr="00C43608" w:rsidTr="00536A6F">
        <w:trPr>
          <w:trHeight w:val="163"/>
        </w:trPr>
        <w:tc>
          <w:tcPr>
            <w:tcW w:w="209" w:type="pct"/>
            <w:vMerge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2" w:type="pct"/>
            <w:vMerge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42" w:type="pct"/>
            <w:vMerge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9" w:type="pct"/>
            <w:vMerge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Merge w:val="restart"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962ED4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528" w:type="pct"/>
            <w:gridSpan w:val="5"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962ED4">
              <w:rPr>
                <w:color w:val="000000"/>
                <w:sz w:val="18"/>
                <w:szCs w:val="18"/>
              </w:rPr>
              <w:t>в том числе по годам</w:t>
            </w:r>
          </w:p>
        </w:tc>
      </w:tr>
      <w:tr w:rsidR="001A7D9C" w:rsidRPr="00C43608" w:rsidTr="00536A6F">
        <w:trPr>
          <w:trHeight w:val="322"/>
        </w:trPr>
        <w:tc>
          <w:tcPr>
            <w:tcW w:w="209" w:type="pct"/>
            <w:vMerge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2" w:type="pct"/>
            <w:vMerge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42" w:type="pct"/>
            <w:vMerge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09" w:type="pct"/>
            <w:vMerge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1" w:type="pct"/>
            <w:vMerge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1A7D9C" w:rsidRPr="00962ED4" w:rsidRDefault="003E6726" w:rsidP="000E1AEE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="000E1AEE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A7D9C" w:rsidRPr="00962ED4" w:rsidRDefault="003E6726" w:rsidP="000E1AEE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="000E1AEE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1A7D9C" w:rsidRPr="00962ED4" w:rsidRDefault="000E1AEE" w:rsidP="000E1AEE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1A7D9C" w:rsidRPr="00962ED4" w:rsidRDefault="000E1AEE" w:rsidP="000E1AEE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1A7D9C" w:rsidRPr="00962ED4" w:rsidRDefault="000E1AEE" w:rsidP="000E1AEE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</w:tr>
      <w:tr w:rsidR="00536A6F" w:rsidRPr="00C43608" w:rsidTr="00536A6F">
        <w:trPr>
          <w:trHeight w:val="278"/>
        </w:trPr>
        <w:tc>
          <w:tcPr>
            <w:tcW w:w="209" w:type="pct"/>
            <w:shd w:val="clear" w:color="auto" w:fill="auto"/>
            <w:vAlign w:val="center"/>
          </w:tcPr>
          <w:p w:rsidR="00536A6F" w:rsidRPr="00962ED4" w:rsidRDefault="00536A6F" w:rsidP="00987105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32" w:type="pct"/>
            <w:shd w:val="clear" w:color="auto" w:fill="auto"/>
          </w:tcPr>
          <w:p w:rsidR="00536A6F" w:rsidRDefault="00536A6F">
            <w:r>
              <w:t>Федеральный бюджет</w:t>
            </w:r>
          </w:p>
        </w:tc>
        <w:tc>
          <w:tcPr>
            <w:tcW w:w="1042" w:type="pct"/>
            <w:vMerge w:val="restart"/>
            <w:shd w:val="clear" w:color="auto" w:fill="auto"/>
          </w:tcPr>
          <w:p w:rsidR="00536A6F" w:rsidRDefault="00536A6F" w:rsidP="00536A6F">
            <w:r>
              <w:t>Решение горСовета от24.12.2020г. № 24</w:t>
            </w:r>
          </w:p>
        </w:tc>
        <w:tc>
          <w:tcPr>
            <w:tcW w:w="809" w:type="pct"/>
            <w:shd w:val="clear" w:color="auto" w:fill="auto"/>
          </w:tcPr>
          <w:p w:rsidR="00536A6F" w:rsidRDefault="00536A6F">
            <w:r>
              <w:t>утверждены</w:t>
            </w:r>
          </w:p>
        </w:tc>
        <w:tc>
          <w:tcPr>
            <w:tcW w:w="481" w:type="pct"/>
            <w:shd w:val="clear" w:color="auto" w:fill="auto"/>
          </w:tcPr>
          <w:p w:rsidR="00536A6F" w:rsidRDefault="00536A6F">
            <w:r>
              <w:t>3,75</w:t>
            </w:r>
          </w:p>
        </w:tc>
        <w:tc>
          <w:tcPr>
            <w:tcW w:w="352" w:type="pct"/>
            <w:shd w:val="clear" w:color="auto" w:fill="auto"/>
          </w:tcPr>
          <w:p w:rsidR="00536A6F" w:rsidRDefault="00536A6F"/>
        </w:tc>
        <w:tc>
          <w:tcPr>
            <w:tcW w:w="326" w:type="pct"/>
            <w:shd w:val="clear" w:color="auto" w:fill="auto"/>
          </w:tcPr>
          <w:p w:rsidR="00536A6F" w:rsidRDefault="00536A6F">
            <w:r>
              <w:t>3,75</w:t>
            </w:r>
          </w:p>
        </w:tc>
        <w:tc>
          <w:tcPr>
            <w:tcW w:w="308" w:type="pct"/>
            <w:shd w:val="clear" w:color="auto" w:fill="auto"/>
          </w:tcPr>
          <w:p w:rsidR="00536A6F" w:rsidRDefault="00536A6F">
            <w:r>
              <w:t>-</w:t>
            </w:r>
          </w:p>
        </w:tc>
        <w:tc>
          <w:tcPr>
            <w:tcW w:w="270" w:type="pct"/>
            <w:shd w:val="clear" w:color="auto" w:fill="auto"/>
          </w:tcPr>
          <w:p w:rsidR="00536A6F" w:rsidRDefault="00536A6F">
            <w:r>
              <w:t>-</w:t>
            </w:r>
          </w:p>
        </w:tc>
        <w:tc>
          <w:tcPr>
            <w:tcW w:w="272" w:type="pct"/>
            <w:shd w:val="clear" w:color="auto" w:fill="auto"/>
          </w:tcPr>
          <w:p w:rsidR="00536A6F" w:rsidRDefault="00536A6F">
            <w:r>
              <w:t>-</w:t>
            </w:r>
          </w:p>
        </w:tc>
      </w:tr>
      <w:tr w:rsidR="00536A6F" w:rsidRPr="00C43608" w:rsidTr="00536A6F">
        <w:trPr>
          <w:trHeight w:val="268"/>
        </w:trPr>
        <w:tc>
          <w:tcPr>
            <w:tcW w:w="209" w:type="pct"/>
            <w:shd w:val="clear" w:color="auto" w:fill="auto"/>
            <w:vAlign w:val="center"/>
          </w:tcPr>
          <w:p w:rsidR="00536A6F" w:rsidRPr="00962ED4" w:rsidRDefault="00536A6F" w:rsidP="00987105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32" w:type="pct"/>
            <w:shd w:val="clear" w:color="auto" w:fill="auto"/>
          </w:tcPr>
          <w:p w:rsidR="00536A6F" w:rsidRDefault="00536A6F">
            <w:r>
              <w:t>Областной бюджет</w:t>
            </w:r>
          </w:p>
        </w:tc>
        <w:tc>
          <w:tcPr>
            <w:tcW w:w="1042" w:type="pct"/>
            <w:vMerge/>
            <w:shd w:val="clear" w:color="auto" w:fill="auto"/>
          </w:tcPr>
          <w:p w:rsidR="00536A6F" w:rsidRPr="00205A65" w:rsidRDefault="00536A6F" w:rsidP="006D0F42">
            <w:pPr>
              <w:rPr>
                <w:highlight w:val="yellow"/>
              </w:rPr>
            </w:pPr>
          </w:p>
        </w:tc>
        <w:tc>
          <w:tcPr>
            <w:tcW w:w="809" w:type="pct"/>
            <w:shd w:val="clear" w:color="auto" w:fill="auto"/>
          </w:tcPr>
          <w:p w:rsidR="00536A6F" w:rsidRDefault="00536A6F">
            <w:r>
              <w:t>утверждены</w:t>
            </w:r>
          </w:p>
        </w:tc>
        <w:tc>
          <w:tcPr>
            <w:tcW w:w="481" w:type="pct"/>
            <w:shd w:val="clear" w:color="auto" w:fill="auto"/>
          </w:tcPr>
          <w:p w:rsidR="00536A6F" w:rsidRDefault="00536A6F"/>
        </w:tc>
        <w:tc>
          <w:tcPr>
            <w:tcW w:w="352" w:type="pct"/>
            <w:shd w:val="clear" w:color="auto" w:fill="auto"/>
          </w:tcPr>
          <w:p w:rsidR="00536A6F" w:rsidRPr="00205A65" w:rsidRDefault="00536A6F">
            <w:pPr>
              <w:rPr>
                <w:highlight w:val="yellow"/>
              </w:rPr>
            </w:pPr>
          </w:p>
        </w:tc>
        <w:tc>
          <w:tcPr>
            <w:tcW w:w="326" w:type="pct"/>
            <w:shd w:val="clear" w:color="auto" w:fill="auto"/>
          </w:tcPr>
          <w:p w:rsidR="00536A6F" w:rsidRPr="005D62BA" w:rsidRDefault="00536A6F">
            <w:r w:rsidRPr="005D62BA">
              <w:t>0,16</w:t>
            </w:r>
          </w:p>
        </w:tc>
        <w:tc>
          <w:tcPr>
            <w:tcW w:w="308" w:type="pct"/>
            <w:shd w:val="clear" w:color="auto" w:fill="auto"/>
          </w:tcPr>
          <w:p w:rsidR="00536A6F" w:rsidRPr="005D62BA" w:rsidRDefault="00536A6F">
            <w:r w:rsidRPr="005D62BA">
              <w:t>-</w:t>
            </w:r>
          </w:p>
        </w:tc>
        <w:tc>
          <w:tcPr>
            <w:tcW w:w="270" w:type="pct"/>
            <w:shd w:val="clear" w:color="auto" w:fill="auto"/>
          </w:tcPr>
          <w:p w:rsidR="00536A6F" w:rsidRPr="005D62BA" w:rsidRDefault="00536A6F">
            <w:r w:rsidRPr="005D62BA">
              <w:t>-</w:t>
            </w:r>
          </w:p>
        </w:tc>
        <w:tc>
          <w:tcPr>
            <w:tcW w:w="272" w:type="pct"/>
            <w:shd w:val="clear" w:color="auto" w:fill="auto"/>
          </w:tcPr>
          <w:p w:rsidR="00536A6F" w:rsidRPr="00205A65" w:rsidRDefault="00536A6F">
            <w:pPr>
              <w:rPr>
                <w:highlight w:val="yellow"/>
              </w:rPr>
            </w:pPr>
            <w:r w:rsidRPr="005D62BA">
              <w:t>-</w:t>
            </w:r>
          </w:p>
        </w:tc>
      </w:tr>
      <w:tr w:rsidR="00536A6F" w:rsidRPr="00C43608" w:rsidTr="00536A6F">
        <w:trPr>
          <w:trHeight w:val="268"/>
        </w:trPr>
        <w:tc>
          <w:tcPr>
            <w:tcW w:w="209" w:type="pct"/>
            <w:shd w:val="clear" w:color="auto" w:fill="auto"/>
            <w:vAlign w:val="center"/>
          </w:tcPr>
          <w:p w:rsidR="00536A6F" w:rsidRPr="00962ED4" w:rsidRDefault="00536A6F" w:rsidP="00987105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32" w:type="pct"/>
            <w:shd w:val="clear" w:color="auto" w:fill="auto"/>
          </w:tcPr>
          <w:p w:rsidR="00536A6F" w:rsidRDefault="00536A6F">
            <w:r>
              <w:t>Местный бюджет</w:t>
            </w:r>
          </w:p>
        </w:tc>
        <w:tc>
          <w:tcPr>
            <w:tcW w:w="1042" w:type="pct"/>
            <w:vMerge/>
            <w:shd w:val="clear" w:color="auto" w:fill="auto"/>
          </w:tcPr>
          <w:p w:rsidR="00536A6F" w:rsidRDefault="00536A6F"/>
        </w:tc>
        <w:tc>
          <w:tcPr>
            <w:tcW w:w="809" w:type="pct"/>
            <w:shd w:val="clear" w:color="auto" w:fill="auto"/>
          </w:tcPr>
          <w:p w:rsidR="00536A6F" w:rsidRDefault="00536A6F">
            <w:r>
              <w:t>утверждены</w:t>
            </w:r>
          </w:p>
        </w:tc>
        <w:tc>
          <w:tcPr>
            <w:tcW w:w="481" w:type="pct"/>
            <w:shd w:val="clear" w:color="auto" w:fill="auto"/>
          </w:tcPr>
          <w:p w:rsidR="00536A6F" w:rsidRDefault="00536A6F"/>
        </w:tc>
        <w:tc>
          <w:tcPr>
            <w:tcW w:w="352" w:type="pct"/>
            <w:shd w:val="clear" w:color="auto" w:fill="auto"/>
          </w:tcPr>
          <w:p w:rsidR="00536A6F" w:rsidRDefault="00536A6F"/>
        </w:tc>
        <w:tc>
          <w:tcPr>
            <w:tcW w:w="326" w:type="pct"/>
            <w:shd w:val="clear" w:color="auto" w:fill="auto"/>
          </w:tcPr>
          <w:p w:rsidR="00536A6F" w:rsidRDefault="00536A6F" w:rsidP="00536A6F">
            <w:r>
              <w:t>92,8</w:t>
            </w:r>
          </w:p>
        </w:tc>
        <w:tc>
          <w:tcPr>
            <w:tcW w:w="308" w:type="pct"/>
            <w:shd w:val="clear" w:color="auto" w:fill="auto"/>
          </w:tcPr>
          <w:p w:rsidR="00536A6F" w:rsidRDefault="00536A6F">
            <w:r>
              <w:t>72,5</w:t>
            </w:r>
          </w:p>
        </w:tc>
        <w:tc>
          <w:tcPr>
            <w:tcW w:w="270" w:type="pct"/>
            <w:shd w:val="clear" w:color="auto" w:fill="auto"/>
          </w:tcPr>
          <w:p w:rsidR="00536A6F" w:rsidRDefault="00536A6F">
            <w:r>
              <w:t>72,5</w:t>
            </w:r>
          </w:p>
        </w:tc>
        <w:tc>
          <w:tcPr>
            <w:tcW w:w="272" w:type="pct"/>
            <w:shd w:val="clear" w:color="auto" w:fill="auto"/>
          </w:tcPr>
          <w:p w:rsidR="00536A6F" w:rsidRDefault="00536A6F">
            <w:r>
              <w:t>72,5</w:t>
            </w:r>
          </w:p>
        </w:tc>
      </w:tr>
      <w:tr w:rsidR="001A7D9C" w:rsidRPr="00C43608" w:rsidTr="005245C0">
        <w:trPr>
          <w:trHeight w:val="286"/>
        </w:trPr>
        <w:tc>
          <w:tcPr>
            <w:tcW w:w="2991" w:type="pct"/>
            <w:gridSpan w:val="4"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right"/>
              <w:rPr>
                <w:color w:val="000000"/>
                <w:sz w:val="18"/>
                <w:szCs w:val="18"/>
              </w:rPr>
            </w:pPr>
            <w:r w:rsidRPr="00962ED4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1A7D9C" w:rsidRPr="00962ED4" w:rsidRDefault="00536A6F" w:rsidP="00536A6F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314,21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1A7D9C" w:rsidRPr="00962ED4" w:rsidRDefault="001A7D9C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shd w:val="clear" w:color="auto" w:fill="auto"/>
            <w:vAlign w:val="center"/>
          </w:tcPr>
          <w:p w:rsidR="001A7D9C" w:rsidRPr="00962ED4" w:rsidRDefault="00536A6F" w:rsidP="00536A6F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96,71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1A7D9C" w:rsidRPr="00962ED4" w:rsidRDefault="00536A6F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1A7D9C" w:rsidRPr="00962ED4" w:rsidRDefault="00536A6F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72,5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1A7D9C" w:rsidRPr="00962ED4" w:rsidRDefault="00536A6F" w:rsidP="00987105">
            <w:pPr>
              <w:widowControl w:val="0"/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72,5</w:t>
            </w:r>
          </w:p>
        </w:tc>
      </w:tr>
    </w:tbl>
    <w:p w:rsidR="001A7D9C" w:rsidRDefault="001A7D9C" w:rsidP="001A7D9C">
      <w:pPr>
        <w:rPr>
          <w:rFonts w:eastAsia="Calibri"/>
          <w:sz w:val="22"/>
          <w:szCs w:val="22"/>
          <w:lang w:eastAsia="en-US"/>
        </w:rPr>
      </w:pPr>
    </w:p>
    <w:p w:rsidR="00C80F64" w:rsidRDefault="00C80F64" w:rsidP="001A7D9C">
      <w:pPr>
        <w:rPr>
          <w:rFonts w:eastAsia="Calibri"/>
          <w:sz w:val="22"/>
          <w:szCs w:val="22"/>
          <w:lang w:eastAsia="en-US"/>
        </w:rPr>
      </w:pPr>
    </w:p>
    <w:p w:rsidR="00C80F64" w:rsidRPr="00A00EE9" w:rsidRDefault="00C80F64" w:rsidP="00C80F64">
      <w:pPr>
        <w:widowControl w:val="0"/>
        <w:suppressAutoHyphens/>
        <w:rPr>
          <w:rFonts w:eastAsia="Calibri"/>
          <w:lang w:eastAsia="en-US"/>
        </w:rPr>
      </w:pPr>
    </w:p>
    <w:p w:rsidR="00C80F64" w:rsidRPr="00900DDF" w:rsidRDefault="00C80F64" w:rsidP="00C80F64">
      <w:pPr>
        <w:widowControl w:val="0"/>
        <w:suppressAutoHyphens/>
        <w:rPr>
          <w:rFonts w:eastAsia="Calibri"/>
          <w:sz w:val="22"/>
          <w:szCs w:val="22"/>
          <w:lang w:eastAsia="en-US"/>
        </w:rPr>
      </w:pPr>
      <w:r w:rsidRPr="00A00EE9">
        <w:rPr>
          <w:rFonts w:eastAsia="Calibri"/>
          <w:lang w:eastAsia="en-US"/>
        </w:rPr>
        <w:t>Руководитель проекта</w:t>
      </w:r>
      <w:r w:rsidRPr="00900DDF">
        <w:rPr>
          <w:rFonts w:eastAsia="Calibri"/>
          <w:sz w:val="22"/>
          <w:szCs w:val="22"/>
          <w:lang w:eastAsia="en-US"/>
        </w:rPr>
        <w:t xml:space="preserve"> _________________      </w:t>
      </w:r>
      <w:r>
        <w:rPr>
          <w:rFonts w:eastAsia="Calibri"/>
          <w:sz w:val="22"/>
          <w:szCs w:val="22"/>
          <w:lang w:eastAsia="en-US"/>
        </w:rPr>
        <w:t>/</w:t>
      </w:r>
      <w:r w:rsidRPr="00900DDF">
        <w:rPr>
          <w:rFonts w:eastAsia="Calibri"/>
          <w:sz w:val="22"/>
          <w:szCs w:val="22"/>
          <w:lang w:eastAsia="en-US"/>
        </w:rPr>
        <w:t>_____________</w:t>
      </w:r>
      <w:r>
        <w:rPr>
          <w:rFonts w:eastAsia="Calibri"/>
          <w:sz w:val="22"/>
          <w:szCs w:val="22"/>
          <w:lang w:eastAsia="en-US"/>
        </w:rPr>
        <w:t>______________/</w:t>
      </w:r>
    </w:p>
    <w:p w:rsidR="00C80F64" w:rsidRDefault="00C80F64" w:rsidP="00C80F64">
      <w:pPr>
        <w:widowControl w:val="0"/>
        <w:suppressAutoHyphens/>
        <w:rPr>
          <w:rFonts w:eastAsia="Calibri"/>
          <w:sz w:val="18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Pr="00900DDF">
        <w:rPr>
          <w:rFonts w:eastAsia="Calibri"/>
          <w:sz w:val="22"/>
          <w:szCs w:val="22"/>
          <w:lang w:eastAsia="en-US"/>
        </w:rPr>
        <w:tab/>
      </w:r>
      <w:r w:rsidRPr="00900DDF">
        <w:rPr>
          <w:rFonts w:eastAsia="Calibri"/>
          <w:sz w:val="22"/>
          <w:szCs w:val="22"/>
          <w:lang w:eastAsia="en-US"/>
        </w:rPr>
        <w:tab/>
      </w:r>
      <w:r w:rsidRPr="001C12AF">
        <w:rPr>
          <w:rFonts w:eastAsia="Calibri"/>
          <w:sz w:val="18"/>
          <w:szCs w:val="22"/>
          <w:lang w:eastAsia="en-US"/>
        </w:rPr>
        <w:t xml:space="preserve">(подпись)                      </w:t>
      </w:r>
      <w:r>
        <w:rPr>
          <w:rFonts w:eastAsia="Calibri"/>
          <w:sz w:val="18"/>
          <w:szCs w:val="22"/>
          <w:lang w:eastAsia="en-US"/>
        </w:rPr>
        <w:tab/>
      </w:r>
      <w:r w:rsidRPr="001C12AF">
        <w:rPr>
          <w:rFonts w:eastAsia="Calibri"/>
          <w:sz w:val="18"/>
          <w:szCs w:val="22"/>
          <w:lang w:eastAsia="en-US"/>
        </w:rPr>
        <w:t xml:space="preserve">  (инициалы, фамилия)</w:t>
      </w:r>
    </w:p>
    <w:p w:rsidR="00C80F64" w:rsidRDefault="00C80F64" w:rsidP="00C80F64">
      <w:pPr>
        <w:widowControl w:val="0"/>
        <w:suppressAutoHyphens/>
        <w:rPr>
          <w:rFonts w:eastAsia="Calibri"/>
          <w:sz w:val="18"/>
          <w:szCs w:val="22"/>
          <w:lang w:eastAsia="en-US"/>
        </w:rPr>
      </w:pPr>
    </w:p>
    <w:p w:rsidR="00C80F64" w:rsidRDefault="00C80F64" w:rsidP="00C80F64">
      <w:pPr>
        <w:ind w:firstLine="708"/>
        <w:rPr>
          <w:rFonts w:eastAsia="Calibri"/>
          <w:sz w:val="22"/>
          <w:szCs w:val="22"/>
          <w:lang w:eastAsia="en-US"/>
        </w:rPr>
      </w:pPr>
    </w:p>
    <w:p w:rsidR="00AF6B1D" w:rsidRPr="00C80F64" w:rsidRDefault="00AF6B1D" w:rsidP="00C80F64">
      <w:pPr>
        <w:rPr>
          <w:rFonts w:eastAsia="Calibri"/>
          <w:sz w:val="22"/>
          <w:szCs w:val="22"/>
          <w:lang w:eastAsia="en-US"/>
        </w:rPr>
        <w:sectPr w:rsidR="00AF6B1D" w:rsidRPr="00C80F64" w:rsidSect="00987105">
          <w:headerReference w:type="default" r:id="rId10"/>
          <w:type w:val="continuous"/>
          <w:pgSz w:w="16838" w:h="11906" w:orient="landscape"/>
          <w:pgMar w:top="1418" w:right="851" w:bottom="1134" w:left="1134" w:header="709" w:footer="709" w:gutter="0"/>
          <w:cols w:space="708"/>
          <w:titlePg/>
          <w:docGrid w:linePitch="360"/>
        </w:sectPr>
      </w:pPr>
    </w:p>
    <w:p w:rsidR="009A1B8C" w:rsidRDefault="00A12F14" w:rsidP="006320E5">
      <w:pPr>
        <w:rPr>
          <w:b/>
          <w:sz w:val="28"/>
          <w:szCs w:val="28"/>
        </w:rPr>
      </w:pPr>
      <w:r>
        <w:lastRenderedPageBreak/>
        <w:br w:type="page"/>
      </w:r>
      <w:r w:rsidR="009A1B8C" w:rsidRPr="009A1B8C">
        <w:rPr>
          <w:b/>
          <w:sz w:val="28"/>
          <w:szCs w:val="28"/>
        </w:rPr>
        <w:lastRenderedPageBreak/>
        <w:t>Требовани</w:t>
      </w:r>
      <w:r w:rsidR="00B7038A">
        <w:rPr>
          <w:b/>
          <w:sz w:val="28"/>
          <w:szCs w:val="28"/>
        </w:rPr>
        <w:t>я к содержанию паспорта проекта</w:t>
      </w:r>
    </w:p>
    <w:p w:rsidR="00072CB8" w:rsidRPr="009A1B8C" w:rsidRDefault="00072CB8" w:rsidP="009A1B8C">
      <w:pPr>
        <w:widowControl w:val="0"/>
        <w:jc w:val="center"/>
        <w:rPr>
          <w:b/>
          <w:sz w:val="28"/>
          <w:szCs w:val="28"/>
        </w:rPr>
      </w:pPr>
    </w:p>
    <w:p w:rsidR="009A1B8C" w:rsidRPr="001426E8" w:rsidRDefault="009A1B8C" w:rsidP="00D06604">
      <w:pPr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1426E8">
        <w:rPr>
          <w:sz w:val="28"/>
          <w:szCs w:val="28"/>
        </w:rPr>
        <w:t xml:space="preserve">Паспорт проекта состоит из </w:t>
      </w:r>
      <w:r w:rsidR="00C53A56">
        <w:rPr>
          <w:sz w:val="28"/>
          <w:szCs w:val="28"/>
        </w:rPr>
        <w:t>пяти</w:t>
      </w:r>
      <w:r w:rsidR="00EF530B">
        <w:rPr>
          <w:sz w:val="28"/>
          <w:szCs w:val="28"/>
        </w:rPr>
        <w:t xml:space="preserve"> разделов, </w:t>
      </w:r>
      <w:r w:rsidRPr="001426E8">
        <w:rPr>
          <w:sz w:val="28"/>
          <w:szCs w:val="28"/>
        </w:rPr>
        <w:t>лист</w:t>
      </w:r>
      <w:r w:rsidR="009B5E59" w:rsidRPr="001426E8">
        <w:rPr>
          <w:sz w:val="28"/>
          <w:szCs w:val="28"/>
        </w:rPr>
        <w:t>ов</w:t>
      </w:r>
      <w:r w:rsidRPr="001426E8">
        <w:rPr>
          <w:sz w:val="28"/>
          <w:szCs w:val="28"/>
        </w:rPr>
        <w:t xml:space="preserve"> согласования (визирования) и ознакомления.</w:t>
      </w:r>
    </w:p>
    <w:p w:rsidR="009A1B8C" w:rsidRPr="001426E8" w:rsidRDefault="00EF530B" w:rsidP="00D06604">
      <w:pPr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</w:t>
      </w:r>
      <w:r>
        <w:rPr>
          <w:sz w:val="28"/>
          <w:szCs w:val="28"/>
          <w:lang w:val="en-US"/>
        </w:rPr>
        <w:t>I</w:t>
      </w:r>
      <w:r w:rsidR="0010612A">
        <w:rPr>
          <w:sz w:val="28"/>
          <w:szCs w:val="28"/>
        </w:rPr>
        <w:t>«Общиеположения»</w:t>
      </w:r>
      <w:r w:rsidR="009A1B8C" w:rsidRPr="001426E8">
        <w:rPr>
          <w:sz w:val="28"/>
          <w:szCs w:val="28"/>
        </w:rPr>
        <w:t>содержит:</w:t>
      </w:r>
    </w:p>
    <w:p w:rsidR="009A1B8C" w:rsidRDefault="003227F6" w:rsidP="0010612A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а) </w:t>
      </w:r>
      <w:r w:rsidR="0010612A">
        <w:rPr>
          <w:sz w:val="28"/>
          <w:szCs w:val="28"/>
        </w:rPr>
        <w:t>информацию оключевых участниках команды проекта</w:t>
      </w:r>
      <w:r w:rsidR="001536EE">
        <w:rPr>
          <w:sz w:val="28"/>
          <w:szCs w:val="28"/>
        </w:rPr>
        <w:t>‒</w:t>
      </w:r>
      <w:r w:rsidR="009A1B8C" w:rsidRPr="001426E8">
        <w:rPr>
          <w:rFonts w:eastAsia="Calibri"/>
          <w:sz w:val="28"/>
          <w:szCs w:val="28"/>
        </w:rPr>
        <w:t xml:space="preserve"> о кураторе, заказчике, руководителе</w:t>
      </w:r>
      <w:r w:rsidR="00D662EA" w:rsidRPr="001426E8">
        <w:rPr>
          <w:rFonts w:eastAsia="Calibri"/>
          <w:sz w:val="28"/>
          <w:szCs w:val="28"/>
        </w:rPr>
        <w:t>, администраторе</w:t>
      </w:r>
      <w:r w:rsidR="009A1B8C" w:rsidRPr="001426E8">
        <w:rPr>
          <w:rFonts w:eastAsia="Calibri"/>
          <w:sz w:val="28"/>
          <w:szCs w:val="28"/>
        </w:rPr>
        <w:t xml:space="preserve"> проекта (фамилия, имя, отчество, должность). </w:t>
      </w:r>
      <w:r w:rsidR="00DC2843" w:rsidRPr="001426E8">
        <w:rPr>
          <w:rFonts w:eastAsia="Calibri"/>
          <w:sz w:val="28"/>
          <w:szCs w:val="28"/>
        </w:rPr>
        <w:t xml:space="preserve">Информация указывается </w:t>
      </w:r>
      <w:r w:rsidR="00DC2843" w:rsidRPr="001426E8">
        <w:rPr>
          <w:rFonts w:eastAsia="Calibri"/>
          <w:sz w:val="28"/>
          <w:szCs w:val="28"/>
        </w:rPr>
        <w:br/>
      </w:r>
      <w:r w:rsidR="001536EE">
        <w:rPr>
          <w:rFonts w:eastAsia="Calibri"/>
          <w:sz w:val="28"/>
          <w:szCs w:val="28"/>
        </w:rPr>
        <w:t>по предложению</w:t>
      </w:r>
      <w:r w:rsidR="0010612A">
        <w:rPr>
          <w:rFonts w:eastAsia="Calibri"/>
          <w:sz w:val="28"/>
          <w:szCs w:val="28"/>
        </w:rPr>
        <w:t>инициатора  проект</w:t>
      </w:r>
      <w:r w:rsidR="001536EE">
        <w:rPr>
          <w:rFonts w:eastAsia="Calibri"/>
          <w:sz w:val="28"/>
          <w:szCs w:val="28"/>
        </w:rPr>
        <w:t>а</w:t>
      </w:r>
      <w:r w:rsidR="0010612A">
        <w:rPr>
          <w:rFonts w:eastAsia="Calibri"/>
          <w:sz w:val="28"/>
          <w:szCs w:val="28"/>
        </w:rPr>
        <w:t xml:space="preserve"> по согласованию с проектным комитетом</w:t>
      </w:r>
      <w:r w:rsidR="00DC2843" w:rsidRPr="001426E8">
        <w:rPr>
          <w:rFonts w:eastAsia="Calibri"/>
          <w:sz w:val="28"/>
          <w:szCs w:val="28"/>
        </w:rPr>
        <w:t xml:space="preserve"> с учетом компетенций, необходимых </w:t>
      </w:r>
      <w:r w:rsidR="00B06120" w:rsidRPr="001426E8">
        <w:rPr>
          <w:rFonts w:eastAsia="Calibri"/>
          <w:sz w:val="28"/>
          <w:szCs w:val="28"/>
        </w:rPr>
        <w:t>для их выполнения</w:t>
      </w:r>
      <w:r w:rsidR="00286CE7">
        <w:rPr>
          <w:rFonts w:eastAsia="Calibri"/>
          <w:sz w:val="28"/>
          <w:szCs w:val="28"/>
        </w:rPr>
        <w:t>.</w:t>
      </w:r>
    </w:p>
    <w:p w:rsidR="000F72EA" w:rsidRDefault="003227F6" w:rsidP="003227F6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б) сроки </w:t>
      </w:r>
      <w:r w:rsidR="00BB4954" w:rsidRPr="001426E8">
        <w:rPr>
          <w:rFonts w:eastAsia="Calibri"/>
          <w:sz w:val="28"/>
          <w:szCs w:val="28"/>
        </w:rPr>
        <w:t xml:space="preserve">начала </w:t>
      </w:r>
      <w:r w:rsidR="00383DBA" w:rsidRPr="001426E8">
        <w:rPr>
          <w:rFonts w:eastAsia="Calibri"/>
          <w:sz w:val="28"/>
          <w:szCs w:val="28"/>
        </w:rPr>
        <w:t>проекта</w:t>
      </w:r>
      <w:r>
        <w:rPr>
          <w:rFonts w:eastAsia="Calibri"/>
          <w:sz w:val="28"/>
          <w:szCs w:val="28"/>
        </w:rPr>
        <w:t xml:space="preserve"> и завершения реализации</w:t>
      </w:r>
      <w:r w:rsidR="00383DBA" w:rsidRPr="001426E8">
        <w:rPr>
          <w:rFonts w:eastAsia="Calibri"/>
          <w:sz w:val="28"/>
          <w:szCs w:val="28"/>
        </w:rPr>
        <w:t>проекта</w:t>
      </w:r>
      <w:r w:rsidR="00FD7C95" w:rsidRPr="001426E8">
        <w:rPr>
          <w:rFonts w:eastAsia="Calibri"/>
          <w:sz w:val="28"/>
          <w:szCs w:val="28"/>
        </w:rPr>
        <w:t>, общей длительности проекта (количество лет, месяцев), а также сведения о расходах на реализацию проекта (общая сумма расходов на проект в миллионах рублей). В случае если проект не требует расходов на реализацию</w:t>
      </w:r>
      <w:r w:rsidR="001536EE">
        <w:rPr>
          <w:rFonts w:eastAsia="Calibri"/>
          <w:sz w:val="28"/>
          <w:szCs w:val="28"/>
        </w:rPr>
        <w:t>,</w:t>
      </w:r>
      <w:r w:rsidR="00FD7C95" w:rsidRPr="001426E8">
        <w:rPr>
          <w:rFonts w:eastAsia="Calibri"/>
          <w:sz w:val="28"/>
          <w:szCs w:val="28"/>
        </w:rPr>
        <w:t xml:space="preserve"> в разделе указывается значение «отсутству</w:t>
      </w:r>
      <w:r w:rsidR="00D80C78" w:rsidRPr="001426E8">
        <w:rPr>
          <w:rFonts w:eastAsia="Calibri"/>
          <w:sz w:val="28"/>
          <w:szCs w:val="28"/>
        </w:rPr>
        <w:t>ют».</w:t>
      </w:r>
    </w:p>
    <w:p w:rsidR="003227F6" w:rsidRDefault="003227F6" w:rsidP="003227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286CE7">
        <w:rPr>
          <w:sz w:val="28"/>
          <w:szCs w:val="28"/>
        </w:rPr>
        <w:t>графа «О</w:t>
      </w:r>
      <w:r>
        <w:rPr>
          <w:sz w:val="28"/>
          <w:szCs w:val="28"/>
        </w:rPr>
        <w:t>писание проекта</w:t>
      </w:r>
      <w:r w:rsidR="00286CE7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C2843" w:rsidRPr="001426E8">
        <w:rPr>
          <w:sz w:val="28"/>
          <w:szCs w:val="28"/>
        </w:rPr>
        <w:t>заполняется в соответствии со следующими требованиями:</w:t>
      </w:r>
    </w:p>
    <w:p w:rsidR="003227F6" w:rsidRDefault="003227F6" w:rsidP="003227F6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 </w:t>
      </w:r>
      <w:r w:rsidR="00286CE7">
        <w:rPr>
          <w:rFonts w:eastAsia="Calibri"/>
          <w:sz w:val="28"/>
          <w:szCs w:val="28"/>
        </w:rPr>
        <w:t>строке</w:t>
      </w:r>
      <w:r w:rsidR="00DC2843" w:rsidRPr="001426E8">
        <w:rPr>
          <w:rFonts w:eastAsia="Calibri"/>
          <w:sz w:val="28"/>
          <w:szCs w:val="28"/>
        </w:rPr>
        <w:t xml:space="preserve"> «Наименование цели проекта</w:t>
      </w:r>
      <w:r>
        <w:rPr>
          <w:rFonts w:eastAsia="Calibri"/>
          <w:sz w:val="28"/>
          <w:szCs w:val="28"/>
        </w:rPr>
        <w:t>» р</w:t>
      </w:r>
      <w:r w:rsidRPr="001A700C">
        <w:rPr>
          <w:sz w:val="28"/>
          <w:szCs w:val="28"/>
        </w:rPr>
        <w:t xml:space="preserve">екомендуется формулировать одну </w:t>
      </w:r>
      <w:r>
        <w:rPr>
          <w:sz w:val="28"/>
          <w:szCs w:val="28"/>
        </w:rPr>
        <w:t>цель с обязательным указанием 1–</w:t>
      </w:r>
      <w:r w:rsidRPr="001A700C">
        <w:rPr>
          <w:sz w:val="28"/>
          <w:szCs w:val="28"/>
        </w:rPr>
        <w:t>2 основных показате</w:t>
      </w:r>
      <w:r>
        <w:rPr>
          <w:sz w:val="28"/>
          <w:szCs w:val="28"/>
        </w:rPr>
        <w:t>лей и дат их достижения</w:t>
      </w:r>
      <w:r w:rsidR="00C53A56">
        <w:rPr>
          <w:sz w:val="28"/>
          <w:szCs w:val="28"/>
        </w:rPr>
        <w:t>;</w:t>
      </w:r>
    </w:p>
    <w:p w:rsidR="003227F6" w:rsidRDefault="003227F6" w:rsidP="003227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A700C">
        <w:rPr>
          <w:sz w:val="28"/>
          <w:szCs w:val="28"/>
        </w:rPr>
        <w:t xml:space="preserve"> формулировке цели проекта </w:t>
      </w:r>
      <w:r>
        <w:rPr>
          <w:sz w:val="28"/>
          <w:szCs w:val="28"/>
        </w:rPr>
        <w:t>отражается</w:t>
      </w:r>
      <w:r w:rsidRPr="001A700C">
        <w:rPr>
          <w:sz w:val="28"/>
          <w:szCs w:val="28"/>
        </w:rPr>
        <w:t xml:space="preserve"> социальный, экономический или иной общественнозначимый и общественнопонятный эффект от реализации проекта, выраженный в </w:t>
      </w:r>
      <w:r>
        <w:rPr>
          <w:sz w:val="28"/>
          <w:szCs w:val="28"/>
        </w:rPr>
        <w:t xml:space="preserve">количественно </w:t>
      </w:r>
      <w:r w:rsidRPr="001A700C">
        <w:rPr>
          <w:sz w:val="28"/>
          <w:szCs w:val="28"/>
        </w:rPr>
        <w:t>измеримых показателях</w:t>
      </w:r>
      <w:r>
        <w:rPr>
          <w:sz w:val="28"/>
          <w:szCs w:val="28"/>
        </w:rPr>
        <w:t>.</w:t>
      </w:r>
    </w:p>
    <w:p w:rsidR="00D80C78" w:rsidRPr="001426E8" w:rsidRDefault="00C53A56" w:rsidP="007427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286CE7">
        <w:rPr>
          <w:sz w:val="28"/>
          <w:szCs w:val="28"/>
        </w:rPr>
        <w:t>строка</w:t>
      </w:r>
      <w:r w:rsidR="00D80C78" w:rsidRPr="001426E8">
        <w:rPr>
          <w:sz w:val="28"/>
          <w:szCs w:val="28"/>
        </w:rPr>
        <w:t xml:space="preserve"> «Риски проекта» содержит сведения о вероятностных событиях, которые могут оказать воздействие на </w:t>
      </w:r>
      <w:r w:rsidR="005077B2" w:rsidRPr="001426E8">
        <w:rPr>
          <w:sz w:val="28"/>
          <w:szCs w:val="28"/>
        </w:rPr>
        <w:t xml:space="preserve">цель проекта. </w:t>
      </w:r>
      <w:r w:rsidR="00351229" w:rsidRPr="001426E8">
        <w:rPr>
          <w:sz w:val="28"/>
          <w:szCs w:val="28"/>
        </w:rPr>
        <w:t>Строка должна содержать наименование идентифицированного риска, а также может содержать сведения об оценке вероятности наступления риска, его влияния на цель проекта, сведения о мерах реагирования на риск (предполагаемые мероприятия по реагированию на риск)</w:t>
      </w:r>
      <w:r w:rsidR="007427FF">
        <w:rPr>
          <w:sz w:val="28"/>
          <w:szCs w:val="28"/>
        </w:rPr>
        <w:t>.</w:t>
      </w:r>
    </w:p>
    <w:p w:rsidR="00532168" w:rsidRPr="001426E8" w:rsidRDefault="007427FF" w:rsidP="007427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286CE7">
        <w:rPr>
          <w:sz w:val="28"/>
          <w:szCs w:val="28"/>
        </w:rPr>
        <w:t>строка</w:t>
      </w:r>
      <w:r w:rsidR="009A1B8C" w:rsidRPr="001426E8">
        <w:rPr>
          <w:sz w:val="28"/>
          <w:szCs w:val="28"/>
        </w:rPr>
        <w:t xml:space="preserve"> «</w:t>
      </w:r>
      <w:r w:rsidRPr="007427FF">
        <w:rPr>
          <w:sz w:val="28"/>
          <w:szCs w:val="28"/>
        </w:rPr>
        <w:t>Перечень муниципальных программ, содержащих мероприятия проекта</w:t>
      </w:r>
      <w:r w:rsidR="009A1B8C" w:rsidRPr="001426E8">
        <w:rPr>
          <w:sz w:val="28"/>
          <w:szCs w:val="28"/>
        </w:rPr>
        <w:t xml:space="preserve">» </w:t>
      </w:r>
      <w:r>
        <w:rPr>
          <w:rFonts w:eastAsia="Calibri"/>
          <w:sz w:val="28"/>
          <w:szCs w:val="28"/>
        </w:rPr>
        <w:t>содержит информацию о муниципальных программах, в рамках которых реализуется проект</w:t>
      </w:r>
      <w:r w:rsidR="00DA4300">
        <w:rPr>
          <w:rFonts w:eastAsia="Calibri"/>
          <w:sz w:val="28"/>
          <w:szCs w:val="28"/>
        </w:rPr>
        <w:t>.</w:t>
      </w:r>
    </w:p>
    <w:p w:rsidR="00351229" w:rsidRPr="001426E8" w:rsidRDefault="00DA3CE4" w:rsidP="00DA3CE4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е)</w:t>
      </w:r>
      <w:r w:rsidR="00351229" w:rsidRPr="001426E8">
        <w:rPr>
          <w:rFonts w:eastAsia="Calibri"/>
          <w:sz w:val="28"/>
          <w:szCs w:val="28"/>
        </w:rPr>
        <w:t xml:space="preserve"> стро</w:t>
      </w:r>
      <w:r w:rsidR="00AD613F">
        <w:rPr>
          <w:rFonts w:eastAsia="Calibri"/>
          <w:sz w:val="28"/>
          <w:szCs w:val="28"/>
        </w:rPr>
        <w:t>ке «Включение проекта в реестр</w:t>
      </w:r>
      <w:r w:rsidR="00351229" w:rsidRPr="001426E8">
        <w:rPr>
          <w:rFonts w:eastAsia="Calibri"/>
          <w:sz w:val="28"/>
          <w:szCs w:val="28"/>
        </w:rPr>
        <w:t xml:space="preserve"> проектов» указывается наименование </w:t>
      </w:r>
      <w:r w:rsidR="00AD613F">
        <w:rPr>
          <w:rFonts w:eastAsia="Calibri"/>
          <w:sz w:val="28"/>
          <w:szCs w:val="28"/>
        </w:rPr>
        <w:t>реестра</w:t>
      </w:r>
      <w:r w:rsidR="00351229" w:rsidRPr="001426E8">
        <w:rPr>
          <w:rFonts w:eastAsia="Calibri"/>
          <w:sz w:val="28"/>
          <w:szCs w:val="28"/>
        </w:rPr>
        <w:t xml:space="preserve"> проектов, в который проект включен в качестве одного из компонентов. Если проект</w:t>
      </w:r>
      <w:r w:rsidR="00957904">
        <w:rPr>
          <w:rFonts w:eastAsia="Calibri"/>
          <w:sz w:val="28"/>
          <w:szCs w:val="28"/>
        </w:rPr>
        <w:t xml:space="preserve"> не включен в </w:t>
      </w:r>
      <w:r w:rsidR="00AD613F">
        <w:rPr>
          <w:rFonts w:eastAsia="Calibri"/>
          <w:sz w:val="28"/>
          <w:szCs w:val="28"/>
        </w:rPr>
        <w:t>реестр</w:t>
      </w:r>
      <w:r w:rsidR="00957904">
        <w:rPr>
          <w:rFonts w:eastAsia="Calibri"/>
          <w:sz w:val="28"/>
          <w:szCs w:val="28"/>
        </w:rPr>
        <w:t xml:space="preserve"> проектов, </w:t>
      </w:r>
      <w:r w:rsidR="00351229" w:rsidRPr="001426E8">
        <w:rPr>
          <w:rFonts w:eastAsia="Calibri"/>
          <w:sz w:val="28"/>
          <w:szCs w:val="28"/>
        </w:rPr>
        <w:t>ука</w:t>
      </w:r>
      <w:r w:rsidR="00286CE7">
        <w:rPr>
          <w:rFonts w:eastAsia="Calibri"/>
          <w:sz w:val="28"/>
          <w:szCs w:val="28"/>
        </w:rPr>
        <w:t>зывается значение «отсутствуют».</w:t>
      </w:r>
    </w:p>
    <w:p w:rsidR="00532168" w:rsidRPr="00AB4E58" w:rsidRDefault="00DA3CE4" w:rsidP="00DA3C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="007B3792" w:rsidRPr="00AB4E58">
        <w:rPr>
          <w:sz w:val="28"/>
          <w:szCs w:val="28"/>
        </w:rPr>
        <w:t xml:space="preserve">в </w:t>
      </w:r>
      <w:r w:rsidR="009A1B8C" w:rsidRPr="00AB4E58">
        <w:rPr>
          <w:sz w:val="28"/>
          <w:szCs w:val="28"/>
        </w:rPr>
        <w:t>строк</w:t>
      </w:r>
      <w:r w:rsidR="007B3792" w:rsidRPr="00AB4E58">
        <w:rPr>
          <w:sz w:val="28"/>
          <w:szCs w:val="28"/>
        </w:rPr>
        <w:t>е</w:t>
      </w:r>
      <w:r w:rsidR="009A1B8C" w:rsidRPr="00AB4E58">
        <w:rPr>
          <w:sz w:val="28"/>
          <w:szCs w:val="28"/>
        </w:rPr>
        <w:t xml:space="preserve"> «</w:t>
      </w:r>
      <w:r w:rsidR="00D662EA" w:rsidRPr="00AB4E58">
        <w:rPr>
          <w:bCs/>
          <w:iCs/>
          <w:sz w:val="28"/>
          <w:szCs w:val="28"/>
        </w:rPr>
        <w:t>Периодичность отчетности (подготовки статус-отчетов по проекту)</w:t>
      </w:r>
      <w:r w:rsidR="009A1B8C" w:rsidRPr="00AB4E58">
        <w:rPr>
          <w:sz w:val="28"/>
          <w:szCs w:val="28"/>
        </w:rPr>
        <w:t xml:space="preserve">» </w:t>
      </w:r>
      <w:r w:rsidR="00532168" w:rsidRPr="00AB4E58">
        <w:rPr>
          <w:sz w:val="28"/>
          <w:szCs w:val="28"/>
        </w:rPr>
        <w:t>применяется</w:t>
      </w:r>
      <w:r w:rsidR="007B3792" w:rsidRPr="00AB4E58">
        <w:rPr>
          <w:sz w:val="28"/>
          <w:szCs w:val="28"/>
        </w:rPr>
        <w:t xml:space="preserve"> значение «ежемесячно»</w:t>
      </w:r>
      <w:r w:rsidR="0083259C" w:rsidRPr="00AB4E58">
        <w:rPr>
          <w:sz w:val="28"/>
          <w:szCs w:val="28"/>
        </w:rPr>
        <w:t>,</w:t>
      </w:r>
      <w:r w:rsidR="00532168" w:rsidRPr="00AB4E58">
        <w:rPr>
          <w:sz w:val="28"/>
          <w:szCs w:val="28"/>
        </w:rPr>
        <w:t xml:space="preserve">а </w:t>
      </w:r>
      <w:r w:rsidR="007B3792" w:rsidRPr="00AB4E58">
        <w:rPr>
          <w:sz w:val="28"/>
          <w:szCs w:val="28"/>
        </w:rPr>
        <w:t>в</w:t>
      </w:r>
      <w:r w:rsidR="00A03E80" w:rsidRPr="00AB4E58">
        <w:rPr>
          <w:sz w:val="28"/>
          <w:szCs w:val="28"/>
        </w:rPr>
        <w:t xml:space="preserve"> случае </w:t>
      </w:r>
      <w:r w:rsidR="007B3792" w:rsidRPr="00AB4E58">
        <w:rPr>
          <w:sz w:val="28"/>
          <w:szCs w:val="28"/>
        </w:rPr>
        <w:br/>
      </w:r>
      <w:r w:rsidR="00A03E80" w:rsidRPr="00AB4E58">
        <w:rPr>
          <w:sz w:val="28"/>
          <w:szCs w:val="28"/>
        </w:rPr>
        <w:t xml:space="preserve">если </w:t>
      </w:r>
      <w:r w:rsidR="0083259C" w:rsidRPr="00AB4E58">
        <w:rPr>
          <w:sz w:val="28"/>
          <w:szCs w:val="28"/>
        </w:rPr>
        <w:t xml:space="preserve">установлена иная </w:t>
      </w:r>
      <w:r w:rsidR="00A03E80" w:rsidRPr="00AB4E58">
        <w:rPr>
          <w:sz w:val="28"/>
          <w:szCs w:val="28"/>
        </w:rPr>
        <w:t>периодичность подготовки отчетности</w:t>
      </w:r>
      <w:r w:rsidR="004901FD">
        <w:rPr>
          <w:sz w:val="28"/>
          <w:szCs w:val="28"/>
        </w:rPr>
        <w:t>,</w:t>
      </w:r>
      <w:r w:rsidR="0083259C" w:rsidRPr="00AB4E58">
        <w:rPr>
          <w:sz w:val="28"/>
          <w:szCs w:val="28"/>
        </w:rPr>
        <w:t xml:space="preserve">применяется значение, определенное </w:t>
      </w:r>
      <w:r w:rsidR="007B3792" w:rsidRPr="00AB4E58">
        <w:rPr>
          <w:sz w:val="28"/>
          <w:szCs w:val="28"/>
        </w:rPr>
        <w:t xml:space="preserve">в соответствии </w:t>
      </w:r>
      <w:r w:rsidR="00286CE7">
        <w:rPr>
          <w:sz w:val="28"/>
          <w:szCs w:val="28"/>
        </w:rPr>
        <w:t>с принятым Проектным комитетом решением.</w:t>
      </w:r>
    </w:p>
    <w:p w:rsidR="00110323" w:rsidRPr="00AB4E58" w:rsidRDefault="00DA3CE4" w:rsidP="00DA3CE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з) </w:t>
      </w:r>
      <w:r w:rsidR="00110323" w:rsidRPr="00AB4E58">
        <w:rPr>
          <w:sz w:val="28"/>
          <w:szCs w:val="28"/>
        </w:rPr>
        <w:t>строка «</w:t>
      </w:r>
      <w:r w:rsidR="00532168" w:rsidRPr="00AB4E58">
        <w:rPr>
          <w:sz w:val="28"/>
          <w:szCs w:val="28"/>
        </w:rPr>
        <w:t>Дополнительные сведения</w:t>
      </w:r>
      <w:r w:rsidR="00110323" w:rsidRPr="00AB4E58">
        <w:rPr>
          <w:sz w:val="28"/>
          <w:szCs w:val="28"/>
        </w:rPr>
        <w:t xml:space="preserve">» заполняется в случае необходимости и может содержать в себе </w:t>
      </w:r>
      <w:r w:rsidR="00532168" w:rsidRPr="00AB4E58">
        <w:rPr>
          <w:sz w:val="28"/>
          <w:szCs w:val="28"/>
        </w:rPr>
        <w:t>иные сведения по проекту</w:t>
      </w:r>
      <w:r w:rsidR="00110323" w:rsidRPr="00AB4E58">
        <w:rPr>
          <w:sz w:val="28"/>
          <w:szCs w:val="28"/>
        </w:rPr>
        <w:t>.</w:t>
      </w:r>
    </w:p>
    <w:p w:rsidR="00521BC5" w:rsidRDefault="00521BC5" w:rsidP="00521BC5">
      <w:pPr>
        <w:ind w:firstLine="708"/>
        <w:jc w:val="both"/>
        <w:rPr>
          <w:sz w:val="28"/>
          <w:szCs w:val="28"/>
        </w:rPr>
      </w:pPr>
    </w:p>
    <w:p w:rsidR="00286CE7" w:rsidRPr="00521BC5" w:rsidRDefault="00286CE7" w:rsidP="00521B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21BC5">
        <w:rPr>
          <w:sz w:val="28"/>
          <w:szCs w:val="28"/>
        </w:rPr>
        <w:t xml:space="preserve">Раздел </w:t>
      </w:r>
      <w:r w:rsidR="00521BC5">
        <w:rPr>
          <w:sz w:val="28"/>
          <w:szCs w:val="28"/>
          <w:lang w:val="en-US"/>
        </w:rPr>
        <w:t>II</w:t>
      </w:r>
      <w:r w:rsidR="00521BC5">
        <w:rPr>
          <w:sz w:val="28"/>
          <w:szCs w:val="28"/>
        </w:rPr>
        <w:t>«</w:t>
      </w:r>
      <w:r w:rsidR="00521BC5" w:rsidRPr="001A700C">
        <w:rPr>
          <w:sz w:val="28"/>
          <w:szCs w:val="28"/>
        </w:rPr>
        <w:t>Показатели проекта</w:t>
      </w:r>
      <w:r w:rsidR="00521BC5">
        <w:rPr>
          <w:sz w:val="28"/>
          <w:szCs w:val="28"/>
        </w:rPr>
        <w:t>»</w:t>
      </w:r>
      <w:r w:rsidR="00521BC5" w:rsidRPr="001A700C">
        <w:rPr>
          <w:sz w:val="28"/>
          <w:szCs w:val="28"/>
        </w:rPr>
        <w:t>. Привод</w:t>
      </w:r>
      <w:r w:rsidR="00521BC5">
        <w:rPr>
          <w:sz w:val="28"/>
          <w:szCs w:val="28"/>
        </w:rPr>
        <w:t>я</w:t>
      </w:r>
      <w:r w:rsidR="00521BC5" w:rsidRPr="001A700C">
        <w:rPr>
          <w:sz w:val="28"/>
          <w:szCs w:val="28"/>
        </w:rPr>
        <w:t>тся список (наименования), единицы измерения и значения показателей по годам реализации проекта. Значения показателей приводятся по годам вплоть до года завершения проекта</w:t>
      </w:r>
      <w:r w:rsidR="00521BC5">
        <w:rPr>
          <w:sz w:val="28"/>
          <w:szCs w:val="28"/>
        </w:rPr>
        <w:t xml:space="preserve">. </w:t>
      </w:r>
      <w:r w:rsidR="00521BC5" w:rsidRPr="001A700C">
        <w:rPr>
          <w:sz w:val="28"/>
          <w:szCs w:val="28"/>
        </w:rPr>
        <w:t xml:space="preserve">Общее рекомендуемое количество показателей, </w:t>
      </w:r>
      <w:r w:rsidR="00521BC5">
        <w:rPr>
          <w:sz w:val="28"/>
          <w:szCs w:val="28"/>
        </w:rPr>
        <w:t>приведенных</w:t>
      </w:r>
      <w:r w:rsidR="00521BC5" w:rsidRPr="001A700C">
        <w:rPr>
          <w:sz w:val="28"/>
          <w:szCs w:val="28"/>
        </w:rPr>
        <w:t xml:space="preserve"> в паспорте</w:t>
      </w:r>
      <w:r w:rsidR="00521BC5">
        <w:rPr>
          <w:sz w:val="28"/>
          <w:szCs w:val="28"/>
        </w:rPr>
        <w:t xml:space="preserve"> проекта, составляет не более 5</w:t>
      </w:r>
      <w:r w:rsidR="00521BC5" w:rsidRPr="001A700C">
        <w:rPr>
          <w:sz w:val="28"/>
          <w:szCs w:val="28"/>
        </w:rPr>
        <w:t xml:space="preserve"> единиц</w:t>
      </w:r>
      <w:r w:rsidR="00521BC5">
        <w:rPr>
          <w:sz w:val="28"/>
          <w:szCs w:val="28"/>
        </w:rPr>
        <w:t xml:space="preserve">. </w:t>
      </w:r>
      <w:r w:rsidR="00521BC5" w:rsidRPr="001A700C">
        <w:rPr>
          <w:sz w:val="28"/>
          <w:szCs w:val="28"/>
        </w:rPr>
        <w:t>По каждому показателю указ</w:t>
      </w:r>
      <w:r w:rsidR="00521BC5">
        <w:rPr>
          <w:sz w:val="28"/>
          <w:szCs w:val="28"/>
        </w:rPr>
        <w:t>ывается</w:t>
      </w:r>
      <w:r w:rsidR="00521BC5" w:rsidRPr="001A700C">
        <w:rPr>
          <w:sz w:val="28"/>
          <w:szCs w:val="28"/>
        </w:rPr>
        <w:t xml:space="preserve"> базовое значение</w:t>
      </w:r>
      <w:r w:rsidR="00521BC5">
        <w:rPr>
          <w:sz w:val="28"/>
          <w:szCs w:val="28"/>
        </w:rPr>
        <w:t>,</w:t>
      </w:r>
      <w:r w:rsidR="00521BC5" w:rsidRPr="001A700C">
        <w:rPr>
          <w:sz w:val="28"/>
          <w:szCs w:val="28"/>
        </w:rPr>
        <w:t xml:space="preserve"> по сравнению с которым в ходе реализации проекта будет отслеживаться рост показателя. За базовое значение принимается последняя актуальная величина показателя. Базовое значение показателя, а также дата его расчета (в формате </w:t>
      </w:r>
      <w:r w:rsidR="00521BC5">
        <w:rPr>
          <w:sz w:val="28"/>
          <w:szCs w:val="28"/>
        </w:rPr>
        <w:t>«</w:t>
      </w:r>
      <w:r w:rsidR="00521BC5" w:rsidRPr="001A700C">
        <w:rPr>
          <w:sz w:val="28"/>
          <w:szCs w:val="28"/>
        </w:rPr>
        <w:t>ММ.ГГГГ</w:t>
      </w:r>
      <w:r w:rsidR="00521BC5">
        <w:rPr>
          <w:sz w:val="28"/>
          <w:szCs w:val="28"/>
        </w:rPr>
        <w:t>»</w:t>
      </w:r>
      <w:r w:rsidR="00521BC5" w:rsidRPr="001A700C">
        <w:rPr>
          <w:sz w:val="28"/>
          <w:szCs w:val="28"/>
        </w:rPr>
        <w:t xml:space="preserve">) </w:t>
      </w:r>
      <w:r w:rsidR="00521BC5">
        <w:rPr>
          <w:sz w:val="28"/>
          <w:szCs w:val="28"/>
        </w:rPr>
        <w:t>приводятся</w:t>
      </w:r>
      <w:r w:rsidR="00521BC5" w:rsidRPr="001A700C">
        <w:rPr>
          <w:sz w:val="28"/>
          <w:szCs w:val="28"/>
        </w:rPr>
        <w:t xml:space="preserve"> в </w:t>
      </w:r>
      <w:hyperlink w:anchor="P353" w:history="1">
        <w:r w:rsidR="00521BC5" w:rsidRPr="00182151">
          <w:rPr>
            <w:color w:val="000000" w:themeColor="text1"/>
            <w:sz w:val="28"/>
            <w:szCs w:val="28"/>
          </w:rPr>
          <w:t>графе</w:t>
        </w:r>
      </w:hyperlink>
      <w:r w:rsidR="00521BC5">
        <w:rPr>
          <w:sz w:val="28"/>
          <w:szCs w:val="28"/>
        </w:rPr>
        <w:t xml:space="preserve"> «</w:t>
      </w:r>
      <w:r w:rsidR="00521BC5" w:rsidRPr="001A700C">
        <w:rPr>
          <w:sz w:val="28"/>
          <w:szCs w:val="28"/>
        </w:rPr>
        <w:t>Базовое значение</w:t>
      </w:r>
      <w:r w:rsidR="00521BC5">
        <w:rPr>
          <w:sz w:val="28"/>
          <w:szCs w:val="28"/>
        </w:rPr>
        <w:t xml:space="preserve"> показателя». </w:t>
      </w:r>
      <w:r w:rsidR="00521BC5" w:rsidRPr="001A700C">
        <w:rPr>
          <w:sz w:val="28"/>
          <w:szCs w:val="28"/>
        </w:rPr>
        <w:t>Достижение значений показателей будет свидетельствовать о достижении цел</w:t>
      </w:r>
      <w:r w:rsidR="00521BC5">
        <w:rPr>
          <w:sz w:val="28"/>
          <w:szCs w:val="28"/>
        </w:rPr>
        <w:t>и</w:t>
      </w:r>
      <w:r w:rsidR="00521BC5" w:rsidRPr="001A700C">
        <w:rPr>
          <w:sz w:val="28"/>
          <w:szCs w:val="28"/>
        </w:rPr>
        <w:t xml:space="preserve"> проекта</w:t>
      </w:r>
      <w:r w:rsidR="007F53F2">
        <w:rPr>
          <w:sz w:val="28"/>
          <w:szCs w:val="28"/>
        </w:rPr>
        <w:t>.</w:t>
      </w:r>
    </w:p>
    <w:p w:rsidR="00286CE7" w:rsidRDefault="00286CE7" w:rsidP="00286CE7">
      <w:pPr>
        <w:ind w:left="710"/>
        <w:jc w:val="both"/>
        <w:rPr>
          <w:sz w:val="28"/>
          <w:szCs w:val="28"/>
        </w:rPr>
      </w:pPr>
    </w:p>
    <w:p w:rsidR="00174605" w:rsidRPr="001A700C" w:rsidRDefault="00521BC5" w:rsidP="001746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4. </w:t>
      </w:r>
      <w:hyperlink w:anchor="P408" w:history="1">
        <w:r w:rsidR="00174605" w:rsidRPr="00182151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</w:t>
        </w:r>
      </w:hyperlink>
      <w:r w:rsidR="0017460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74605">
        <w:rPr>
          <w:rFonts w:ascii="Times New Roman" w:hAnsi="Times New Roman" w:cs="Times New Roman"/>
          <w:sz w:val="28"/>
          <w:szCs w:val="28"/>
        </w:rPr>
        <w:t xml:space="preserve"> «</w:t>
      </w:r>
      <w:r w:rsidR="00174605" w:rsidRPr="001A700C">
        <w:rPr>
          <w:rFonts w:ascii="Times New Roman" w:hAnsi="Times New Roman" w:cs="Times New Roman"/>
          <w:sz w:val="28"/>
          <w:szCs w:val="28"/>
        </w:rPr>
        <w:t>Этапы и контрольные точки</w:t>
      </w:r>
      <w:r w:rsidR="00174605">
        <w:rPr>
          <w:rFonts w:ascii="Times New Roman" w:hAnsi="Times New Roman" w:cs="Times New Roman"/>
          <w:sz w:val="28"/>
          <w:szCs w:val="28"/>
        </w:rPr>
        <w:t xml:space="preserve">  проекта»</w:t>
      </w:r>
      <w:r w:rsidR="00174605" w:rsidRPr="001A700C">
        <w:rPr>
          <w:rFonts w:ascii="Times New Roman" w:hAnsi="Times New Roman" w:cs="Times New Roman"/>
          <w:sz w:val="28"/>
          <w:szCs w:val="28"/>
        </w:rPr>
        <w:t xml:space="preserve"> включает информацию об этапах и контрольных точках </w:t>
      </w:r>
      <w:r w:rsidR="00174605">
        <w:rPr>
          <w:rFonts w:ascii="Times New Roman" w:hAnsi="Times New Roman" w:cs="Times New Roman"/>
          <w:sz w:val="28"/>
          <w:szCs w:val="28"/>
        </w:rPr>
        <w:t>проекта (из расчета не менее 2–</w:t>
      </w:r>
      <w:r w:rsidR="00174605" w:rsidRPr="001A700C">
        <w:rPr>
          <w:rFonts w:ascii="Times New Roman" w:hAnsi="Times New Roman" w:cs="Times New Roman"/>
          <w:sz w:val="28"/>
          <w:szCs w:val="28"/>
        </w:rPr>
        <w:t>6 в год</w:t>
      </w:r>
      <w:r w:rsidR="00174605">
        <w:rPr>
          <w:rFonts w:ascii="Times New Roman" w:hAnsi="Times New Roman" w:cs="Times New Roman"/>
          <w:sz w:val="28"/>
          <w:szCs w:val="28"/>
        </w:rPr>
        <w:t>),</w:t>
      </w:r>
      <w:r w:rsidR="00174605" w:rsidRPr="001A700C">
        <w:rPr>
          <w:rFonts w:ascii="Times New Roman" w:hAnsi="Times New Roman" w:cs="Times New Roman"/>
          <w:sz w:val="28"/>
          <w:szCs w:val="28"/>
        </w:rPr>
        <w:t xml:space="preserve"> равномерно распределенных в течение года.</w:t>
      </w:r>
    </w:p>
    <w:p w:rsidR="00174605" w:rsidRDefault="00174605" w:rsidP="001746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Обозначаются обязательные этапы проекта:</w:t>
      </w:r>
    </w:p>
    <w:p w:rsidR="00174605" w:rsidRDefault="00174605" w:rsidP="001746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A700C">
        <w:rPr>
          <w:rFonts w:ascii="Times New Roman" w:hAnsi="Times New Roman" w:cs="Times New Roman"/>
          <w:sz w:val="28"/>
          <w:szCs w:val="28"/>
        </w:rPr>
        <w:t>Паспортпроекта утвержден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74605" w:rsidRDefault="00174605" w:rsidP="001746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0305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 подготовлен (п</w:t>
      </w:r>
      <w:r w:rsidRPr="001A700C">
        <w:rPr>
          <w:rFonts w:ascii="Times New Roman" w:hAnsi="Times New Roman" w:cs="Times New Roman"/>
          <w:sz w:val="28"/>
          <w:szCs w:val="28"/>
        </w:rPr>
        <w:t xml:space="preserve">одготовлен план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1A700C">
        <w:rPr>
          <w:rFonts w:ascii="Times New Roman" w:hAnsi="Times New Roman" w:cs="Times New Roman"/>
          <w:sz w:val="28"/>
          <w:szCs w:val="28"/>
        </w:rPr>
        <w:t>проекта)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74605" w:rsidRPr="001A700C" w:rsidRDefault="00174605" w:rsidP="001746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F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961FD">
        <w:rPr>
          <w:rFonts w:ascii="Times New Roman" w:hAnsi="Times New Roman" w:cs="Times New Roman"/>
          <w:sz w:val="28"/>
          <w:szCs w:val="28"/>
        </w:rPr>
        <w:t>роект завершен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1A700C">
        <w:rPr>
          <w:rFonts w:ascii="Times New Roman" w:hAnsi="Times New Roman" w:cs="Times New Roman"/>
          <w:sz w:val="28"/>
          <w:szCs w:val="28"/>
        </w:rPr>
        <w:t>одготовлен итоговый отчет о реализации проекта)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A700C">
        <w:rPr>
          <w:rFonts w:ascii="Times New Roman" w:hAnsi="Times New Roman" w:cs="Times New Roman"/>
          <w:sz w:val="28"/>
          <w:szCs w:val="28"/>
        </w:rPr>
        <w:t>.</w:t>
      </w:r>
    </w:p>
    <w:p w:rsidR="00174605" w:rsidRPr="001A700C" w:rsidRDefault="00B07F26" w:rsidP="001746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точка</w:t>
      </w:r>
      <w:r w:rsidR="00174605">
        <w:rPr>
          <w:rFonts w:ascii="Times New Roman" w:hAnsi="Times New Roman" w:cs="Times New Roman"/>
          <w:sz w:val="28"/>
          <w:szCs w:val="28"/>
        </w:rPr>
        <w:t xml:space="preserve"> проекта (далее – контрольная точка) </w:t>
      </w:r>
      <w:r w:rsidR="00174605" w:rsidRPr="001A700C">
        <w:rPr>
          <w:rFonts w:ascii="Times New Roman" w:hAnsi="Times New Roman" w:cs="Times New Roman"/>
          <w:sz w:val="28"/>
          <w:szCs w:val="28"/>
        </w:rPr>
        <w:t xml:space="preserve">фиксирует факт получения результата или достижения показателяпроекта. </w:t>
      </w:r>
      <w:r w:rsidR="00174605">
        <w:rPr>
          <w:rFonts w:ascii="Times New Roman" w:hAnsi="Times New Roman" w:cs="Times New Roman"/>
          <w:sz w:val="28"/>
          <w:szCs w:val="28"/>
        </w:rPr>
        <w:t>Для обозначения к</w:t>
      </w:r>
      <w:r w:rsidR="00174605" w:rsidRPr="001A700C">
        <w:rPr>
          <w:rFonts w:ascii="Times New Roman" w:hAnsi="Times New Roman" w:cs="Times New Roman"/>
          <w:sz w:val="28"/>
          <w:szCs w:val="28"/>
        </w:rPr>
        <w:t>онтрольн</w:t>
      </w:r>
      <w:r w:rsidR="00174605">
        <w:rPr>
          <w:rFonts w:ascii="Times New Roman" w:hAnsi="Times New Roman" w:cs="Times New Roman"/>
          <w:sz w:val="28"/>
          <w:szCs w:val="28"/>
        </w:rPr>
        <w:t>ой</w:t>
      </w:r>
      <w:r w:rsidR="00174605" w:rsidRPr="001A700C">
        <w:rPr>
          <w:rFonts w:ascii="Times New Roman" w:hAnsi="Times New Roman" w:cs="Times New Roman"/>
          <w:sz w:val="28"/>
          <w:szCs w:val="28"/>
        </w:rPr>
        <w:t xml:space="preserve"> точки </w:t>
      </w:r>
      <w:r w:rsidR="00174605">
        <w:rPr>
          <w:rFonts w:ascii="Times New Roman" w:hAnsi="Times New Roman" w:cs="Times New Roman"/>
          <w:sz w:val="28"/>
          <w:szCs w:val="28"/>
        </w:rPr>
        <w:t xml:space="preserve">рекомендуется использовать слово, </w:t>
      </w:r>
      <w:r w:rsidR="00C80ACE">
        <w:rPr>
          <w:rFonts w:ascii="Times New Roman" w:hAnsi="Times New Roman" w:cs="Times New Roman"/>
          <w:sz w:val="28"/>
          <w:szCs w:val="28"/>
        </w:rPr>
        <w:t>обозначающее</w:t>
      </w:r>
      <w:r w:rsidR="00174605" w:rsidRPr="001A700C">
        <w:rPr>
          <w:rFonts w:ascii="Times New Roman" w:hAnsi="Times New Roman" w:cs="Times New Roman"/>
          <w:sz w:val="28"/>
          <w:szCs w:val="28"/>
        </w:rPr>
        <w:t>завершенно</w:t>
      </w:r>
      <w:r w:rsidR="00174605">
        <w:rPr>
          <w:rFonts w:ascii="Times New Roman" w:hAnsi="Times New Roman" w:cs="Times New Roman"/>
          <w:sz w:val="28"/>
          <w:szCs w:val="28"/>
        </w:rPr>
        <w:t>е</w:t>
      </w:r>
      <w:r w:rsidR="00174605" w:rsidRPr="001A700C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174605">
        <w:rPr>
          <w:rFonts w:ascii="Times New Roman" w:hAnsi="Times New Roman" w:cs="Times New Roman"/>
          <w:sz w:val="28"/>
          <w:szCs w:val="28"/>
        </w:rPr>
        <w:t>е</w:t>
      </w:r>
      <w:r w:rsidR="00174605" w:rsidRPr="001A700C">
        <w:rPr>
          <w:rFonts w:ascii="Times New Roman" w:hAnsi="Times New Roman" w:cs="Times New Roman"/>
          <w:sz w:val="28"/>
          <w:szCs w:val="28"/>
        </w:rPr>
        <w:t xml:space="preserve"> (</w:t>
      </w:r>
      <w:r w:rsidR="00174605">
        <w:rPr>
          <w:rFonts w:ascii="Times New Roman" w:hAnsi="Times New Roman" w:cs="Times New Roman"/>
          <w:sz w:val="28"/>
          <w:szCs w:val="28"/>
        </w:rPr>
        <w:t>«</w:t>
      </w:r>
      <w:r w:rsidR="00174605" w:rsidRPr="001A700C">
        <w:rPr>
          <w:rFonts w:ascii="Times New Roman" w:hAnsi="Times New Roman" w:cs="Times New Roman"/>
          <w:sz w:val="28"/>
          <w:szCs w:val="28"/>
        </w:rPr>
        <w:t>создано</w:t>
      </w:r>
      <w:r w:rsidR="00174605">
        <w:rPr>
          <w:rFonts w:ascii="Times New Roman" w:hAnsi="Times New Roman" w:cs="Times New Roman"/>
          <w:sz w:val="28"/>
          <w:szCs w:val="28"/>
        </w:rPr>
        <w:t>»</w:t>
      </w:r>
      <w:r w:rsidR="00174605" w:rsidRPr="001A700C">
        <w:rPr>
          <w:rFonts w:ascii="Times New Roman" w:hAnsi="Times New Roman" w:cs="Times New Roman"/>
          <w:sz w:val="28"/>
          <w:szCs w:val="28"/>
        </w:rPr>
        <w:t xml:space="preserve">, </w:t>
      </w:r>
      <w:r w:rsidR="00174605">
        <w:rPr>
          <w:rFonts w:ascii="Times New Roman" w:hAnsi="Times New Roman" w:cs="Times New Roman"/>
          <w:sz w:val="28"/>
          <w:szCs w:val="28"/>
        </w:rPr>
        <w:t>«</w:t>
      </w:r>
      <w:r w:rsidR="00174605" w:rsidRPr="001A700C">
        <w:rPr>
          <w:rFonts w:ascii="Times New Roman" w:hAnsi="Times New Roman" w:cs="Times New Roman"/>
          <w:sz w:val="28"/>
          <w:szCs w:val="28"/>
        </w:rPr>
        <w:t>утверждено</w:t>
      </w:r>
      <w:r w:rsidR="00174605">
        <w:rPr>
          <w:rFonts w:ascii="Times New Roman" w:hAnsi="Times New Roman" w:cs="Times New Roman"/>
          <w:sz w:val="28"/>
          <w:szCs w:val="28"/>
        </w:rPr>
        <w:t>»</w:t>
      </w:r>
      <w:r w:rsidR="00174605" w:rsidRPr="001A700C">
        <w:rPr>
          <w:rFonts w:ascii="Times New Roman" w:hAnsi="Times New Roman" w:cs="Times New Roman"/>
          <w:sz w:val="28"/>
          <w:szCs w:val="28"/>
        </w:rPr>
        <w:t xml:space="preserve"> и пр.). </w:t>
      </w:r>
      <w:r w:rsidR="00174605" w:rsidRPr="0076663E">
        <w:rPr>
          <w:rFonts w:ascii="Times New Roman" w:hAnsi="Times New Roman" w:cs="Times New Roman"/>
          <w:sz w:val="28"/>
          <w:szCs w:val="28"/>
        </w:rPr>
        <w:t>В графе «Тип контрольно</w:t>
      </w:r>
      <w:r w:rsidR="00A03052">
        <w:rPr>
          <w:rFonts w:ascii="Times New Roman" w:hAnsi="Times New Roman" w:cs="Times New Roman"/>
          <w:sz w:val="28"/>
          <w:szCs w:val="28"/>
        </w:rPr>
        <w:t>й точки</w:t>
      </w:r>
      <w:r w:rsidR="00174605" w:rsidRPr="0076663E">
        <w:rPr>
          <w:rFonts w:ascii="Times New Roman" w:hAnsi="Times New Roman" w:cs="Times New Roman"/>
          <w:sz w:val="28"/>
          <w:szCs w:val="28"/>
        </w:rPr>
        <w:t>проекта» указывается тип контрольной точки (</w:t>
      </w:r>
      <w:r w:rsidR="00174605">
        <w:rPr>
          <w:rFonts w:ascii="Times New Roman" w:hAnsi="Times New Roman" w:cs="Times New Roman"/>
          <w:sz w:val="28"/>
          <w:szCs w:val="28"/>
        </w:rPr>
        <w:t xml:space="preserve">контрольная точка </w:t>
      </w:r>
      <w:r w:rsidR="00174605" w:rsidRPr="0076663E">
        <w:rPr>
          <w:rFonts w:ascii="Times New Roman" w:hAnsi="Times New Roman" w:cs="Times New Roman"/>
          <w:sz w:val="28"/>
          <w:szCs w:val="28"/>
        </w:rPr>
        <w:t>завершени</w:t>
      </w:r>
      <w:r w:rsidR="00174605">
        <w:rPr>
          <w:rFonts w:ascii="Times New Roman" w:hAnsi="Times New Roman" w:cs="Times New Roman"/>
          <w:sz w:val="28"/>
          <w:szCs w:val="28"/>
        </w:rPr>
        <w:t>я</w:t>
      </w:r>
      <w:r w:rsidR="00174605" w:rsidRPr="0076663E">
        <w:rPr>
          <w:rFonts w:ascii="Times New Roman" w:hAnsi="Times New Roman" w:cs="Times New Roman"/>
          <w:sz w:val="28"/>
          <w:szCs w:val="28"/>
        </w:rPr>
        <w:t xml:space="preserve"> этапа, контрольная точка результата, контрольная точка показателя).</w:t>
      </w:r>
      <w:r w:rsidR="00174605" w:rsidRPr="001A700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413" w:history="1">
        <w:r w:rsidR="00174605" w:rsidRPr="009223DF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графе</w:t>
        </w:r>
      </w:hyperlink>
      <w:r w:rsidR="00174605">
        <w:rPr>
          <w:rFonts w:ascii="Times New Roman" w:hAnsi="Times New Roman" w:cs="Times New Roman"/>
          <w:sz w:val="28"/>
          <w:szCs w:val="28"/>
        </w:rPr>
        <w:t xml:space="preserve"> «</w:t>
      </w:r>
      <w:r w:rsidR="00174605" w:rsidRPr="001A700C">
        <w:rPr>
          <w:rFonts w:ascii="Times New Roman" w:hAnsi="Times New Roman" w:cs="Times New Roman"/>
          <w:sz w:val="28"/>
          <w:szCs w:val="28"/>
        </w:rPr>
        <w:t>Срок</w:t>
      </w:r>
      <w:r w:rsidR="00174605">
        <w:rPr>
          <w:rFonts w:ascii="Times New Roman" w:hAnsi="Times New Roman" w:cs="Times New Roman"/>
          <w:sz w:val="28"/>
          <w:szCs w:val="28"/>
        </w:rPr>
        <w:t xml:space="preserve"> достижения контрольной точки»</w:t>
      </w:r>
      <w:r w:rsidR="00174605" w:rsidRPr="001A700C">
        <w:rPr>
          <w:rFonts w:ascii="Times New Roman" w:hAnsi="Times New Roman" w:cs="Times New Roman"/>
          <w:sz w:val="28"/>
          <w:szCs w:val="28"/>
        </w:rPr>
        <w:t xml:space="preserve"> указы</w:t>
      </w:r>
      <w:r w:rsidR="00174605">
        <w:rPr>
          <w:rFonts w:ascii="Times New Roman" w:hAnsi="Times New Roman" w:cs="Times New Roman"/>
          <w:sz w:val="28"/>
          <w:szCs w:val="28"/>
        </w:rPr>
        <w:t>вается плановая дата в формате «</w:t>
      </w:r>
      <w:r w:rsidR="00174605" w:rsidRPr="001A700C">
        <w:rPr>
          <w:rFonts w:ascii="Times New Roman" w:hAnsi="Times New Roman" w:cs="Times New Roman"/>
          <w:sz w:val="28"/>
          <w:szCs w:val="28"/>
        </w:rPr>
        <w:t>ДД.ММ.ГГГГ</w:t>
      </w:r>
      <w:r w:rsidR="00174605">
        <w:rPr>
          <w:rFonts w:ascii="Times New Roman" w:hAnsi="Times New Roman" w:cs="Times New Roman"/>
          <w:sz w:val="28"/>
          <w:szCs w:val="28"/>
        </w:rPr>
        <w:t>»,</w:t>
      </w:r>
      <w:r w:rsidR="00174605" w:rsidRPr="001A700C">
        <w:rPr>
          <w:rFonts w:ascii="Times New Roman" w:hAnsi="Times New Roman" w:cs="Times New Roman"/>
          <w:sz w:val="28"/>
          <w:szCs w:val="28"/>
        </w:rPr>
        <w:t xml:space="preserve"> к которой контрольная точка будет </w:t>
      </w:r>
      <w:r w:rsidR="00174605">
        <w:rPr>
          <w:rFonts w:ascii="Times New Roman" w:hAnsi="Times New Roman" w:cs="Times New Roman"/>
          <w:sz w:val="28"/>
          <w:szCs w:val="28"/>
        </w:rPr>
        <w:t xml:space="preserve">достигнута. </w:t>
      </w:r>
    </w:p>
    <w:p w:rsidR="00174605" w:rsidRDefault="00174605" w:rsidP="001746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700C">
        <w:rPr>
          <w:rFonts w:ascii="Times New Roman" w:hAnsi="Times New Roman" w:cs="Times New Roman"/>
          <w:sz w:val="28"/>
          <w:szCs w:val="28"/>
        </w:rPr>
        <w:t xml:space="preserve">Пример </w:t>
      </w:r>
      <w:r>
        <w:rPr>
          <w:rFonts w:ascii="Times New Roman" w:hAnsi="Times New Roman" w:cs="Times New Roman"/>
          <w:sz w:val="28"/>
          <w:szCs w:val="28"/>
        </w:rPr>
        <w:t xml:space="preserve">обозначения </w:t>
      </w:r>
      <w:r w:rsidRPr="001A700C">
        <w:rPr>
          <w:rFonts w:ascii="Times New Roman" w:hAnsi="Times New Roman" w:cs="Times New Roman"/>
          <w:sz w:val="28"/>
          <w:szCs w:val="28"/>
        </w:rPr>
        <w:t xml:space="preserve">контрольной точки: </w:t>
      </w:r>
    </w:p>
    <w:p w:rsidR="00174605" w:rsidRPr="001A700C" w:rsidRDefault="00174605" w:rsidP="001746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Pr="001A700C">
        <w:rPr>
          <w:rFonts w:ascii="Times New Roman" w:hAnsi="Times New Roman" w:cs="Times New Roman"/>
          <w:sz w:val="28"/>
          <w:szCs w:val="28"/>
        </w:rPr>
        <w:t xml:space="preserve">оздан </w:t>
      </w:r>
      <w:r w:rsidR="00A0305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1A700C">
        <w:rPr>
          <w:rFonts w:ascii="Times New Roman" w:hAnsi="Times New Roman" w:cs="Times New Roman"/>
          <w:sz w:val="28"/>
          <w:szCs w:val="28"/>
        </w:rPr>
        <w:t xml:space="preserve"> центр контроля качества услуг в сфере </w:t>
      </w:r>
      <w:r>
        <w:rPr>
          <w:rFonts w:ascii="Times New Roman" w:hAnsi="Times New Roman" w:cs="Times New Roman"/>
          <w:sz w:val="28"/>
          <w:szCs w:val="28"/>
        </w:rPr>
        <w:t>здравоохранения»</w:t>
      </w:r>
      <w:r w:rsidRPr="001A700C">
        <w:rPr>
          <w:rFonts w:ascii="Times New Roman" w:hAnsi="Times New Roman" w:cs="Times New Roman"/>
          <w:sz w:val="28"/>
          <w:szCs w:val="28"/>
        </w:rPr>
        <w:t>.</w:t>
      </w:r>
    </w:p>
    <w:p w:rsidR="00174605" w:rsidRPr="001A700C" w:rsidRDefault="00174605" w:rsidP="001746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700C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обозначении</w:t>
      </w:r>
      <w:r w:rsidRPr="001A700C">
        <w:rPr>
          <w:rFonts w:ascii="Times New Roman" w:hAnsi="Times New Roman" w:cs="Times New Roman"/>
          <w:sz w:val="28"/>
          <w:szCs w:val="28"/>
        </w:rPr>
        <w:t xml:space="preserve"> в паспорте пр</w:t>
      </w:r>
      <w:r>
        <w:rPr>
          <w:rFonts w:ascii="Times New Roman" w:hAnsi="Times New Roman" w:cs="Times New Roman"/>
          <w:sz w:val="28"/>
          <w:szCs w:val="28"/>
        </w:rPr>
        <w:t>оекта этапов проекта</w:t>
      </w:r>
      <w:r w:rsidRPr="001A700C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по реализации</w:t>
      </w:r>
      <w:r w:rsidRPr="001A700C">
        <w:rPr>
          <w:rFonts w:ascii="Times New Roman" w:hAnsi="Times New Roman" w:cs="Times New Roman"/>
          <w:sz w:val="28"/>
          <w:szCs w:val="28"/>
        </w:rPr>
        <w:t xml:space="preserve"> очередного этапа </w:t>
      </w:r>
      <w:r>
        <w:rPr>
          <w:rFonts w:ascii="Times New Roman" w:hAnsi="Times New Roman" w:cs="Times New Roman"/>
          <w:sz w:val="28"/>
          <w:szCs w:val="28"/>
        </w:rPr>
        <w:t xml:space="preserve">проекта рекомендуется </w:t>
      </w:r>
      <w:r w:rsidRPr="001A700C">
        <w:rPr>
          <w:rFonts w:ascii="Times New Roman" w:hAnsi="Times New Roman" w:cs="Times New Roman"/>
          <w:sz w:val="28"/>
          <w:szCs w:val="28"/>
        </w:rPr>
        <w:t>начина</w:t>
      </w:r>
      <w:r>
        <w:rPr>
          <w:rFonts w:ascii="Times New Roman" w:hAnsi="Times New Roman" w:cs="Times New Roman"/>
          <w:sz w:val="28"/>
          <w:szCs w:val="28"/>
        </w:rPr>
        <w:t xml:space="preserve">ть после принятия </w:t>
      </w:r>
      <w:r w:rsidR="009473DB">
        <w:rPr>
          <w:rFonts w:ascii="Times New Roman" w:hAnsi="Times New Roman" w:cs="Times New Roman"/>
          <w:sz w:val="28"/>
          <w:szCs w:val="28"/>
        </w:rPr>
        <w:t>П</w:t>
      </w:r>
      <w:r w:rsidR="00A03052">
        <w:rPr>
          <w:rFonts w:ascii="Times New Roman" w:hAnsi="Times New Roman" w:cs="Times New Roman"/>
          <w:sz w:val="28"/>
          <w:szCs w:val="28"/>
        </w:rPr>
        <w:t>роектным комитетом</w:t>
      </w:r>
      <w:r w:rsidRPr="001A700C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о завершении предыдущего этапа проекта</w:t>
      </w:r>
      <w:r>
        <w:t>.</w:t>
      </w:r>
    </w:p>
    <w:p w:rsidR="00174605" w:rsidRDefault="00174605" w:rsidP="00521BC5">
      <w:pPr>
        <w:ind w:firstLine="708"/>
        <w:jc w:val="both"/>
        <w:rPr>
          <w:sz w:val="28"/>
          <w:szCs w:val="28"/>
        </w:rPr>
      </w:pPr>
    </w:p>
    <w:p w:rsidR="009A1B8C" w:rsidRPr="00AB4E58" w:rsidRDefault="00A03052" w:rsidP="00A03052">
      <w:pPr>
        <w:tabs>
          <w:tab w:val="left" w:pos="567"/>
          <w:tab w:val="left" w:pos="851"/>
          <w:tab w:val="left" w:pos="993"/>
        </w:tabs>
        <w:suppressAutoHyphens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</w:t>
      </w:r>
      <w:r w:rsidR="005E3B85" w:rsidRPr="00AB4E58">
        <w:rPr>
          <w:sz w:val="28"/>
          <w:szCs w:val="28"/>
        </w:rPr>
        <w:t>Раздел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« Команда пр</w:t>
      </w:r>
      <w:r w:rsidR="000C44EE">
        <w:rPr>
          <w:sz w:val="28"/>
          <w:szCs w:val="28"/>
        </w:rPr>
        <w:t>оекта и з</w:t>
      </w:r>
      <w:r w:rsidR="009A1B8C" w:rsidRPr="00AB4E58">
        <w:rPr>
          <w:sz w:val="28"/>
          <w:szCs w:val="28"/>
        </w:rPr>
        <w:t>аинтересованные стороны проекта».</w:t>
      </w:r>
    </w:p>
    <w:p w:rsidR="009A1B8C" w:rsidRPr="00AB4E58" w:rsidRDefault="009A1B8C" w:rsidP="00A03052">
      <w:pPr>
        <w:tabs>
          <w:tab w:val="left" w:pos="567"/>
          <w:tab w:val="left" w:pos="851"/>
          <w:tab w:val="left" w:pos="993"/>
        </w:tabs>
        <w:suppressAutoHyphens/>
        <w:ind w:left="709"/>
        <w:contextualSpacing/>
        <w:jc w:val="both"/>
        <w:rPr>
          <w:sz w:val="28"/>
          <w:szCs w:val="28"/>
        </w:rPr>
      </w:pPr>
      <w:r w:rsidRPr="00AB4E58">
        <w:rPr>
          <w:sz w:val="28"/>
          <w:szCs w:val="28"/>
        </w:rPr>
        <w:t>Раздел заполняется в соответствии со следующими требованиями:</w:t>
      </w:r>
    </w:p>
    <w:p w:rsidR="000C44EE" w:rsidRPr="000C44EE" w:rsidRDefault="000C44EE" w:rsidP="002740D9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графе «Д</w:t>
      </w:r>
      <w:r w:rsidR="00581B45" w:rsidRPr="00AB4E58">
        <w:rPr>
          <w:sz w:val="28"/>
          <w:szCs w:val="28"/>
        </w:rPr>
        <w:t xml:space="preserve">олжность», </w:t>
      </w:r>
      <w:r>
        <w:rPr>
          <w:sz w:val="28"/>
          <w:szCs w:val="28"/>
        </w:rPr>
        <w:t xml:space="preserve">для команды управления проектом указывается полное наименование должности </w:t>
      </w:r>
      <w:r w:rsidR="009473DB">
        <w:rPr>
          <w:sz w:val="28"/>
          <w:szCs w:val="28"/>
        </w:rPr>
        <w:t>у</w:t>
      </w:r>
      <w:r>
        <w:rPr>
          <w:sz w:val="28"/>
          <w:szCs w:val="28"/>
        </w:rPr>
        <w:t xml:space="preserve">частника проекта </w:t>
      </w:r>
      <w:r w:rsidR="003310E5" w:rsidRPr="00AB4E58">
        <w:rPr>
          <w:sz w:val="28"/>
          <w:szCs w:val="28"/>
        </w:rPr>
        <w:t xml:space="preserve">в </w:t>
      </w:r>
      <w:r w:rsidR="003310E5" w:rsidRPr="00AB4E58">
        <w:rPr>
          <w:sz w:val="28"/>
          <w:szCs w:val="28"/>
        </w:rPr>
        <w:lastRenderedPageBreak/>
        <w:t>соответствии с нормативн</w:t>
      </w:r>
      <w:r w:rsidR="00137CC2" w:rsidRPr="00AB4E58">
        <w:rPr>
          <w:sz w:val="28"/>
          <w:szCs w:val="28"/>
        </w:rPr>
        <w:t xml:space="preserve">ыми </w:t>
      </w:r>
      <w:r w:rsidR="003310E5" w:rsidRPr="00AB4E58">
        <w:rPr>
          <w:sz w:val="28"/>
          <w:szCs w:val="28"/>
        </w:rPr>
        <w:t xml:space="preserve">правовыми актами </w:t>
      </w:r>
      <w:r w:rsidR="00795AB6" w:rsidRPr="00AB4E58">
        <w:rPr>
          <w:sz w:val="28"/>
          <w:szCs w:val="28"/>
        </w:rPr>
        <w:t xml:space="preserve">исполнительного органа власти муниципального </w:t>
      </w:r>
      <w:r w:rsidR="00AB4E58" w:rsidRPr="00AB4E58">
        <w:rPr>
          <w:sz w:val="28"/>
          <w:szCs w:val="28"/>
        </w:rPr>
        <w:t>района</w:t>
      </w:r>
      <w:r>
        <w:rPr>
          <w:sz w:val="28"/>
          <w:szCs w:val="28"/>
        </w:rPr>
        <w:t>;</w:t>
      </w:r>
    </w:p>
    <w:p w:rsidR="009A1B8C" w:rsidRPr="00AB4E58" w:rsidRDefault="003310E5" w:rsidP="002740D9">
      <w:pPr>
        <w:numPr>
          <w:ilvl w:val="0"/>
          <w:numId w:val="10"/>
        </w:numPr>
        <w:tabs>
          <w:tab w:val="left" w:pos="567"/>
          <w:tab w:val="left" w:pos="851"/>
          <w:tab w:val="left" w:pos="993"/>
        </w:tabs>
        <w:suppressAutoHyphens/>
        <w:ind w:left="0" w:firstLine="709"/>
        <w:contextualSpacing/>
        <w:jc w:val="both"/>
        <w:rPr>
          <w:sz w:val="28"/>
          <w:szCs w:val="28"/>
        </w:rPr>
      </w:pPr>
      <w:r w:rsidRPr="00AB4E58">
        <w:rPr>
          <w:sz w:val="28"/>
          <w:szCs w:val="28"/>
        </w:rPr>
        <w:t xml:space="preserve">в </w:t>
      </w:r>
      <w:r w:rsidR="000C44EE">
        <w:rPr>
          <w:sz w:val="28"/>
          <w:szCs w:val="28"/>
        </w:rPr>
        <w:t xml:space="preserve">графе «Должность» для команды реализации проектаприводится </w:t>
      </w:r>
      <w:r w:rsidR="00AD5EC9" w:rsidRPr="00AB4E58">
        <w:rPr>
          <w:sz w:val="28"/>
          <w:szCs w:val="28"/>
        </w:rPr>
        <w:t xml:space="preserve"> подробная информация (фамилия, имя, отчество, должность, наименование организации) </w:t>
      </w:r>
      <w:r w:rsidR="000C44EE">
        <w:rPr>
          <w:sz w:val="28"/>
          <w:szCs w:val="28"/>
        </w:rPr>
        <w:t>исполнителей проекта</w:t>
      </w:r>
      <w:r w:rsidR="009A1B8C" w:rsidRPr="00AB4E58">
        <w:rPr>
          <w:sz w:val="28"/>
          <w:szCs w:val="28"/>
        </w:rPr>
        <w:t>;</w:t>
      </w:r>
    </w:p>
    <w:p w:rsidR="009A1B8C" w:rsidRPr="00AB4E58" w:rsidRDefault="009A1B8C" w:rsidP="002740D9">
      <w:pPr>
        <w:numPr>
          <w:ilvl w:val="0"/>
          <w:numId w:val="10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AB4E58">
        <w:rPr>
          <w:sz w:val="28"/>
          <w:szCs w:val="28"/>
        </w:rPr>
        <w:t>в графе «Процент загрузки</w:t>
      </w:r>
      <w:r w:rsidR="00BC3363" w:rsidRPr="00AB4E58">
        <w:rPr>
          <w:sz w:val="28"/>
          <w:szCs w:val="28"/>
        </w:rPr>
        <w:t xml:space="preserve"> рабочего времени</w:t>
      </w:r>
      <w:r w:rsidRPr="00AB4E58">
        <w:rPr>
          <w:sz w:val="28"/>
          <w:szCs w:val="28"/>
        </w:rPr>
        <w:t xml:space="preserve">» указывается доля рабочего времени, отводимого </w:t>
      </w:r>
      <w:r w:rsidR="00BC3363" w:rsidRPr="00AB4E58">
        <w:rPr>
          <w:sz w:val="28"/>
          <w:szCs w:val="28"/>
        </w:rPr>
        <w:t>участнику</w:t>
      </w:r>
      <w:r w:rsidRPr="00AB4E58">
        <w:rPr>
          <w:sz w:val="28"/>
          <w:szCs w:val="28"/>
        </w:rPr>
        <w:t xml:space="preserve"> команды проекта на участие </w:t>
      </w:r>
      <w:r w:rsidR="00BC3363" w:rsidRPr="00AB4E58">
        <w:rPr>
          <w:sz w:val="28"/>
          <w:szCs w:val="28"/>
        </w:rPr>
        <w:br/>
      </w:r>
      <w:r w:rsidR="00477F01" w:rsidRPr="00AB4E58">
        <w:rPr>
          <w:sz w:val="28"/>
          <w:szCs w:val="28"/>
        </w:rPr>
        <w:t>в проекте. Процент загрузки</w:t>
      </w:r>
      <w:r w:rsidRPr="00AB4E58">
        <w:rPr>
          <w:sz w:val="28"/>
          <w:szCs w:val="28"/>
        </w:rPr>
        <w:t xml:space="preserve"> указывается в зависимости от планируемой руководителем проекта оценки трудозатрат, необходимых для выполнения </w:t>
      </w:r>
      <w:r w:rsidR="00BC3363" w:rsidRPr="00AB4E58">
        <w:rPr>
          <w:sz w:val="28"/>
          <w:szCs w:val="28"/>
        </w:rPr>
        <w:t>его функций</w:t>
      </w:r>
      <w:r w:rsidR="00AD5EC9" w:rsidRPr="00AB4E58">
        <w:rPr>
          <w:sz w:val="28"/>
          <w:szCs w:val="28"/>
        </w:rPr>
        <w:t>;</w:t>
      </w:r>
    </w:p>
    <w:p w:rsidR="009A1B8C" w:rsidRPr="00AB4E58" w:rsidRDefault="009A1B8C" w:rsidP="002740D9">
      <w:pPr>
        <w:numPr>
          <w:ilvl w:val="0"/>
          <w:numId w:val="10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AB4E58">
        <w:rPr>
          <w:sz w:val="28"/>
          <w:szCs w:val="28"/>
        </w:rPr>
        <w:t xml:space="preserve">графа «Примечание» заполняется в случае необходимости </w:t>
      </w:r>
      <w:r w:rsidR="007D0B4B" w:rsidRPr="00AB4E58">
        <w:rPr>
          <w:sz w:val="28"/>
          <w:szCs w:val="28"/>
        </w:rPr>
        <w:br/>
      </w:r>
      <w:r w:rsidRPr="00AB4E58">
        <w:rPr>
          <w:sz w:val="28"/>
          <w:szCs w:val="28"/>
        </w:rPr>
        <w:t xml:space="preserve">и может содержать в себе дополнительные сведения (в том числе сведения об ответственности и функции (обязанности) каждого </w:t>
      </w:r>
      <w:r w:rsidR="00BC3363" w:rsidRPr="00AB4E58">
        <w:rPr>
          <w:sz w:val="28"/>
          <w:szCs w:val="28"/>
        </w:rPr>
        <w:t>участника</w:t>
      </w:r>
      <w:r w:rsidR="00AD5EC9" w:rsidRPr="00AB4E58">
        <w:rPr>
          <w:sz w:val="28"/>
          <w:szCs w:val="28"/>
        </w:rPr>
        <w:t xml:space="preserve"> команды проекта);</w:t>
      </w:r>
    </w:p>
    <w:p w:rsidR="009A1B8C" w:rsidRDefault="00CF5E46" w:rsidP="00CF5E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9A1B8C" w:rsidRPr="00AB4E58">
        <w:rPr>
          <w:sz w:val="28"/>
          <w:szCs w:val="28"/>
        </w:rPr>
        <w:t>Раздел «Заинтересованные стороны проекта» содержит сведения об органе, уполномоченном на осуществление общественной оценки проекта</w:t>
      </w:r>
      <w:r w:rsidR="007004A3" w:rsidRPr="00AB4E58">
        <w:rPr>
          <w:sz w:val="28"/>
          <w:szCs w:val="28"/>
        </w:rPr>
        <w:t xml:space="preserve"> (в том числе Общественный совет при </w:t>
      </w:r>
      <w:r w:rsidR="000C44EE">
        <w:rPr>
          <w:sz w:val="28"/>
          <w:szCs w:val="28"/>
        </w:rPr>
        <w:t>главе</w:t>
      </w:r>
      <w:r w:rsidR="00795AB6" w:rsidRPr="00AB4E58">
        <w:rPr>
          <w:sz w:val="28"/>
          <w:szCs w:val="28"/>
        </w:rPr>
        <w:t>муниципального</w:t>
      </w:r>
      <w:r w:rsidR="000C44EE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>)</w:t>
      </w:r>
      <w:r w:rsidR="00A201AE" w:rsidRPr="00AB4E58">
        <w:rPr>
          <w:sz w:val="28"/>
          <w:szCs w:val="28"/>
        </w:rPr>
        <w:t xml:space="preserve"> (наименование органа, контактное лицо)</w:t>
      </w:r>
      <w:r w:rsidR="009A1B8C" w:rsidRPr="00AB4E58">
        <w:rPr>
          <w:sz w:val="28"/>
          <w:szCs w:val="28"/>
        </w:rPr>
        <w:t>, а также</w:t>
      </w:r>
      <w:r w:rsidR="00A201AE" w:rsidRPr="00AB4E58">
        <w:rPr>
          <w:sz w:val="28"/>
          <w:szCs w:val="28"/>
        </w:rPr>
        <w:t xml:space="preserve"> сведения о заинтересованной общественности (</w:t>
      </w:r>
      <w:r w:rsidR="00383DBA" w:rsidRPr="00AB4E58">
        <w:rPr>
          <w:sz w:val="28"/>
          <w:szCs w:val="28"/>
        </w:rPr>
        <w:t>Ф.И.О., должность представителя заинтересованной общественности)</w:t>
      </w:r>
      <w:r w:rsidR="00AD5EC9" w:rsidRPr="00AB4E58">
        <w:rPr>
          <w:sz w:val="28"/>
          <w:szCs w:val="28"/>
        </w:rPr>
        <w:t>.</w:t>
      </w:r>
    </w:p>
    <w:p w:rsidR="00CF5E46" w:rsidRPr="00AB4E58" w:rsidRDefault="00CF5E46" w:rsidP="00CF5E46">
      <w:pPr>
        <w:ind w:firstLine="708"/>
        <w:jc w:val="both"/>
        <w:rPr>
          <w:sz w:val="28"/>
          <w:szCs w:val="28"/>
        </w:rPr>
      </w:pPr>
    </w:p>
    <w:p w:rsidR="009A1B8C" w:rsidRPr="00AB4E58" w:rsidRDefault="00CF5E46" w:rsidP="00CF5E46">
      <w:pPr>
        <w:tabs>
          <w:tab w:val="left" w:pos="567"/>
          <w:tab w:val="left" w:pos="851"/>
          <w:tab w:val="left" w:pos="993"/>
        </w:tabs>
        <w:suppressAutoHyphens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 </w:t>
      </w:r>
      <w:r w:rsidR="005E3B85" w:rsidRPr="00AB4E58">
        <w:rPr>
          <w:sz w:val="28"/>
          <w:szCs w:val="28"/>
        </w:rPr>
        <w:t>Раздел</w:t>
      </w:r>
      <w:r>
        <w:rPr>
          <w:sz w:val="28"/>
          <w:szCs w:val="28"/>
          <w:lang w:val="en-US"/>
        </w:rPr>
        <w:t>V</w:t>
      </w:r>
      <w:r w:rsidR="00137CC2" w:rsidRPr="00AB4E58">
        <w:rPr>
          <w:sz w:val="28"/>
          <w:szCs w:val="28"/>
        </w:rPr>
        <w:t>«</w:t>
      </w:r>
      <w:r w:rsidR="00B4539E">
        <w:rPr>
          <w:sz w:val="28"/>
          <w:szCs w:val="28"/>
        </w:rPr>
        <w:t>Бюджет</w:t>
      </w:r>
      <w:r w:rsidR="00137CC2" w:rsidRPr="00AB4E58">
        <w:rPr>
          <w:sz w:val="28"/>
          <w:szCs w:val="28"/>
        </w:rPr>
        <w:t xml:space="preserve"> проекта» </w:t>
      </w:r>
      <w:r w:rsidR="009A1B8C" w:rsidRPr="00AB4E58">
        <w:rPr>
          <w:sz w:val="28"/>
          <w:szCs w:val="28"/>
        </w:rPr>
        <w:t>содержит сведения об объемерасходов на реализацию проекта и источниках финансирования расходов(</w:t>
      </w:r>
      <w:r w:rsidR="007D0B4B" w:rsidRPr="00AB4E58">
        <w:rPr>
          <w:sz w:val="28"/>
          <w:szCs w:val="28"/>
        </w:rPr>
        <w:t>как утвержденных, таки</w:t>
      </w:r>
      <w:r w:rsidR="009A1B8C" w:rsidRPr="00AB4E58">
        <w:rPr>
          <w:sz w:val="28"/>
          <w:szCs w:val="28"/>
        </w:rPr>
        <w:t xml:space="preserve"> запланированных). Раздел заполняется в соответствии со следующими требованиями:</w:t>
      </w:r>
    </w:p>
    <w:p w:rsidR="009A1B8C" w:rsidRPr="00AB4E58" w:rsidRDefault="009A1B8C" w:rsidP="002740D9">
      <w:pPr>
        <w:numPr>
          <w:ilvl w:val="0"/>
          <w:numId w:val="11"/>
        </w:numPr>
        <w:tabs>
          <w:tab w:val="left" w:pos="567"/>
          <w:tab w:val="left" w:pos="851"/>
          <w:tab w:val="left" w:pos="993"/>
        </w:tabs>
        <w:suppressAutoHyphens/>
        <w:spacing w:before="120"/>
        <w:ind w:left="0" w:firstLine="709"/>
        <w:contextualSpacing/>
        <w:jc w:val="both"/>
        <w:rPr>
          <w:sz w:val="28"/>
          <w:szCs w:val="28"/>
        </w:rPr>
      </w:pPr>
      <w:r w:rsidRPr="00AB4E58">
        <w:rPr>
          <w:sz w:val="28"/>
          <w:szCs w:val="28"/>
        </w:rPr>
        <w:t xml:space="preserve">в графе «Вид источника финансирования» указывается вид источника финансирования расходов проекта: </w:t>
      </w:r>
      <w:r w:rsidR="00CF5E46">
        <w:rPr>
          <w:rFonts w:eastAsia="Calibri"/>
          <w:sz w:val="28"/>
        </w:rPr>
        <w:t>федеральный бюджет, бюджетОренбургской области,</w:t>
      </w:r>
      <w:r w:rsidR="00795AB6" w:rsidRPr="00AB4E58">
        <w:rPr>
          <w:rFonts w:eastAsia="Calibri"/>
          <w:sz w:val="28"/>
        </w:rPr>
        <w:t xml:space="preserve">бюджет </w:t>
      </w:r>
      <w:r w:rsidR="00795AB6" w:rsidRPr="00AB4E58">
        <w:rPr>
          <w:sz w:val="28"/>
          <w:szCs w:val="28"/>
        </w:rPr>
        <w:t xml:space="preserve">муниципального </w:t>
      </w:r>
      <w:r w:rsidR="00CF5E46">
        <w:rPr>
          <w:sz w:val="28"/>
          <w:szCs w:val="28"/>
        </w:rPr>
        <w:t>образования</w:t>
      </w:r>
      <w:r w:rsidR="00795AB6" w:rsidRPr="00AB4E58">
        <w:rPr>
          <w:sz w:val="28"/>
          <w:szCs w:val="28"/>
        </w:rPr>
        <w:t>,</w:t>
      </w:r>
      <w:r w:rsidRPr="00AB4E58">
        <w:rPr>
          <w:rFonts w:eastAsia="Calibri"/>
          <w:sz w:val="28"/>
        </w:rPr>
        <w:t>внебюджетные средства</w:t>
      </w:r>
      <w:r w:rsidR="009A0340" w:rsidRPr="00AB4E58">
        <w:rPr>
          <w:rFonts w:eastAsia="Calibri"/>
          <w:sz w:val="28"/>
        </w:rPr>
        <w:t xml:space="preserve"> и иные средства, предусмотренные законодательством Российской Федерации</w:t>
      </w:r>
      <w:r w:rsidRPr="00AB4E58">
        <w:rPr>
          <w:rFonts w:eastAsia="Calibri"/>
          <w:sz w:val="28"/>
        </w:rPr>
        <w:t>;</w:t>
      </w:r>
    </w:p>
    <w:p w:rsidR="009A1B8C" w:rsidRPr="00AB4E58" w:rsidRDefault="009A1B8C" w:rsidP="002740D9">
      <w:pPr>
        <w:numPr>
          <w:ilvl w:val="0"/>
          <w:numId w:val="11"/>
        </w:numPr>
        <w:tabs>
          <w:tab w:val="left" w:pos="567"/>
          <w:tab w:val="left" w:pos="851"/>
          <w:tab w:val="left" w:pos="993"/>
        </w:tabs>
        <w:suppressAutoHyphens/>
        <w:spacing w:before="120"/>
        <w:ind w:left="0" w:firstLine="709"/>
        <w:contextualSpacing/>
        <w:jc w:val="both"/>
        <w:rPr>
          <w:sz w:val="28"/>
          <w:szCs w:val="28"/>
        </w:rPr>
      </w:pPr>
      <w:r w:rsidRPr="00AB4E58">
        <w:rPr>
          <w:sz w:val="28"/>
          <w:szCs w:val="28"/>
        </w:rPr>
        <w:t xml:space="preserve">в графе «Документ-основание финансирования» указываются реквизиты (наименование, дата, номер) документа, который выступает </w:t>
      </w:r>
      <w:r w:rsidR="00112107" w:rsidRPr="00AB4E58">
        <w:rPr>
          <w:sz w:val="28"/>
          <w:szCs w:val="28"/>
        </w:rPr>
        <w:br/>
      </w:r>
      <w:r w:rsidRPr="00AB4E58">
        <w:rPr>
          <w:sz w:val="28"/>
          <w:szCs w:val="28"/>
        </w:rPr>
        <w:t xml:space="preserve">или планируется в качестве </w:t>
      </w:r>
      <w:r w:rsidR="00180F94" w:rsidRPr="00AB4E58">
        <w:rPr>
          <w:sz w:val="28"/>
          <w:szCs w:val="28"/>
        </w:rPr>
        <w:t xml:space="preserve">формального </w:t>
      </w:r>
      <w:r w:rsidRPr="00AB4E58">
        <w:rPr>
          <w:sz w:val="28"/>
          <w:szCs w:val="28"/>
        </w:rPr>
        <w:t xml:space="preserve">основания </w:t>
      </w:r>
      <w:r w:rsidR="00180F94" w:rsidRPr="00AB4E58">
        <w:rPr>
          <w:sz w:val="28"/>
          <w:szCs w:val="28"/>
        </w:rPr>
        <w:t xml:space="preserve">осуществления </w:t>
      </w:r>
      <w:r w:rsidRPr="00AB4E58">
        <w:rPr>
          <w:sz w:val="28"/>
          <w:szCs w:val="28"/>
        </w:rPr>
        <w:t>финансирования, ссылка на соответствующие пункты в документе;</w:t>
      </w:r>
    </w:p>
    <w:p w:rsidR="000D4D5B" w:rsidRPr="00AB4E58" w:rsidRDefault="009A1B8C" w:rsidP="002740D9">
      <w:pPr>
        <w:numPr>
          <w:ilvl w:val="0"/>
          <w:numId w:val="11"/>
        </w:numPr>
        <w:tabs>
          <w:tab w:val="left" w:pos="567"/>
          <w:tab w:val="left" w:pos="851"/>
          <w:tab w:val="left" w:pos="993"/>
        </w:tabs>
        <w:suppressAutoHyphens/>
        <w:spacing w:before="120"/>
        <w:ind w:left="0" w:firstLine="709"/>
        <w:contextualSpacing/>
        <w:jc w:val="both"/>
        <w:rPr>
          <w:sz w:val="28"/>
          <w:szCs w:val="28"/>
        </w:rPr>
      </w:pPr>
      <w:r w:rsidRPr="00AB4E58">
        <w:rPr>
          <w:sz w:val="28"/>
          <w:szCs w:val="28"/>
        </w:rPr>
        <w:t>в графе «Статус средств (утверждены/запланированы</w:t>
      </w:r>
      <w:r w:rsidR="00C817B6" w:rsidRPr="00AB4E58">
        <w:rPr>
          <w:sz w:val="28"/>
          <w:szCs w:val="28"/>
        </w:rPr>
        <w:br/>
        <w:t>к утверждению</w:t>
      </w:r>
      <w:r w:rsidRPr="00AB4E58">
        <w:rPr>
          <w:sz w:val="28"/>
          <w:szCs w:val="28"/>
        </w:rPr>
        <w:t xml:space="preserve">)» </w:t>
      </w:r>
      <w:r w:rsidRPr="00AB4E58">
        <w:rPr>
          <w:rFonts w:eastAsia="Calibri"/>
          <w:sz w:val="28"/>
          <w:szCs w:val="28"/>
        </w:rPr>
        <w:t xml:space="preserve">указываются значения текущего статуса средств </w:t>
      </w:r>
      <w:r w:rsidR="00C817B6" w:rsidRPr="00AB4E58">
        <w:rPr>
          <w:rFonts w:eastAsia="Calibri"/>
          <w:sz w:val="28"/>
          <w:szCs w:val="28"/>
        </w:rPr>
        <w:br/>
      </w:r>
      <w:r w:rsidRPr="00AB4E58">
        <w:rPr>
          <w:rFonts w:eastAsia="Calibri"/>
          <w:sz w:val="28"/>
          <w:szCs w:val="28"/>
        </w:rPr>
        <w:t>в соответствующем источнике финансирования</w:t>
      </w:r>
      <w:r w:rsidR="006F3FBE" w:rsidRPr="00AB4E58">
        <w:rPr>
          <w:rFonts w:eastAsia="Calibri"/>
          <w:sz w:val="28"/>
          <w:szCs w:val="28"/>
        </w:rPr>
        <w:t xml:space="preserve"> на момент подготовки паспорта проекта</w:t>
      </w:r>
      <w:r w:rsidRPr="00AB4E58">
        <w:rPr>
          <w:rFonts w:eastAsia="Calibri"/>
          <w:sz w:val="28"/>
          <w:szCs w:val="28"/>
        </w:rPr>
        <w:t>. Должно быть использовано одно из следующих значений: «Утверждены», «Запланированы</w:t>
      </w:r>
      <w:r w:rsidR="00617DB3" w:rsidRPr="00AB4E58">
        <w:rPr>
          <w:rFonts w:eastAsia="Calibri"/>
          <w:sz w:val="28"/>
          <w:szCs w:val="28"/>
        </w:rPr>
        <w:t xml:space="preserve"> к утверждению</w:t>
      </w:r>
      <w:r w:rsidRPr="00AB4E58">
        <w:rPr>
          <w:rFonts w:eastAsia="Calibri"/>
          <w:sz w:val="28"/>
          <w:szCs w:val="28"/>
        </w:rPr>
        <w:t>»</w:t>
      </w:r>
      <w:r w:rsidRPr="00AB4E58">
        <w:rPr>
          <w:sz w:val="28"/>
          <w:szCs w:val="28"/>
        </w:rPr>
        <w:t>;</w:t>
      </w:r>
    </w:p>
    <w:p w:rsidR="009A1B8C" w:rsidRPr="00AB4E58" w:rsidRDefault="009A1B8C" w:rsidP="002740D9">
      <w:pPr>
        <w:numPr>
          <w:ilvl w:val="0"/>
          <w:numId w:val="11"/>
        </w:numPr>
        <w:tabs>
          <w:tab w:val="left" w:pos="567"/>
          <w:tab w:val="left" w:pos="851"/>
          <w:tab w:val="left" w:pos="993"/>
        </w:tabs>
        <w:suppressAutoHyphens/>
        <w:spacing w:before="120"/>
        <w:ind w:left="0" w:firstLine="709"/>
        <w:contextualSpacing/>
        <w:jc w:val="both"/>
        <w:rPr>
          <w:sz w:val="28"/>
          <w:szCs w:val="28"/>
        </w:rPr>
      </w:pPr>
      <w:r w:rsidRPr="00AB4E58">
        <w:rPr>
          <w:sz w:val="28"/>
          <w:szCs w:val="28"/>
        </w:rPr>
        <w:t>в графе «</w:t>
      </w:r>
      <w:r w:rsidRPr="00AB4E58">
        <w:rPr>
          <w:rFonts w:eastAsia="Calibri"/>
          <w:sz w:val="28"/>
          <w:szCs w:val="28"/>
        </w:rPr>
        <w:t>Потребность в финансировании (</w:t>
      </w:r>
      <w:r w:rsidR="00962ED4" w:rsidRPr="00AB4E58">
        <w:rPr>
          <w:rFonts w:eastAsia="Calibri"/>
          <w:sz w:val="28"/>
          <w:szCs w:val="28"/>
        </w:rPr>
        <w:t>млн.</w:t>
      </w:r>
      <w:r w:rsidRPr="00AB4E58">
        <w:rPr>
          <w:rFonts w:eastAsia="Calibri"/>
          <w:sz w:val="28"/>
          <w:szCs w:val="28"/>
        </w:rPr>
        <w:t xml:space="preserve"> руб.)» указывается объем прогнозируемых для осуществления проекта расходов </w:t>
      </w:r>
      <w:r w:rsidRPr="00AB4E58">
        <w:rPr>
          <w:rFonts w:eastAsia="Calibri"/>
          <w:sz w:val="28"/>
          <w:szCs w:val="28"/>
        </w:rPr>
        <w:br/>
        <w:t xml:space="preserve">из соответствующего источника финансирования. В графе «Всего» указывается общий объем финансирования из соответствующего </w:t>
      </w:r>
      <w:r w:rsidRPr="00AB4E58">
        <w:rPr>
          <w:rFonts w:eastAsia="Calibri"/>
          <w:sz w:val="28"/>
          <w:szCs w:val="28"/>
        </w:rPr>
        <w:lastRenderedPageBreak/>
        <w:t>источника, в графе «в том числе по годам» указывается необходимый объем финансирования по каждому году</w:t>
      </w:r>
      <w:r w:rsidRPr="00AB4E58">
        <w:rPr>
          <w:sz w:val="28"/>
          <w:szCs w:val="28"/>
        </w:rPr>
        <w:t>.</w:t>
      </w:r>
    </w:p>
    <w:p w:rsidR="009A0CFA" w:rsidRPr="00921650" w:rsidRDefault="009A0CFA" w:rsidP="003A2FF4">
      <w:pPr>
        <w:keepNext/>
        <w:keepLines/>
        <w:shd w:val="clear" w:color="auto" w:fill="FFFFFF"/>
        <w:spacing w:before="40" w:line="259" w:lineRule="auto"/>
        <w:jc w:val="right"/>
        <w:outlineLvl w:val="1"/>
        <w:rPr>
          <w:bCs/>
          <w:sz w:val="28"/>
          <w:szCs w:val="28"/>
        </w:rPr>
      </w:pPr>
    </w:p>
    <w:sectPr w:rsidR="009A0CFA" w:rsidRPr="00921650" w:rsidSect="00CB2D19">
      <w:headerReference w:type="default" r:id="rId11"/>
      <w:footnotePr>
        <w:numRestart w:val="eachSect"/>
      </w:footnotePr>
      <w:pgSz w:w="11907" w:h="16840" w:code="9"/>
      <w:pgMar w:top="1418" w:right="1276" w:bottom="1134" w:left="1559" w:header="720" w:footer="720" w:gutter="0"/>
      <w:paperSrc w:first="15" w:other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307" w:rsidRDefault="00115307">
      <w:r>
        <w:separator/>
      </w:r>
    </w:p>
  </w:endnote>
  <w:endnote w:type="continuationSeparator" w:id="0">
    <w:p w:rsidR="00115307" w:rsidRDefault="0011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307" w:rsidRDefault="00115307">
      <w:r>
        <w:separator/>
      </w:r>
    </w:p>
  </w:footnote>
  <w:footnote w:type="continuationSeparator" w:id="0">
    <w:p w:rsidR="00115307" w:rsidRDefault="00115307">
      <w:r>
        <w:continuationSeparator/>
      </w:r>
    </w:p>
  </w:footnote>
  <w:footnote w:id="1">
    <w:p w:rsidR="001729AE" w:rsidRPr="00DF2A7E" w:rsidRDefault="001729AE" w:rsidP="001A7D9C">
      <w:pPr>
        <w:pStyle w:val="af9"/>
        <w:jc w:val="both"/>
        <w:rPr>
          <w:rFonts w:ascii="Times New Roman" w:hAnsi="Times New Roman"/>
        </w:rPr>
      </w:pPr>
      <w:r w:rsidRPr="00DF2A7E">
        <w:rPr>
          <w:rFonts w:ascii="Times New Roman" w:hAnsi="Times New Roman"/>
        </w:rPr>
        <w:footnoteRef/>
      </w:r>
      <w:r w:rsidRPr="00CF4364">
        <w:rPr>
          <w:rFonts w:ascii="Times New Roman" w:hAnsi="Times New Roman"/>
        </w:rPr>
        <w:t>Полный</w:t>
      </w:r>
      <w:r>
        <w:rPr>
          <w:rFonts w:ascii="Times New Roman" w:hAnsi="Times New Roman"/>
        </w:rPr>
        <w:t xml:space="preserve"> состав команды проекта, а также перечень заинтересованных сторон проекта указаны в разделе </w:t>
      </w:r>
      <w:r w:rsidR="004901FD">
        <w:rPr>
          <w:rFonts w:ascii="Times New Roman" w:hAnsi="Times New Roman"/>
          <w:lang w:val="en-US"/>
        </w:rPr>
        <w:t>IV</w:t>
      </w:r>
      <w:r w:rsidRPr="001C12AF">
        <w:rPr>
          <w:rFonts w:ascii="Times New Roman" w:hAnsi="Times New Roman"/>
        </w:rPr>
        <w:t>к паспорту проекта</w:t>
      </w:r>
      <w:r>
        <w:rPr>
          <w:rFonts w:ascii="Times New Roman" w:hAnsi="Times New Roman"/>
        </w:rPr>
        <w:t>.</w:t>
      </w:r>
    </w:p>
  </w:footnote>
  <w:footnote w:id="2">
    <w:p w:rsidR="001729AE" w:rsidRPr="000B62BE" w:rsidRDefault="001729AE">
      <w:pPr>
        <w:pStyle w:val="af9"/>
        <w:rPr>
          <w:rFonts w:ascii="Times New Roman" w:hAnsi="Times New Roman"/>
        </w:rPr>
      </w:pPr>
      <w:r w:rsidRPr="000B62BE">
        <w:rPr>
          <w:rStyle w:val="afb"/>
          <w:rFonts w:ascii="Times New Roman" w:hAnsi="Times New Roman"/>
        </w:rPr>
        <w:footnoteRef/>
      </w:r>
      <w:r w:rsidRPr="000B62BE">
        <w:rPr>
          <w:rFonts w:ascii="Times New Roman" w:hAnsi="Times New Roman"/>
        </w:rPr>
        <w:t xml:space="preserve"> Информация о расходах на реализацию проекта указана в разделе </w:t>
      </w:r>
      <w:r w:rsidR="004901FD">
        <w:rPr>
          <w:rFonts w:ascii="Times New Roman" w:hAnsi="Times New Roman"/>
          <w:lang w:val="en-US"/>
        </w:rPr>
        <w:t>V</w:t>
      </w:r>
      <w:r w:rsidRPr="000B62BE">
        <w:rPr>
          <w:rFonts w:ascii="Times New Roman" w:hAnsi="Times New Roman"/>
        </w:rPr>
        <w:t xml:space="preserve"> к паспорту проекта.</w:t>
      </w:r>
    </w:p>
  </w:footnote>
  <w:footnote w:id="3">
    <w:p w:rsidR="001729AE" w:rsidRDefault="001729AE" w:rsidP="001A7D9C">
      <w:pPr>
        <w:pStyle w:val="af9"/>
        <w:jc w:val="both"/>
        <w:rPr>
          <w:rFonts w:ascii="Times New Roman" w:hAnsi="Times New Roman"/>
        </w:rPr>
      </w:pPr>
      <w:r w:rsidRPr="00C709C5">
        <w:rPr>
          <w:rStyle w:val="afb"/>
          <w:rFonts w:ascii="Times New Roman" w:hAnsi="Times New Roman"/>
        </w:rPr>
        <w:footnoteRef/>
      </w:r>
      <w:r>
        <w:rPr>
          <w:rFonts w:ascii="Times New Roman" w:hAnsi="Times New Roman"/>
        </w:rPr>
        <w:t>П</w:t>
      </w:r>
      <w:r w:rsidRPr="0069082F">
        <w:rPr>
          <w:rFonts w:ascii="Times New Roman" w:hAnsi="Times New Roman"/>
        </w:rPr>
        <w:t>рименяется значение «ежемесячно», в случае если установлена иная периодичность подготовки отчетности</w:t>
      </w:r>
      <w:r>
        <w:rPr>
          <w:rFonts w:ascii="Times New Roman" w:hAnsi="Times New Roman"/>
        </w:rPr>
        <w:t>,</w:t>
      </w:r>
      <w:r w:rsidRPr="0069082F">
        <w:rPr>
          <w:rFonts w:ascii="Times New Roman" w:hAnsi="Times New Roman"/>
        </w:rPr>
        <w:t xml:space="preserve"> применяется значение, определенное в соответствии с Регламентом управления проектом</w:t>
      </w:r>
      <w:r w:rsidRPr="00C709C5">
        <w:rPr>
          <w:rFonts w:ascii="Times New Roman" w:hAnsi="Times New Roman"/>
        </w:rPr>
        <w:t>.</w:t>
      </w:r>
    </w:p>
    <w:p w:rsidR="00C53A56" w:rsidRDefault="00C53A56" w:rsidP="001A7D9C">
      <w:pPr>
        <w:pStyle w:val="af9"/>
        <w:jc w:val="both"/>
        <w:rPr>
          <w:rFonts w:ascii="Times New Roman" w:hAnsi="Times New Roman"/>
        </w:rPr>
      </w:pPr>
    </w:p>
    <w:p w:rsidR="00C53A56" w:rsidRDefault="00C53A56" w:rsidP="001A7D9C">
      <w:pPr>
        <w:pStyle w:val="af9"/>
        <w:jc w:val="both"/>
        <w:rPr>
          <w:rFonts w:ascii="Times New Roman" w:hAnsi="Times New Roman"/>
        </w:rPr>
      </w:pPr>
    </w:p>
    <w:p w:rsidR="00C53A56" w:rsidRDefault="00C53A56" w:rsidP="001A7D9C">
      <w:pPr>
        <w:pStyle w:val="af9"/>
        <w:jc w:val="both"/>
        <w:rPr>
          <w:rFonts w:ascii="Times New Roman" w:hAnsi="Times New Roman"/>
        </w:rPr>
      </w:pPr>
    </w:p>
    <w:p w:rsidR="00C53A56" w:rsidRDefault="00C53A56" w:rsidP="001A7D9C">
      <w:pPr>
        <w:pStyle w:val="af9"/>
        <w:jc w:val="both"/>
        <w:rPr>
          <w:rFonts w:ascii="Times New Roman" w:hAnsi="Times New Roman"/>
        </w:rPr>
      </w:pPr>
    </w:p>
    <w:p w:rsidR="00C53A56" w:rsidRDefault="00C53A56" w:rsidP="001A7D9C">
      <w:pPr>
        <w:pStyle w:val="af9"/>
        <w:jc w:val="both"/>
        <w:rPr>
          <w:rFonts w:ascii="Times New Roman" w:hAnsi="Times New Roman"/>
        </w:rPr>
      </w:pPr>
    </w:p>
    <w:p w:rsidR="00C53A56" w:rsidRDefault="00C53A56" w:rsidP="001A7D9C">
      <w:pPr>
        <w:pStyle w:val="af9"/>
        <w:jc w:val="both"/>
        <w:rPr>
          <w:rFonts w:ascii="Times New Roman" w:hAnsi="Times New Roman"/>
        </w:rPr>
      </w:pPr>
    </w:p>
    <w:p w:rsidR="00C53A56" w:rsidRPr="00C53A56" w:rsidRDefault="00C53A56" w:rsidP="001A7D9C">
      <w:pPr>
        <w:pStyle w:val="af9"/>
        <w:jc w:val="both"/>
        <w:rPr>
          <w:rFonts w:ascii="Times New Roman" w:hAnsi="Times New Roman"/>
        </w:rPr>
      </w:pPr>
    </w:p>
  </w:footnote>
  <w:footnote w:id="4">
    <w:p w:rsidR="001729AE" w:rsidRDefault="001729AE" w:rsidP="001A7D9C">
      <w:pPr>
        <w:pStyle w:val="af9"/>
      </w:pPr>
      <w:r>
        <w:rPr>
          <w:rStyle w:val="afb"/>
        </w:rPr>
        <w:footnoteRef/>
      </w:r>
      <w:r>
        <w:rPr>
          <w:rFonts w:ascii="Times New Roman" w:hAnsi="Times New Roman"/>
        </w:rPr>
        <w:t>У</w:t>
      </w:r>
      <w:r w:rsidRPr="00254656">
        <w:rPr>
          <w:rFonts w:ascii="Times New Roman" w:hAnsi="Times New Roman"/>
        </w:rPr>
        <w:t>казывается вид источника финансирования расходов проекта: федеральный</w:t>
      </w:r>
      <w:r w:rsidR="00EF530B">
        <w:rPr>
          <w:rFonts w:ascii="Times New Roman" w:hAnsi="Times New Roman"/>
        </w:rPr>
        <w:t xml:space="preserve"> бюджет, бюджетОренбургской области </w:t>
      </w:r>
      <w:r w:rsidRPr="00254656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бюджет муниципального </w:t>
      </w:r>
      <w:r w:rsidR="001536EE">
        <w:rPr>
          <w:rFonts w:ascii="Times New Roman" w:hAnsi="Times New Roman"/>
        </w:rPr>
        <w:t>образования</w:t>
      </w:r>
      <w:r>
        <w:rPr>
          <w:rFonts w:ascii="Times New Roman" w:hAnsi="Times New Roman"/>
        </w:rPr>
        <w:t xml:space="preserve">, </w:t>
      </w:r>
      <w:r w:rsidRPr="00254656">
        <w:rPr>
          <w:rFonts w:ascii="Times New Roman" w:hAnsi="Times New Roman"/>
        </w:rPr>
        <w:t>внебюджетные средства</w:t>
      </w:r>
      <w:r w:rsidRPr="003C1634">
        <w:rPr>
          <w:rFonts w:ascii="Times New Roman" w:hAnsi="Times New Roman"/>
        </w:rPr>
        <w:t>и иные средства, предусмотренные законодательством Российской Федерации</w:t>
      </w:r>
      <w:r>
        <w:rPr>
          <w:rFonts w:ascii="Times New Roman" w:hAnsi="Times New Roman"/>
        </w:rPr>
        <w:t>.</w:t>
      </w:r>
    </w:p>
  </w:footnote>
  <w:footnote w:id="5">
    <w:p w:rsidR="001729AE" w:rsidRDefault="001729AE" w:rsidP="001A7D9C">
      <w:pPr>
        <w:pStyle w:val="af9"/>
        <w:jc w:val="both"/>
      </w:pPr>
      <w:r>
        <w:rPr>
          <w:rStyle w:val="afb"/>
        </w:rPr>
        <w:footnoteRef/>
      </w:r>
      <w:r w:rsidRPr="00DE7C5F">
        <w:rPr>
          <w:rFonts w:ascii="Times New Roman" w:hAnsi="Times New Roman"/>
        </w:rPr>
        <w:t>Указываются реквизиты (наименование, дата, номер)</w:t>
      </w:r>
      <w:r>
        <w:rPr>
          <w:rFonts w:ascii="Times New Roman" w:hAnsi="Times New Roman"/>
        </w:rPr>
        <w:t xml:space="preserve"> документа, который выступает или планируется в качестве основания финансирования</w:t>
      </w:r>
      <w:r w:rsidRPr="00DE7C5F">
        <w:rPr>
          <w:rFonts w:ascii="Times New Roman" w:hAnsi="Times New Roman"/>
        </w:rPr>
        <w:t>, ссылка на соответствующие пункты в документе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9AE" w:rsidRDefault="0091052E" w:rsidP="006B5BF4">
    <w:pPr>
      <w:pStyle w:val="a3"/>
      <w:jc w:val="center"/>
    </w:pPr>
    <w:r>
      <w:fldChar w:fldCharType="begin"/>
    </w:r>
    <w:r w:rsidR="001729AE">
      <w:instrText>PAGE   \* MERGEFORMAT</w:instrText>
    </w:r>
    <w:r>
      <w:fldChar w:fldCharType="separate"/>
    </w:r>
    <w:r w:rsidR="00A52526">
      <w:rPr>
        <w:noProof/>
      </w:rPr>
      <w:t>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9AE" w:rsidRDefault="001729AE" w:rsidP="00C649F4">
    <w:pPr>
      <w:pStyle w:val="a3"/>
      <w:jc w:val="right"/>
    </w:pPr>
    <w:r>
      <w:tab/>
    </w:r>
    <w:r w:rsidR="0091052E">
      <w:fldChar w:fldCharType="begin"/>
    </w:r>
    <w:r>
      <w:instrText>PAGE   \* MERGEFORMAT</w:instrText>
    </w:r>
    <w:r w:rsidR="0091052E">
      <w:fldChar w:fldCharType="separate"/>
    </w:r>
    <w:r w:rsidR="00A52526">
      <w:rPr>
        <w:noProof/>
      </w:rPr>
      <w:t>8</w:t>
    </w:r>
    <w:r w:rsidR="0091052E"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9AE" w:rsidRDefault="0091052E">
    <w:pPr>
      <w:pStyle w:val="a3"/>
      <w:jc w:val="center"/>
    </w:pPr>
    <w:r>
      <w:fldChar w:fldCharType="begin"/>
    </w:r>
    <w:r w:rsidR="001729AE">
      <w:instrText>PAGE   \* MERGEFORMAT</w:instrText>
    </w:r>
    <w:r>
      <w:fldChar w:fldCharType="separate"/>
    </w:r>
    <w:r w:rsidR="00A52526"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943"/>
    <w:multiLevelType w:val="hybridMultilevel"/>
    <w:tmpl w:val="494EC9BC"/>
    <w:lvl w:ilvl="0" w:tplc="CBCABB64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60F102F"/>
    <w:multiLevelType w:val="hybridMultilevel"/>
    <w:tmpl w:val="38CC4544"/>
    <w:lvl w:ilvl="0" w:tplc="CF30FD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E7555C"/>
    <w:multiLevelType w:val="hybridMultilevel"/>
    <w:tmpl w:val="0DD06906"/>
    <w:lvl w:ilvl="0" w:tplc="3510F748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280652"/>
    <w:multiLevelType w:val="multilevel"/>
    <w:tmpl w:val="856E2C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B780F"/>
    <w:multiLevelType w:val="hybridMultilevel"/>
    <w:tmpl w:val="25D488C0"/>
    <w:lvl w:ilvl="0" w:tplc="24BE17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F210A"/>
    <w:multiLevelType w:val="hybridMultilevel"/>
    <w:tmpl w:val="6F347C30"/>
    <w:lvl w:ilvl="0" w:tplc="25069AF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60DEC"/>
    <w:multiLevelType w:val="hybridMultilevel"/>
    <w:tmpl w:val="84183082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EC0678"/>
    <w:multiLevelType w:val="hybridMultilevel"/>
    <w:tmpl w:val="916C4DA8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A761A7"/>
    <w:multiLevelType w:val="hybridMultilevel"/>
    <w:tmpl w:val="1AC0B92A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7460488"/>
    <w:multiLevelType w:val="hybridMultilevel"/>
    <w:tmpl w:val="E7E4B45C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7622DA8"/>
    <w:multiLevelType w:val="hybridMultilevel"/>
    <w:tmpl w:val="A76C8E92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E0B4E2B"/>
    <w:multiLevelType w:val="hybridMultilevel"/>
    <w:tmpl w:val="53DC960C"/>
    <w:lvl w:ilvl="0" w:tplc="C396F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D0826"/>
    <w:multiLevelType w:val="hybridMultilevel"/>
    <w:tmpl w:val="29A62FCC"/>
    <w:lvl w:ilvl="0" w:tplc="D9E608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F651C0D"/>
    <w:multiLevelType w:val="hybridMultilevel"/>
    <w:tmpl w:val="CFC0A9E4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11F5333"/>
    <w:multiLevelType w:val="hybridMultilevel"/>
    <w:tmpl w:val="17E89CB0"/>
    <w:lvl w:ilvl="0" w:tplc="B5642A82">
      <w:start w:val="5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E14D4"/>
    <w:multiLevelType w:val="hybridMultilevel"/>
    <w:tmpl w:val="96FA700A"/>
    <w:lvl w:ilvl="0" w:tplc="16CA8DB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A6379"/>
    <w:multiLevelType w:val="hybridMultilevel"/>
    <w:tmpl w:val="477812C0"/>
    <w:lvl w:ilvl="0" w:tplc="EB0825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6E0CA4"/>
    <w:multiLevelType w:val="hybridMultilevel"/>
    <w:tmpl w:val="5D4A6B80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9C23CAB"/>
    <w:multiLevelType w:val="multilevel"/>
    <w:tmpl w:val="25B05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BEE7547"/>
    <w:multiLevelType w:val="hybridMultilevel"/>
    <w:tmpl w:val="F08CB580"/>
    <w:lvl w:ilvl="0" w:tplc="CF5CA1F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C9334A8"/>
    <w:multiLevelType w:val="hybridMultilevel"/>
    <w:tmpl w:val="B6CC2D4C"/>
    <w:lvl w:ilvl="0" w:tplc="24BE17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954829"/>
    <w:multiLevelType w:val="multilevel"/>
    <w:tmpl w:val="25B05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1D916E0"/>
    <w:multiLevelType w:val="hybridMultilevel"/>
    <w:tmpl w:val="715C77AE"/>
    <w:lvl w:ilvl="0" w:tplc="24BE17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3E6184"/>
    <w:multiLevelType w:val="hybridMultilevel"/>
    <w:tmpl w:val="B8AAD65C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63F4D06"/>
    <w:multiLevelType w:val="hybridMultilevel"/>
    <w:tmpl w:val="5D4A6B80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ACF5FFA"/>
    <w:multiLevelType w:val="hybridMultilevel"/>
    <w:tmpl w:val="6E345C60"/>
    <w:lvl w:ilvl="0" w:tplc="B2D054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960C9C"/>
    <w:multiLevelType w:val="hybridMultilevel"/>
    <w:tmpl w:val="C9DEBCBE"/>
    <w:lvl w:ilvl="0" w:tplc="C396F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FD76772"/>
    <w:multiLevelType w:val="hybridMultilevel"/>
    <w:tmpl w:val="AA506ACA"/>
    <w:lvl w:ilvl="0" w:tplc="C396F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07D3DE5"/>
    <w:multiLevelType w:val="hybridMultilevel"/>
    <w:tmpl w:val="25D488C0"/>
    <w:lvl w:ilvl="0" w:tplc="24BE17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AB73A0"/>
    <w:multiLevelType w:val="multilevel"/>
    <w:tmpl w:val="25B05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1C2784C"/>
    <w:multiLevelType w:val="multilevel"/>
    <w:tmpl w:val="7234B1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ind w:left="114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6EF0767"/>
    <w:multiLevelType w:val="multilevel"/>
    <w:tmpl w:val="DDEAF2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C3011D4"/>
    <w:multiLevelType w:val="hybridMultilevel"/>
    <w:tmpl w:val="5A4A48B8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DB570EA"/>
    <w:multiLevelType w:val="hybridMultilevel"/>
    <w:tmpl w:val="FDF89B56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FBB6D4F"/>
    <w:multiLevelType w:val="hybridMultilevel"/>
    <w:tmpl w:val="62CEE82C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3ED002B"/>
    <w:multiLevelType w:val="multilevel"/>
    <w:tmpl w:val="5EB6C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56A13005"/>
    <w:multiLevelType w:val="hybridMultilevel"/>
    <w:tmpl w:val="71147202"/>
    <w:lvl w:ilvl="0" w:tplc="4DE491EA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6729BE"/>
    <w:multiLevelType w:val="hybridMultilevel"/>
    <w:tmpl w:val="28C6B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AA3644"/>
    <w:multiLevelType w:val="hybridMultilevel"/>
    <w:tmpl w:val="2940CAF4"/>
    <w:lvl w:ilvl="0" w:tplc="CBCABB6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5B3960C0"/>
    <w:multiLevelType w:val="hybridMultilevel"/>
    <w:tmpl w:val="EFF888CE"/>
    <w:lvl w:ilvl="0" w:tplc="E0AEF8B4">
      <w:start w:val="1"/>
      <w:numFmt w:val="decimal"/>
      <w:pStyle w:val="3"/>
      <w:lvlText w:val="%1."/>
      <w:lvlJc w:val="left"/>
      <w:pPr>
        <w:tabs>
          <w:tab w:val="num" w:pos="1355"/>
        </w:tabs>
        <w:ind w:left="1355" w:hanging="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DED0914"/>
    <w:multiLevelType w:val="hybridMultilevel"/>
    <w:tmpl w:val="0AB04282"/>
    <w:lvl w:ilvl="0" w:tplc="F5E27B4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E86E2C"/>
    <w:multiLevelType w:val="hybridMultilevel"/>
    <w:tmpl w:val="B6CC2D4C"/>
    <w:lvl w:ilvl="0" w:tplc="24BE172A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5A007A5"/>
    <w:multiLevelType w:val="hybridMultilevel"/>
    <w:tmpl w:val="81400BB4"/>
    <w:lvl w:ilvl="0" w:tplc="58567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BB1106"/>
    <w:multiLevelType w:val="hybridMultilevel"/>
    <w:tmpl w:val="795675F8"/>
    <w:lvl w:ilvl="0" w:tplc="84949B7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8F5553"/>
    <w:multiLevelType w:val="hybridMultilevel"/>
    <w:tmpl w:val="3FE24634"/>
    <w:lvl w:ilvl="0" w:tplc="7AF80D04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6EF2923"/>
    <w:multiLevelType w:val="hybridMultilevel"/>
    <w:tmpl w:val="2058445C"/>
    <w:lvl w:ilvl="0" w:tplc="CF5CA1F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6B1D77E9"/>
    <w:multiLevelType w:val="hybridMultilevel"/>
    <w:tmpl w:val="DEC491CA"/>
    <w:lvl w:ilvl="0" w:tplc="CF5CA1F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CD56D68"/>
    <w:multiLevelType w:val="multilevel"/>
    <w:tmpl w:val="4468A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6D1C2247"/>
    <w:multiLevelType w:val="hybridMultilevel"/>
    <w:tmpl w:val="8F7AE86C"/>
    <w:lvl w:ilvl="0" w:tplc="C396F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EA80299"/>
    <w:multiLevelType w:val="hybridMultilevel"/>
    <w:tmpl w:val="B46E6A02"/>
    <w:lvl w:ilvl="0" w:tplc="CBCABB64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>
    <w:nsid w:val="70B75E15"/>
    <w:multiLevelType w:val="hybridMultilevel"/>
    <w:tmpl w:val="7E342B24"/>
    <w:lvl w:ilvl="0" w:tplc="7B68BCF8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lang w:val="ru-RU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73E9723E"/>
    <w:multiLevelType w:val="multilevel"/>
    <w:tmpl w:val="B5D678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74313AEA"/>
    <w:multiLevelType w:val="multilevel"/>
    <w:tmpl w:val="B5D678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>
    <w:nsid w:val="759768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>
    <w:nsid w:val="787C77C8"/>
    <w:multiLevelType w:val="hybridMultilevel"/>
    <w:tmpl w:val="E9E22F56"/>
    <w:lvl w:ilvl="0" w:tplc="24BE17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9190D9F"/>
    <w:multiLevelType w:val="hybridMultilevel"/>
    <w:tmpl w:val="423C7C42"/>
    <w:lvl w:ilvl="0" w:tplc="24BE17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DE80B17"/>
    <w:multiLevelType w:val="multilevel"/>
    <w:tmpl w:val="94A4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1"/>
  </w:num>
  <w:num w:numId="2">
    <w:abstractNumId w:val="39"/>
  </w:num>
  <w:num w:numId="3">
    <w:abstractNumId w:val="29"/>
  </w:num>
  <w:num w:numId="4">
    <w:abstractNumId w:val="55"/>
  </w:num>
  <w:num w:numId="5">
    <w:abstractNumId w:val="51"/>
  </w:num>
  <w:num w:numId="6">
    <w:abstractNumId w:val="21"/>
  </w:num>
  <w:num w:numId="7">
    <w:abstractNumId w:val="50"/>
  </w:num>
  <w:num w:numId="8">
    <w:abstractNumId w:val="49"/>
  </w:num>
  <w:num w:numId="9">
    <w:abstractNumId w:val="0"/>
  </w:num>
  <w:num w:numId="10">
    <w:abstractNumId w:val="23"/>
  </w:num>
  <w:num w:numId="11">
    <w:abstractNumId w:val="43"/>
  </w:num>
  <w:num w:numId="12">
    <w:abstractNumId w:val="24"/>
  </w:num>
  <w:num w:numId="13">
    <w:abstractNumId w:val="6"/>
  </w:num>
  <w:num w:numId="14">
    <w:abstractNumId w:val="35"/>
  </w:num>
  <w:num w:numId="15">
    <w:abstractNumId w:val="3"/>
  </w:num>
  <w:num w:numId="16">
    <w:abstractNumId w:val="47"/>
  </w:num>
  <w:num w:numId="17">
    <w:abstractNumId w:val="13"/>
  </w:num>
  <w:num w:numId="18">
    <w:abstractNumId w:val="12"/>
  </w:num>
  <w:num w:numId="19">
    <w:abstractNumId w:val="9"/>
  </w:num>
  <w:num w:numId="20">
    <w:abstractNumId w:val="38"/>
  </w:num>
  <w:num w:numId="21">
    <w:abstractNumId w:val="34"/>
  </w:num>
  <w:num w:numId="22">
    <w:abstractNumId w:val="2"/>
  </w:num>
  <w:num w:numId="23">
    <w:abstractNumId w:val="14"/>
  </w:num>
  <w:num w:numId="24">
    <w:abstractNumId w:val="52"/>
  </w:num>
  <w:num w:numId="25">
    <w:abstractNumId w:val="42"/>
  </w:num>
  <w:num w:numId="26">
    <w:abstractNumId w:val="56"/>
  </w:num>
  <w:num w:numId="27">
    <w:abstractNumId w:val="54"/>
  </w:num>
  <w:num w:numId="28">
    <w:abstractNumId w:val="4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6"/>
  </w:num>
  <w:num w:numId="34">
    <w:abstractNumId w:val="53"/>
  </w:num>
  <w:num w:numId="35">
    <w:abstractNumId w:val="36"/>
  </w:num>
  <w:num w:numId="36">
    <w:abstractNumId w:val="16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6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</w:num>
  <w:num w:numId="51">
    <w:abstractNumId w:val="44"/>
  </w:num>
  <w:num w:numId="52">
    <w:abstractNumId w:val="30"/>
  </w:num>
  <w:num w:numId="53">
    <w:abstractNumId w:val="25"/>
  </w:num>
  <w:num w:numId="54">
    <w:abstractNumId w:val="28"/>
  </w:num>
  <w:num w:numId="55">
    <w:abstractNumId w:val="46"/>
  </w:num>
  <w:num w:numId="56">
    <w:abstractNumId w:val="19"/>
  </w:num>
  <w:num w:numId="57">
    <w:abstractNumId w:val="45"/>
  </w:num>
  <w:num w:numId="58">
    <w:abstractNumId w:val="37"/>
  </w:num>
  <w:num w:numId="59">
    <w:abstractNumId w:val="8"/>
  </w:num>
  <w:num w:numId="60">
    <w:abstractNumId w:val="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1CB"/>
    <w:rsid w:val="000007C4"/>
    <w:rsid w:val="000009E3"/>
    <w:rsid w:val="00001373"/>
    <w:rsid w:val="000023F6"/>
    <w:rsid w:val="00005EAD"/>
    <w:rsid w:val="00006129"/>
    <w:rsid w:val="000129F7"/>
    <w:rsid w:val="00014BCF"/>
    <w:rsid w:val="00017F87"/>
    <w:rsid w:val="00020A5E"/>
    <w:rsid w:val="00020B9B"/>
    <w:rsid w:val="00020DD2"/>
    <w:rsid w:val="00020E46"/>
    <w:rsid w:val="00020EEB"/>
    <w:rsid w:val="00021694"/>
    <w:rsid w:val="00021932"/>
    <w:rsid w:val="00022777"/>
    <w:rsid w:val="00022E7A"/>
    <w:rsid w:val="00022FA9"/>
    <w:rsid w:val="00023C6C"/>
    <w:rsid w:val="00024C38"/>
    <w:rsid w:val="00024C53"/>
    <w:rsid w:val="00031B0F"/>
    <w:rsid w:val="00032933"/>
    <w:rsid w:val="00036A27"/>
    <w:rsid w:val="00037AD8"/>
    <w:rsid w:val="00037F4E"/>
    <w:rsid w:val="00040427"/>
    <w:rsid w:val="0004059E"/>
    <w:rsid w:val="00040A2D"/>
    <w:rsid w:val="00040A75"/>
    <w:rsid w:val="00042417"/>
    <w:rsid w:val="00043185"/>
    <w:rsid w:val="000431E1"/>
    <w:rsid w:val="00043514"/>
    <w:rsid w:val="000438EB"/>
    <w:rsid w:val="00043B24"/>
    <w:rsid w:val="00043DB8"/>
    <w:rsid w:val="00043E20"/>
    <w:rsid w:val="00043EB5"/>
    <w:rsid w:val="00044A57"/>
    <w:rsid w:val="000461BC"/>
    <w:rsid w:val="000469B5"/>
    <w:rsid w:val="00046F82"/>
    <w:rsid w:val="0005126F"/>
    <w:rsid w:val="000518DE"/>
    <w:rsid w:val="00052FCE"/>
    <w:rsid w:val="00055A15"/>
    <w:rsid w:val="000565B9"/>
    <w:rsid w:val="00060199"/>
    <w:rsid w:val="00061B24"/>
    <w:rsid w:val="000653A7"/>
    <w:rsid w:val="00066A8D"/>
    <w:rsid w:val="00072114"/>
    <w:rsid w:val="00072159"/>
    <w:rsid w:val="00072211"/>
    <w:rsid w:val="00072995"/>
    <w:rsid w:val="00072CB8"/>
    <w:rsid w:val="00074039"/>
    <w:rsid w:val="00074CC4"/>
    <w:rsid w:val="00074D99"/>
    <w:rsid w:val="0007501E"/>
    <w:rsid w:val="00076E88"/>
    <w:rsid w:val="000808E7"/>
    <w:rsid w:val="00080CD3"/>
    <w:rsid w:val="000814D5"/>
    <w:rsid w:val="000822DE"/>
    <w:rsid w:val="000836EA"/>
    <w:rsid w:val="00083A82"/>
    <w:rsid w:val="00083FEA"/>
    <w:rsid w:val="00084311"/>
    <w:rsid w:val="00084BC7"/>
    <w:rsid w:val="00086279"/>
    <w:rsid w:val="00086700"/>
    <w:rsid w:val="00086771"/>
    <w:rsid w:val="000935A6"/>
    <w:rsid w:val="000943F0"/>
    <w:rsid w:val="00094C5E"/>
    <w:rsid w:val="00095548"/>
    <w:rsid w:val="00096457"/>
    <w:rsid w:val="000A0C7A"/>
    <w:rsid w:val="000A16C9"/>
    <w:rsid w:val="000A19F4"/>
    <w:rsid w:val="000A25C1"/>
    <w:rsid w:val="000A3206"/>
    <w:rsid w:val="000A3F2B"/>
    <w:rsid w:val="000A5644"/>
    <w:rsid w:val="000B2413"/>
    <w:rsid w:val="000B400E"/>
    <w:rsid w:val="000B4B8B"/>
    <w:rsid w:val="000B5C1F"/>
    <w:rsid w:val="000B60D8"/>
    <w:rsid w:val="000B62BE"/>
    <w:rsid w:val="000B70AE"/>
    <w:rsid w:val="000C25A8"/>
    <w:rsid w:val="000C44EE"/>
    <w:rsid w:val="000C4A2C"/>
    <w:rsid w:val="000C4E2E"/>
    <w:rsid w:val="000C7139"/>
    <w:rsid w:val="000D1A70"/>
    <w:rsid w:val="000D2872"/>
    <w:rsid w:val="000D3C1D"/>
    <w:rsid w:val="000D4337"/>
    <w:rsid w:val="000D4D5B"/>
    <w:rsid w:val="000D5867"/>
    <w:rsid w:val="000D697C"/>
    <w:rsid w:val="000D7103"/>
    <w:rsid w:val="000E0B49"/>
    <w:rsid w:val="000E1AEE"/>
    <w:rsid w:val="000E3A49"/>
    <w:rsid w:val="000E53C6"/>
    <w:rsid w:val="000E6827"/>
    <w:rsid w:val="000E6CE7"/>
    <w:rsid w:val="000E707A"/>
    <w:rsid w:val="000F101D"/>
    <w:rsid w:val="000F12A5"/>
    <w:rsid w:val="000F619D"/>
    <w:rsid w:val="000F72EA"/>
    <w:rsid w:val="000F74FD"/>
    <w:rsid w:val="000F7673"/>
    <w:rsid w:val="0010012E"/>
    <w:rsid w:val="00102D0A"/>
    <w:rsid w:val="00104687"/>
    <w:rsid w:val="0010612A"/>
    <w:rsid w:val="00107D4A"/>
    <w:rsid w:val="0011014B"/>
    <w:rsid w:val="00110323"/>
    <w:rsid w:val="001107BB"/>
    <w:rsid w:val="00111176"/>
    <w:rsid w:val="00112107"/>
    <w:rsid w:val="00113CC4"/>
    <w:rsid w:val="001140B0"/>
    <w:rsid w:val="00115307"/>
    <w:rsid w:val="00116915"/>
    <w:rsid w:val="001169B7"/>
    <w:rsid w:val="001208F2"/>
    <w:rsid w:val="0012099D"/>
    <w:rsid w:val="00120A0E"/>
    <w:rsid w:val="00120A46"/>
    <w:rsid w:val="0012174A"/>
    <w:rsid w:val="001218F1"/>
    <w:rsid w:val="001224CF"/>
    <w:rsid w:val="00123713"/>
    <w:rsid w:val="00124CF4"/>
    <w:rsid w:val="00130D06"/>
    <w:rsid w:val="00131B22"/>
    <w:rsid w:val="00132649"/>
    <w:rsid w:val="00132A12"/>
    <w:rsid w:val="001345D1"/>
    <w:rsid w:val="001348F8"/>
    <w:rsid w:val="001358F6"/>
    <w:rsid w:val="001359E3"/>
    <w:rsid w:val="00136E49"/>
    <w:rsid w:val="00137CC2"/>
    <w:rsid w:val="0014104D"/>
    <w:rsid w:val="001414D2"/>
    <w:rsid w:val="001426E8"/>
    <w:rsid w:val="001444BE"/>
    <w:rsid w:val="00144F67"/>
    <w:rsid w:val="00144FF2"/>
    <w:rsid w:val="00146E6D"/>
    <w:rsid w:val="00146F77"/>
    <w:rsid w:val="00147B1E"/>
    <w:rsid w:val="00151224"/>
    <w:rsid w:val="00151E84"/>
    <w:rsid w:val="001536EE"/>
    <w:rsid w:val="00153FF0"/>
    <w:rsid w:val="0015447A"/>
    <w:rsid w:val="001568FD"/>
    <w:rsid w:val="00157C7D"/>
    <w:rsid w:val="00157D23"/>
    <w:rsid w:val="00157E39"/>
    <w:rsid w:val="001608B2"/>
    <w:rsid w:val="00162610"/>
    <w:rsid w:val="00163B2A"/>
    <w:rsid w:val="00163D3D"/>
    <w:rsid w:val="00164448"/>
    <w:rsid w:val="00165B20"/>
    <w:rsid w:val="00165CA1"/>
    <w:rsid w:val="00166058"/>
    <w:rsid w:val="001671E6"/>
    <w:rsid w:val="00167E77"/>
    <w:rsid w:val="00170436"/>
    <w:rsid w:val="00172441"/>
    <w:rsid w:val="001729AE"/>
    <w:rsid w:val="00172A88"/>
    <w:rsid w:val="00172EBF"/>
    <w:rsid w:val="001737C3"/>
    <w:rsid w:val="00174605"/>
    <w:rsid w:val="0017602E"/>
    <w:rsid w:val="0017617B"/>
    <w:rsid w:val="001769F3"/>
    <w:rsid w:val="001804CA"/>
    <w:rsid w:val="00180F94"/>
    <w:rsid w:val="0018109A"/>
    <w:rsid w:val="001813EB"/>
    <w:rsid w:val="001825B9"/>
    <w:rsid w:val="00184180"/>
    <w:rsid w:val="00185605"/>
    <w:rsid w:val="00186E31"/>
    <w:rsid w:val="00186F6A"/>
    <w:rsid w:val="0019132B"/>
    <w:rsid w:val="0019381C"/>
    <w:rsid w:val="0019483D"/>
    <w:rsid w:val="00197C8C"/>
    <w:rsid w:val="001A2FFE"/>
    <w:rsid w:val="001A315E"/>
    <w:rsid w:val="001A7C48"/>
    <w:rsid w:val="001A7D9C"/>
    <w:rsid w:val="001B0060"/>
    <w:rsid w:val="001B00F7"/>
    <w:rsid w:val="001B138E"/>
    <w:rsid w:val="001B1492"/>
    <w:rsid w:val="001B38C7"/>
    <w:rsid w:val="001B54F7"/>
    <w:rsid w:val="001B58EF"/>
    <w:rsid w:val="001B5CA1"/>
    <w:rsid w:val="001B6BAC"/>
    <w:rsid w:val="001B6FD7"/>
    <w:rsid w:val="001C09A5"/>
    <w:rsid w:val="001C157F"/>
    <w:rsid w:val="001C232E"/>
    <w:rsid w:val="001C49CE"/>
    <w:rsid w:val="001C5F6F"/>
    <w:rsid w:val="001C6A6A"/>
    <w:rsid w:val="001C6FC3"/>
    <w:rsid w:val="001D011F"/>
    <w:rsid w:val="001D0D65"/>
    <w:rsid w:val="001D19AF"/>
    <w:rsid w:val="001D24F0"/>
    <w:rsid w:val="001D3165"/>
    <w:rsid w:val="001D4FAA"/>
    <w:rsid w:val="001D6825"/>
    <w:rsid w:val="001D792E"/>
    <w:rsid w:val="001E0898"/>
    <w:rsid w:val="001E15A0"/>
    <w:rsid w:val="001E2A0C"/>
    <w:rsid w:val="001E3F2E"/>
    <w:rsid w:val="001E4B79"/>
    <w:rsid w:val="001E51ED"/>
    <w:rsid w:val="001E5762"/>
    <w:rsid w:val="001E75C9"/>
    <w:rsid w:val="001F061D"/>
    <w:rsid w:val="001F1B59"/>
    <w:rsid w:val="001F1EAD"/>
    <w:rsid w:val="001F3DAF"/>
    <w:rsid w:val="001F426C"/>
    <w:rsid w:val="001F6CF5"/>
    <w:rsid w:val="001F7567"/>
    <w:rsid w:val="002000C6"/>
    <w:rsid w:val="002004B2"/>
    <w:rsid w:val="002007F4"/>
    <w:rsid w:val="002011E7"/>
    <w:rsid w:val="00202401"/>
    <w:rsid w:val="00202D02"/>
    <w:rsid w:val="002030CA"/>
    <w:rsid w:val="00203A08"/>
    <w:rsid w:val="00203ACE"/>
    <w:rsid w:val="002048FC"/>
    <w:rsid w:val="002057B5"/>
    <w:rsid w:val="002068D2"/>
    <w:rsid w:val="002103F2"/>
    <w:rsid w:val="00210CC2"/>
    <w:rsid w:val="00212393"/>
    <w:rsid w:val="0021262E"/>
    <w:rsid w:val="00212A73"/>
    <w:rsid w:val="002139B1"/>
    <w:rsid w:val="00213BD5"/>
    <w:rsid w:val="00213CCC"/>
    <w:rsid w:val="002141D5"/>
    <w:rsid w:val="002149F7"/>
    <w:rsid w:val="00214E26"/>
    <w:rsid w:val="002157EC"/>
    <w:rsid w:val="002168B5"/>
    <w:rsid w:val="002173F4"/>
    <w:rsid w:val="0021765C"/>
    <w:rsid w:val="00217F4E"/>
    <w:rsid w:val="00220D64"/>
    <w:rsid w:val="0022133F"/>
    <w:rsid w:val="002260CB"/>
    <w:rsid w:val="002265C3"/>
    <w:rsid w:val="002269FF"/>
    <w:rsid w:val="002318DD"/>
    <w:rsid w:val="00231BB6"/>
    <w:rsid w:val="00232183"/>
    <w:rsid w:val="002335F5"/>
    <w:rsid w:val="00235354"/>
    <w:rsid w:val="002374E5"/>
    <w:rsid w:val="00242A13"/>
    <w:rsid w:val="00243A03"/>
    <w:rsid w:val="00244278"/>
    <w:rsid w:val="00245061"/>
    <w:rsid w:val="00245190"/>
    <w:rsid w:val="00245940"/>
    <w:rsid w:val="00245DFC"/>
    <w:rsid w:val="00246CE9"/>
    <w:rsid w:val="00246E23"/>
    <w:rsid w:val="0024764E"/>
    <w:rsid w:val="0025107B"/>
    <w:rsid w:val="002516FC"/>
    <w:rsid w:val="0025309F"/>
    <w:rsid w:val="00253F49"/>
    <w:rsid w:val="00254CFF"/>
    <w:rsid w:val="00255C68"/>
    <w:rsid w:val="00256DBC"/>
    <w:rsid w:val="00257154"/>
    <w:rsid w:val="00260250"/>
    <w:rsid w:val="00260F04"/>
    <w:rsid w:val="00261781"/>
    <w:rsid w:val="00261F3A"/>
    <w:rsid w:val="00262643"/>
    <w:rsid w:val="00262DC9"/>
    <w:rsid w:val="00263C08"/>
    <w:rsid w:val="0026432B"/>
    <w:rsid w:val="00264A96"/>
    <w:rsid w:val="002652B6"/>
    <w:rsid w:val="0026532C"/>
    <w:rsid w:val="0026580F"/>
    <w:rsid w:val="002658A0"/>
    <w:rsid w:val="00266376"/>
    <w:rsid w:val="002669D4"/>
    <w:rsid w:val="0026739E"/>
    <w:rsid w:val="00270FA5"/>
    <w:rsid w:val="0027164C"/>
    <w:rsid w:val="00271951"/>
    <w:rsid w:val="00272451"/>
    <w:rsid w:val="00272605"/>
    <w:rsid w:val="00272A11"/>
    <w:rsid w:val="002731B6"/>
    <w:rsid w:val="002740D9"/>
    <w:rsid w:val="00275007"/>
    <w:rsid w:val="002751C8"/>
    <w:rsid w:val="002767DF"/>
    <w:rsid w:val="00277D53"/>
    <w:rsid w:val="00281C9A"/>
    <w:rsid w:val="00284553"/>
    <w:rsid w:val="002849C3"/>
    <w:rsid w:val="00284AD8"/>
    <w:rsid w:val="00286CE7"/>
    <w:rsid w:val="00290B3F"/>
    <w:rsid w:val="00290B88"/>
    <w:rsid w:val="00292291"/>
    <w:rsid w:val="00293439"/>
    <w:rsid w:val="0029381C"/>
    <w:rsid w:val="0029529D"/>
    <w:rsid w:val="00295A5B"/>
    <w:rsid w:val="00296BA4"/>
    <w:rsid w:val="00297A41"/>
    <w:rsid w:val="00297DDD"/>
    <w:rsid w:val="002A03BB"/>
    <w:rsid w:val="002A1AB4"/>
    <w:rsid w:val="002A2388"/>
    <w:rsid w:val="002A418D"/>
    <w:rsid w:val="002A51EB"/>
    <w:rsid w:val="002A666D"/>
    <w:rsid w:val="002A71D0"/>
    <w:rsid w:val="002A7429"/>
    <w:rsid w:val="002B4391"/>
    <w:rsid w:val="002B5701"/>
    <w:rsid w:val="002B5B3E"/>
    <w:rsid w:val="002B7ADB"/>
    <w:rsid w:val="002C0E82"/>
    <w:rsid w:val="002C17AE"/>
    <w:rsid w:val="002C264F"/>
    <w:rsid w:val="002C37E4"/>
    <w:rsid w:val="002C44E9"/>
    <w:rsid w:val="002C531C"/>
    <w:rsid w:val="002C5565"/>
    <w:rsid w:val="002C5F77"/>
    <w:rsid w:val="002C6120"/>
    <w:rsid w:val="002C71B9"/>
    <w:rsid w:val="002C732F"/>
    <w:rsid w:val="002D0630"/>
    <w:rsid w:val="002D09C9"/>
    <w:rsid w:val="002D3746"/>
    <w:rsid w:val="002D377A"/>
    <w:rsid w:val="002D3C87"/>
    <w:rsid w:val="002D4DBA"/>
    <w:rsid w:val="002D4DC5"/>
    <w:rsid w:val="002D5488"/>
    <w:rsid w:val="002D6B9E"/>
    <w:rsid w:val="002D7A72"/>
    <w:rsid w:val="002D7D3C"/>
    <w:rsid w:val="002E197E"/>
    <w:rsid w:val="002E1F43"/>
    <w:rsid w:val="002E279E"/>
    <w:rsid w:val="002E36FC"/>
    <w:rsid w:val="002E39BF"/>
    <w:rsid w:val="002E3B1A"/>
    <w:rsid w:val="002E3F03"/>
    <w:rsid w:val="002E40EE"/>
    <w:rsid w:val="002E5AF4"/>
    <w:rsid w:val="002E6320"/>
    <w:rsid w:val="002E71E9"/>
    <w:rsid w:val="002F104F"/>
    <w:rsid w:val="002F1AC2"/>
    <w:rsid w:val="002F1D53"/>
    <w:rsid w:val="002F3EA9"/>
    <w:rsid w:val="002F4EA7"/>
    <w:rsid w:val="002F5C93"/>
    <w:rsid w:val="00300AFF"/>
    <w:rsid w:val="00301BD8"/>
    <w:rsid w:val="003037A8"/>
    <w:rsid w:val="00303E32"/>
    <w:rsid w:val="0030449B"/>
    <w:rsid w:val="00307C4B"/>
    <w:rsid w:val="0031182F"/>
    <w:rsid w:val="00312399"/>
    <w:rsid w:val="00315285"/>
    <w:rsid w:val="003160EB"/>
    <w:rsid w:val="00316F24"/>
    <w:rsid w:val="0031748D"/>
    <w:rsid w:val="003219D0"/>
    <w:rsid w:val="003227F6"/>
    <w:rsid w:val="00325095"/>
    <w:rsid w:val="00326441"/>
    <w:rsid w:val="0032670F"/>
    <w:rsid w:val="003303CA"/>
    <w:rsid w:val="003306D2"/>
    <w:rsid w:val="003310E5"/>
    <w:rsid w:val="00331620"/>
    <w:rsid w:val="003341A8"/>
    <w:rsid w:val="003341BA"/>
    <w:rsid w:val="00334AE3"/>
    <w:rsid w:val="00335961"/>
    <w:rsid w:val="00336C47"/>
    <w:rsid w:val="0033779D"/>
    <w:rsid w:val="0034047E"/>
    <w:rsid w:val="00341911"/>
    <w:rsid w:val="003431EE"/>
    <w:rsid w:val="003432BC"/>
    <w:rsid w:val="003436E6"/>
    <w:rsid w:val="00345880"/>
    <w:rsid w:val="00347155"/>
    <w:rsid w:val="00351229"/>
    <w:rsid w:val="00351F34"/>
    <w:rsid w:val="00356135"/>
    <w:rsid w:val="00356F0F"/>
    <w:rsid w:val="00362F20"/>
    <w:rsid w:val="003649E7"/>
    <w:rsid w:val="0036625E"/>
    <w:rsid w:val="00366C9A"/>
    <w:rsid w:val="00367004"/>
    <w:rsid w:val="003701B5"/>
    <w:rsid w:val="0037251E"/>
    <w:rsid w:val="00372928"/>
    <w:rsid w:val="0037337D"/>
    <w:rsid w:val="00375360"/>
    <w:rsid w:val="00375A78"/>
    <w:rsid w:val="00376568"/>
    <w:rsid w:val="0037692D"/>
    <w:rsid w:val="00377296"/>
    <w:rsid w:val="00377604"/>
    <w:rsid w:val="0038109C"/>
    <w:rsid w:val="0038144D"/>
    <w:rsid w:val="00383A64"/>
    <w:rsid w:val="00383DBA"/>
    <w:rsid w:val="003841D7"/>
    <w:rsid w:val="00385822"/>
    <w:rsid w:val="00385EB6"/>
    <w:rsid w:val="00385FB0"/>
    <w:rsid w:val="003861D9"/>
    <w:rsid w:val="003869E8"/>
    <w:rsid w:val="003874FB"/>
    <w:rsid w:val="0039066D"/>
    <w:rsid w:val="00390AB4"/>
    <w:rsid w:val="00390E77"/>
    <w:rsid w:val="00391C1B"/>
    <w:rsid w:val="00393EE9"/>
    <w:rsid w:val="0039550E"/>
    <w:rsid w:val="00395784"/>
    <w:rsid w:val="00395B1B"/>
    <w:rsid w:val="00396BA7"/>
    <w:rsid w:val="0039718A"/>
    <w:rsid w:val="00397C1B"/>
    <w:rsid w:val="00397C96"/>
    <w:rsid w:val="003A20DE"/>
    <w:rsid w:val="003A21BD"/>
    <w:rsid w:val="003A2FF4"/>
    <w:rsid w:val="003A315F"/>
    <w:rsid w:val="003A42BD"/>
    <w:rsid w:val="003A44DB"/>
    <w:rsid w:val="003A69D5"/>
    <w:rsid w:val="003A76B1"/>
    <w:rsid w:val="003A7F74"/>
    <w:rsid w:val="003B000A"/>
    <w:rsid w:val="003B009C"/>
    <w:rsid w:val="003B0EDF"/>
    <w:rsid w:val="003B0FDC"/>
    <w:rsid w:val="003B1938"/>
    <w:rsid w:val="003B27A1"/>
    <w:rsid w:val="003B2D5A"/>
    <w:rsid w:val="003B2EA3"/>
    <w:rsid w:val="003B51DB"/>
    <w:rsid w:val="003B5FFD"/>
    <w:rsid w:val="003B6E7E"/>
    <w:rsid w:val="003C1634"/>
    <w:rsid w:val="003C2B7F"/>
    <w:rsid w:val="003C33E0"/>
    <w:rsid w:val="003C3BF5"/>
    <w:rsid w:val="003C4F79"/>
    <w:rsid w:val="003C61BB"/>
    <w:rsid w:val="003D0549"/>
    <w:rsid w:val="003D2E52"/>
    <w:rsid w:val="003D41EF"/>
    <w:rsid w:val="003D423B"/>
    <w:rsid w:val="003D4A71"/>
    <w:rsid w:val="003D6E2A"/>
    <w:rsid w:val="003E115C"/>
    <w:rsid w:val="003E24A5"/>
    <w:rsid w:val="003E355B"/>
    <w:rsid w:val="003E428C"/>
    <w:rsid w:val="003E4461"/>
    <w:rsid w:val="003E4B9C"/>
    <w:rsid w:val="003E6431"/>
    <w:rsid w:val="003E6726"/>
    <w:rsid w:val="003E6B6B"/>
    <w:rsid w:val="003E7663"/>
    <w:rsid w:val="003F207F"/>
    <w:rsid w:val="003F32A5"/>
    <w:rsid w:val="0040025D"/>
    <w:rsid w:val="004051CB"/>
    <w:rsid w:val="004053F2"/>
    <w:rsid w:val="00406812"/>
    <w:rsid w:val="00410262"/>
    <w:rsid w:val="004116FC"/>
    <w:rsid w:val="004141C4"/>
    <w:rsid w:val="0041671A"/>
    <w:rsid w:val="00417A2E"/>
    <w:rsid w:val="00417C67"/>
    <w:rsid w:val="00417E10"/>
    <w:rsid w:val="00417FDB"/>
    <w:rsid w:val="00423400"/>
    <w:rsid w:val="004302C3"/>
    <w:rsid w:val="00430E2F"/>
    <w:rsid w:val="004320EC"/>
    <w:rsid w:val="00434886"/>
    <w:rsid w:val="0043612B"/>
    <w:rsid w:val="00437366"/>
    <w:rsid w:val="004403A2"/>
    <w:rsid w:val="00440EEA"/>
    <w:rsid w:val="00441AD6"/>
    <w:rsid w:val="00442D98"/>
    <w:rsid w:val="00443752"/>
    <w:rsid w:val="004455C8"/>
    <w:rsid w:val="00445BD7"/>
    <w:rsid w:val="0044653B"/>
    <w:rsid w:val="00451128"/>
    <w:rsid w:val="0045194C"/>
    <w:rsid w:val="004522B1"/>
    <w:rsid w:val="00452BA0"/>
    <w:rsid w:val="0045364B"/>
    <w:rsid w:val="00456A48"/>
    <w:rsid w:val="004572ED"/>
    <w:rsid w:val="00457EAB"/>
    <w:rsid w:val="00462394"/>
    <w:rsid w:val="00462D94"/>
    <w:rsid w:val="004637B3"/>
    <w:rsid w:val="00463D63"/>
    <w:rsid w:val="004647ED"/>
    <w:rsid w:val="0046630C"/>
    <w:rsid w:val="00471E98"/>
    <w:rsid w:val="00473C6C"/>
    <w:rsid w:val="00474112"/>
    <w:rsid w:val="004765A7"/>
    <w:rsid w:val="004767F9"/>
    <w:rsid w:val="00477133"/>
    <w:rsid w:val="00477F01"/>
    <w:rsid w:val="00480949"/>
    <w:rsid w:val="00483A31"/>
    <w:rsid w:val="004851D9"/>
    <w:rsid w:val="004858C4"/>
    <w:rsid w:val="00485908"/>
    <w:rsid w:val="004901FD"/>
    <w:rsid w:val="00490DC3"/>
    <w:rsid w:val="00491F7B"/>
    <w:rsid w:val="00492F79"/>
    <w:rsid w:val="00492FBE"/>
    <w:rsid w:val="004947D7"/>
    <w:rsid w:val="0049615D"/>
    <w:rsid w:val="0049723B"/>
    <w:rsid w:val="004A1AB1"/>
    <w:rsid w:val="004A370C"/>
    <w:rsid w:val="004A38F8"/>
    <w:rsid w:val="004A3F19"/>
    <w:rsid w:val="004A5A05"/>
    <w:rsid w:val="004A5A88"/>
    <w:rsid w:val="004A5D36"/>
    <w:rsid w:val="004A6837"/>
    <w:rsid w:val="004B2A62"/>
    <w:rsid w:val="004B330C"/>
    <w:rsid w:val="004B3517"/>
    <w:rsid w:val="004B3A03"/>
    <w:rsid w:val="004B4D66"/>
    <w:rsid w:val="004B557B"/>
    <w:rsid w:val="004B725E"/>
    <w:rsid w:val="004B7336"/>
    <w:rsid w:val="004C0CFC"/>
    <w:rsid w:val="004C16E6"/>
    <w:rsid w:val="004C1E5B"/>
    <w:rsid w:val="004C22D5"/>
    <w:rsid w:val="004C28EE"/>
    <w:rsid w:val="004C339A"/>
    <w:rsid w:val="004C339D"/>
    <w:rsid w:val="004C3ED0"/>
    <w:rsid w:val="004C4871"/>
    <w:rsid w:val="004C493D"/>
    <w:rsid w:val="004C4E4A"/>
    <w:rsid w:val="004C4F70"/>
    <w:rsid w:val="004C6376"/>
    <w:rsid w:val="004C6579"/>
    <w:rsid w:val="004C6869"/>
    <w:rsid w:val="004C6E66"/>
    <w:rsid w:val="004D00CD"/>
    <w:rsid w:val="004D00EE"/>
    <w:rsid w:val="004D2088"/>
    <w:rsid w:val="004D3B70"/>
    <w:rsid w:val="004D57BB"/>
    <w:rsid w:val="004D62E5"/>
    <w:rsid w:val="004D7647"/>
    <w:rsid w:val="004D7829"/>
    <w:rsid w:val="004E05F0"/>
    <w:rsid w:val="004E0CC3"/>
    <w:rsid w:val="004E0FB3"/>
    <w:rsid w:val="004E139E"/>
    <w:rsid w:val="004E31C2"/>
    <w:rsid w:val="004E3260"/>
    <w:rsid w:val="004E34B1"/>
    <w:rsid w:val="004E4B34"/>
    <w:rsid w:val="004E4FBE"/>
    <w:rsid w:val="004E5907"/>
    <w:rsid w:val="004E6502"/>
    <w:rsid w:val="004E6583"/>
    <w:rsid w:val="004E70FB"/>
    <w:rsid w:val="004E7B3A"/>
    <w:rsid w:val="004E7E16"/>
    <w:rsid w:val="004F02D6"/>
    <w:rsid w:val="004F204A"/>
    <w:rsid w:val="004F24E2"/>
    <w:rsid w:val="004F49EF"/>
    <w:rsid w:val="004F4B87"/>
    <w:rsid w:val="004F7919"/>
    <w:rsid w:val="004F7FEE"/>
    <w:rsid w:val="005008B6"/>
    <w:rsid w:val="00500F8C"/>
    <w:rsid w:val="005017D5"/>
    <w:rsid w:val="0050362B"/>
    <w:rsid w:val="00506275"/>
    <w:rsid w:val="00506ED3"/>
    <w:rsid w:val="005077B2"/>
    <w:rsid w:val="00507827"/>
    <w:rsid w:val="0051082D"/>
    <w:rsid w:val="00514688"/>
    <w:rsid w:val="00516B7F"/>
    <w:rsid w:val="00517744"/>
    <w:rsid w:val="0052096A"/>
    <w:rsid w:val="0052097C"/>
    <w:rsid w:val="00521BC5"/>
    <w:rsid w:val="00521CF8"/>
    <w:rsid w:val="005233F9"/>
    <w:rsid w:val="0052372C"/>
    <w:rsid w:val="005245C0"/>
    <w:rsid w:val="0052479D"/>
    <w:rsid w:val="00525683"/>
    <w:rsid w:val="00525ED1"/>
    <w:rsid w:val="0052630B"/>
    <w:rsid w:val="005308CD"/>
    <w:rsid w:val="00532168"/>
    <w:rsid w:val="00533A7E"/>
    <w:rsid w:val="00533EF9"/>
    <w:rsid w:val="005349BF"/>
    <w:rsid w:val="00535878"/>
    <w:rsid w:val="005364D1"/>
    <w:rsid w:val="00536A6F"/>
    <w:rsid w:val="005409FA"/>
    <w:rsid w:val="00541829"/>
    <w:rsid w:val="0054322B"/>
    <w:rsid w:val="0054349A"/>
    <w:rsid w:val="00544709"/>
    <w:rsid w:val="00546DA7"/>
    <w:rsid w:val="005501AC"/>
    <w:rsid w:val="00550A67"/>
    <w:rsid w:val="00552317"/>
    <w:rsid w:val="00553D63"/>
    <w:rsid w:val="005541F8"/>
    <w:rsid w:val="0055449E"/>
    <w:rsid w:val="00554C2F"/>
    <w:rsid w:val="00554E73"/>
    <w:rsid w:val="005560D0"/>
    <w:rsid w:val="00557089"/>
    <w:rsid w:val="0056067A"/>
    <w:rsid w:val="00561F82"/>
    <w:rsid w:val="00562B43"/>
    <w:rsid w:val="00563E7F"/>
    <w:rsid w:val="0056413B"/>
    <w:rsid w:val="00567215"/>
    <w:rsid w:val="005674BB"/>
    <w:rsid w:val="0057074E"/>
    <w:rsid w:val="00571B2F"/>
    <w:rsid w:val="005739CD"/>
    <w:rsid w:val="00573BDC"/>
    <w:rsid w:val="005742D3"/>
    <w:rsid w:val="005744DF"/>
    <w:rsid w:val="0057479E"/>
    <w:rsid w:val="00574F40"/>
    <w:rsid w:val="00577204"/>
    <w:rsid w:val="005773C8"/>
    <w:rsid w:val="00577E30"/>
    <w:rsid w:val="0058077D"/>
    <w:rsid w:val="00581B45"/>
    <w:rsid w:val="0058205D"/>
    <w:rsid w:val="005848A6"/>
    <w:rsid w:val="00586E1D"/>
    <w:rsid w:val="0058782F"/>
    <w:rsid w:val="00590E53"/>
    <w:rsid w:val="00591CE2"/>
    <w:rsid w:val="0059377D"/>
    <w:rsid w:val="00595CD2"/>
    <w:rsid w:val="0059680D"/>
    <w:rsid w:val="005A00A0"/>
    <w:rsid w:val="005A39E6"/>
    <w:rsid w:val="005A3D19"/>
    <w:rsid w:val="005A5B22"/>
    <w:rsid w:val="005A70CB"/>
    <w:rsid w:val="005B180D"/>
    <w:rsid w:val="005B1D88"/>
    <w:rsid w:val="005B2E59"/>
    <w:rsid w:val="005B40C8"/>
    <w:rsid w:val="005B6E7D"/>
    <w:rsid w:val="005C0CDD"/>
    <w:rsid w:val="005C188A"/>
    <w:rsid w:val="005C1B16"/>
    <w:rsid w:val="005C28C3"/>
    <w:rsid w:val="005C2B1B"/>
    <w:rsid w:val="005C3BD4"/>
    <w:rsid w:val="005C422C"/>
    <w:rsid w:val="005C565E"/>
    <w:rsid w:val="005C5927"/>
    <w:rsid w:val="005C61F1"/>
    <w:rsid w:val="005D0FC2"/>
    <w:rsid w:val="005D1B19"/>
    <w:rsid w:val="005D1B5D"/>
    <w:rsid w:val="005D1DBC"/>
    <w:rsid w:val="005D286B"/>
    <w:rsid w:val="005D3A1F"/>
    <w:rsid w:val="005D3EB2"/>
    <w:rsid w:val="005D62BA"/>
    <w:rsid w:val="005D7F17"/>
    <w:rsid w:val="005E0167"/>
    <w:rsid w:val="005E05DB"/>
    <w:rsid w:val="005E1094"/>
    <w:rsid w:val="005E2D62"/>
    <w:rsid w:val="005E3B85"/>
    <w:rsid w:val="005E61DE"/>
    <w:rsid w:val="005E6BAB"/>
    <w:rsid w:val="005E6D96"/>
    <w:rsid w:val="005E70A7"/>
    <w:rsid w:val="005E79AE"/>
    <w:rsid w:val="005F0884"/>
    <w:rsid w:val="005F089F"/>
    <w:rsid w:val="005F1585"/>
    <w:rsid w:val="005F1932"/>
    <w:rsid w:val="005F47EA"/>
    <w:rsid w:val="005F6DB6"/>
    <w:rsid w:val="00600912"/>
    <w:rsid w:val="00601F19"/>
    <w:rsid w:val="0060371E"/>
    <w:rsid w:val="006044F9"/>
    <w:rsid w:val="006049C9"/>
    <w:rsid w:val="006072D3"/>
    <w:rsid w:val="00607494"/>
    <w:rsid w:val="00607C84"/>
    <w:rsid w:val="006104B1"/>
    <w:rsid w:val="00611632"/>
    <w:rsid w:val="00612830"/>
    <w:rsid w:val="00612C3F"/>
    <w:rsid w:val="00612F2D"/>
    <w:rsid w:val="006133D4"/>
    <w:rsid w:val="00613820"/>
    <w:rsid w:val="00613AC2"/>
    <w:rsid w:val="00614E08"/>
    <w:rsid w:val="00615FED"/>
    <w:rsid w:val="00616839"/>
    <w:rsid w:val="00617DB3"/>
    <w:rsid w:val="00620D8C"/>
    <w:rsid w:val="006229DE"/>
    <w:rsid w:val="00624C3D"/>
    <w:rsid w:val="0062558F"/>
    <w:rsid w:val="00626903"/>
    <w:rsid w:val="0062736D"/>
    <w:rsid w:val="006278C7"/>
    <w:rsid w:val="006307AF"/>
    <w:rsid w:val="00630ACF"/>
    <w:rsid w:val="00631584"/>
    <w:rsid w:val="0063188E"/>
    <w:rsid w:val="006320E5"/>
    <w:rsid w:val="0063311A"/>
    <w:rsid w:val="0063336A"/>
    <w:rsid w:val="00633557"/>
    <w:rsid w:val="0063685A"/>
    <w:rsid w:val="006402A6"/>
    <w:rsid w:val="006402E1"/>
    <w:rsid w:val="006402F2"/>
    <w:rsid w:val="0064180A"/>
    <w:rsid w:val="00642ABB"/>
    <w:rsid w:val="00644983"/>
    <w:rsid w:val="00647D05"/>
    <w:rsid w:val="00647FFD"/>
    <w:rsid w:val="00650641"/>
    <w:rsid w:val="006507C5"/>
    <w:rsid w:val="00654FCC"/>
    <w:rsid w:val="006558CB"/>
    <w:rsid w:val="006572E3"/>
    <w:rsid w:val="00657B55"/>
    <w:rsid w:val="0066039B"/>
    <w:rsid w:val="0066458A"/>
    <w:rsid w:val="006664CC"/>
    <w:rsid w:val="00667FD3"/>
    <w:rsid w:val="00670F74"/>
    <w:rsid w:val="006719CE"/>
    <w:rsid w:val="00672E00"/>
    <w:rsid w:val="0067424D"/>
    <w:rsid w:val="006754F3"/>
    <w:rsid w:val="0067593F"/>
    <w:rsid w:val="00675DD9"/>
    <w:rsid w:val="00677330"/>
    <w:rsid w:val="006774F0"/>
    <w:rsid w:val="006838C5"/>
    <w:rsid w:val="00683D84"/>
    <w:rsid w:val="0068504D"/>
    <w:rsid w:val="006865C7"/>
    <w:rsid w:val="0069082F"/>
    <w:rsid w:val="0069087F"/>
    <w:rsid w:val="00690E87"/>
    <w:rsid w:val="006944DA"/>
    <w:rsid w:val="006957F5"/>
    <w:rsid w:val="006A089B"/>
    <w:rsid w:val="006A08DF"/>
    <w:rsid w:val="006A178C"/>
    <w:rsid w:val="006A30F4"/>
    <w:rsid w:val="006A3380"/>
    <w:rsid w:val="006A580C"/>
    <w:rsid w:val="006A6649"/>
    <w:rsid w:val="006A68D5"/>
    <w:rsid w:val="006B089F"/>
    <w:rsid w:val="006B2093"/>
    <w:rsid w:val="006B5BF4"/>
    <w:rsid w:val="006B5C08"/>
    <w:rsid w:val="006C165F"/>
    <w:rsid w:val="006C269B"/>
    <w:rsid w:val="006C44E2"/>
    <w:rsid w:val="006C5101"/>
    <w:rsid w:val="006C67B6"/>
    <w:rsid w:val="006C7075"/>
    <w:rsid w:val="006C7EDA"/>
    <w:rsid w:val="006C7F06"/>
    <w:rsid w:val="006D08A0"/>
    <w:rsid w:val="006D463A"/>
    <w:rsid w:val="006D585B"/>
    <w:rsid w:val="006D5E59"/>
    <w:rsid w:val="006D6738"/>
    <w:rsid w:val="006D7578"/>
    <w:rsid w:val="006E0C15"/>
    <w:rsid w:val="006E13A0"/>
    <w:rsid w:val="006E18B3"/>
    <w:rsid w:val="006E34F7"/>
    <w:rsid w:val="006E37B4"/>
    <w:rsid w:val="006E44AE"/>
    <w:rsid w:val="006E5612"/>
    <w:rsid w:val="006E7B23"/>
    <w:rsid w:val="006F194D"/>
    <w:rsid w:val="006F1D41"/>
    <w:rsid w:val="006F3D69"/>
    <w:rsid w:val="006F3FBE"/>
    <w:rsid w:val="006F4729"/>
    <w:rsid w:val="006F545D"/>
    <w:rsid w:val="006F54D8"/>
    <w:rsid w:val="006F5C39"/>
    <w:rsid w:val="006F5E69"/>
    <w:rsid w:val="007004A3"/>
    <w:rsid w:val="007006F3"/>
    <w:rsid w:val="007034A7"/>
    <w:rsid w:val="00705D27"/>
    <w:rsid w:val="00711146"/>
    <w:rsid w:val="0071158B"/>
    <w:rsid w:val="00713212"/>
    <w:rsid w:val="00713C9F"/>
    <w:rsid w:val="00714729"/>
    <w:rsid w:val="00714F5E"/>
    <w:rsid w:val="007165A7"/>
    <w:rsid w:val="00720400"/>
    <w:rsid w:val="00721DA6"/>
    <w:rsid w:val="00722616"/>
    <w:rsid w:val="00723EE0"/>
    <w:rsid w:val="0072417A"/>
    <w:rsid w:val="00725943"/>
    <w:rsid w:val="00727816"/>
    <w:rsid w:val="00730078"/>
    <w:rsid w:val="00730E02"/>
    <w:rsid w:val="00730E2B"/>
    <w:rsid w:val="00733E26"/>
    <w:rsid w:val="00734255"/>
    <w:rsid w:val="00734FAA"/>
    <w:rsid w:val="00735682"/>
    <w:rsid w:val="00736B8D"/>
    <w:rsid w:val="00736E2F"/>
    <w:rsid w:val="00737350"/>
    <w:rsid w:val="00737CDA"/>
    <w:rsid w:val="007427FF"/>
    <w:rsid w:val="007435E6"/>
    <w:rsid w:val="007460C0"/>
    <w:rsid w:val="00747180"/>
    <w:rsid w:val="007472BF"/>
    <w:rsid w:val="00747BBF"/>
    <w:rsid w:val="00751454"/>
    <w:rsid w:val="00753C33"/>
    <w:rsid w:val="0075520D"/>
    <w:rsid w:val="0075585A"/>
    <w:rsid w:val="0075653C"/>
    <w:rsid w:val="00756F5D"/>
    <w:rsid w:val="007607E8"/>
    <w:rsid w:val="007637A9"/>
    <w:rsid w:val="00763C15"/>
    <w:rsid w:val="007647C1"/>
    <w:rsid w:val="00764D18"/>
    <w:rsid w:val="007662F8"/>
    <w:rsid w:val="0077220A"/>
    <w:rsid w:val="007733A6"/>
    <w:rsid w:val="0077433B"/>
    <w:rsid w:val="00774646"/>
    <w:rsid w:val="00774C48"/>
    <w:rsid w:val="0077554D"/>
    <w:rsid w:val="00776840"/>
    <w:rsid w:val="007770A7"/>
    <w:rsid w:val="00777148"/>
    <w:rsid w:val="007772FD"/>
    <w:rsid w:val="00777FBD"/>
    <w:rsid w:val="00781C6F"/>
    <w:rsid w:val="007835B9"/>
    <w:rsid w:val="007835CF"/>
    <w:rsid w:val="00783FFF"/>
    <w:rsid w:val="00784F3E"/>
    <w:rsid w:val="00786850"/>
    <w:rsid w:val="00787867"/>
    <w:rsid w:val="00787D26"/>
    <w:rsid w:val="00790C63"/>
    <w:rsid w:val="00793395"/>
    <w:rsid w:val="00793606"/>
    <w:rsid w:val="00793925"/>
    <w:rsid w:val="00793AF5"/>
    <w:rsid w:val="00795AB6"/>
    <w:rsid w:val="007967D1"/>
    <w:rsid w:val="00796CA9"/>
    <w:rsid w:val="007A05E7"/>
    <w:rsid w:val="007A17CA"/>
    <w:rsid w:val="007A37F9"/>
    <w:rsid w:val="007A4695"/>
    <w:rsid w:val="007A54A4"/>
    <w:rsid w:val="007A5DD0"/>
    <w:rsid w:val="007A6B33"/>
    <w:rsid w:val="007A6EB0"/>
    <w:rsid w:val="007B261B"/>
    <w:rsid w:val="007B2E6A"/>
    <w:rsid w:val="007B3792"/>
    <w:rsid w:val="007B587C"/>
    <w:rsid w:val="007B59AD"/>
    <w:rsid w:val="007B5F4C"/>
    <w:rsid w:val="007B70A6"/>
    <w:rsid w:val="007C06A3"/>
    <w:rsid w:val="007C28A1"/>
    <w:rsid w:val="007C3475"/>
    <w:rsid w:val="007C348F"/>
    <w:rsid w:val="007C3A42"/>
    <w:rsid w:val="007C4004"/>
    <w:rsid w:val="007C4409"/>
    <w:rsid w:val="007C4522"/>
    <w:rsid w:val="007C6363"/>
    <w:rsid w:val="007C6B56"/>
    <w:rsid w:val="007C6C2E"/>
    <w:rsid w:val="007C7202"/>
    <w:rsid w:val="007C7E01"/>
    <w:rsid w:val="007D0B4B"/>
    <w:rsid w:val="007D3288"/>
    <w:rsid w:val="007D482F"/>
    <w:rsid w:val="007D527B"/>
    <w:rsid w:val="007D5C6A"/>
    <w:rsid w:val="007D66C2"/>
    <w:rsid w:val="007D6BC8"/>
    <w:rsid w:val="007D7855"/>
    <w:rsid w:val="007D7C77"/>
    <w:rsid w:val="007D7DED"/>
    <w:rsid w:val="007E0C55"/>
    <w:rsid w:val="007E19E0"/>
    <w:rsid w:val="007E1C75"/>
    <w:rsid w:val="007E3D8A"/>
    <w:rsid w:val="007E73EE"/>
    <w:rsid w:val="007F0263"/>
    <w:rsid w:val="007F0CD4"/>
    <w:rsid w:val="007F2ED5"/>
    <w:rsid w:val="007F3584"/>
    <w:rsid w:val="007F4016"/>
    <w:rsid w:val="007F44F2"/>
    <w:rsid w:val="007F53F2"/>
    <w:rsid w:val="007F5D54"/>
    <w:rsid w:val="007F6491"/>
    <w:rsid w:val="007F70A5"/>
    <w:rsid w:val="007F7C23"/>
    <w:rsid w:val="00803337"/>
    <w:rsid w:val="008037FD"/>
    <w:rsid w:val="00805E26"/>
    <w:rsid w:val="008062D2"/>
    <w:rsid w:val="008065E3"/>
    <w:rsid w:val="00806FD8"/>
    <w:rsid w:val="008101DF"/>
    <w:rsid w:val="008129AE"/>
    <w:rsid w:val="008145C6"/>
    <w:rsid w:val="0081489E"/>
    <w:rsid w:val="00815285"/>
    <w:rsid w:val="00821280"/>
    <w:rsid w:val="00823430"/>
    <w:rsid w:val="00823595"/>
    <w:rsid w:val="00825902"/>
    <w:rsid w:val="00825B10"/>
    <w:rsid w:val="008277D9"/>
    <w:rsid w:val="00827C78"/>
    <w:rsid w:val="00830050"/>
    <w:rsid w:val="0083198D"/>
    <w:rsid w:val="0083259C"/>
    <w:rsid w:val="0083292A"/>
    <w:rsid w:val="008331CF"/>
    <w:rsid w:val="008333C9"/>
    <w:rsid w:val="0083384C"/>
    <w:rsid w:val="0083386D"/>
    <w:rsid w:val="00835CB0"/>
    <w:rsid w:val="00836FD5"/>
    <w:rsid w:val="0083750E"/>
    <w:rsid w:val="00837FC2"/>
    <w:rsid w:val="00841E64"/>
    <w:rsid w:val="00841F78"/>
    <w:rsid w:val="0084262A"/>
    <w:rsid w:val="00843399"/>
    <w:rsid w:val="008435C5"/>
    <w:rsid w:val="00844153"/>
    <w:rsid w:val="00844F9D"/>
    <w:rsid w:val="008459F6"/>
    <w:rsid w:val="00846594"/>
    <w:rsid w:val="00846772"/>
    <w:rsid w:val="00854400"/>
    <w:rsid w:val="00855696"/>
    <w:rsid w:val="008557F7"/>
    <w:rsid w:val="008558C7"/>
    <w:rsid w:val="00855EDD"/>
    <w:rsid w:val="00861504"/>
    <w:rsid w:val="00863845"/>
    <w:rsid w:val="008648B9"/>
    <w:rsid w:val="00866FD8"/>
    <w:rsid w:val="008676AA"/>
    <w:rsid w:val="00867BCF"/>
    <w:rsid w:val="00870130"/>
    <w:rsid w:val="0087075C"/>
    <w:rsid w:val="00870A92"/>
    <w:rsid w:val="00871BCD"/>
    <w:rsid w:val="00871F06"/>
    <w:rsid w:val="00871F8F"/>
    <w:rsid w:val="0087221B"/>
    <w:rsid w:val="00873E7E"/>
    <w:rsid w:val="008774D0"/>
    <w:rsid w:val="00880205"/>
    <w:rsid w:val="00880237"/>
    <w:rsid w:val="008815F9"/>
    <w:rsid w:val="008825B1"/>
    <w:rsid w:val="008834B2"/>
    <w:rsid w:val="00883912"/>
    <w:rsid w:val="008840AB"/>
    <w:rsid w:val="00884A70"/>
    <w:rsid w:val="008860AA"/>
    <w:rsid w:val="00886125"/>
    <w:rsid w:val="0088649D"/>
    <w:rsid w:val="00886929"/>
    <w:rsid w:val="008874BB"/>
    <w:rsid w:val="00887BFF"/>
    <w:rsid w:val="0089120C"/>
    <w:rsid w:val="00891712"/>
    <w:rsid w:val="008921D4"/>
    <w:rsid w:val="00892A6E"/>
    <w:rsid w:val="00892B64"/>
    <w:rsid w:val="00892B76"/>
    <w:rsid w:val="00893E99"/>
    <w:rsid w:val="00894C9E"/>
    <w:rsid w:val="00894EBC"/>
    <w:rsid w:val="00895F82"/>
    <w:rsid w:val="00895FBD"/>
    <w:rsid w:val="00897925"/>
    <w:rsid w:val="008A37C5"/>
    <w:rsid w:val="008A3B4A"/>
    <w:rsid w:val="008A402D"/>
    <w:rsid w:val="008A43C5"/>
    <w:rsid w:val="008A753E"/>
    <w:rsid w:val="008A7A85"/>
    <w:rsid w:val="008B0623"/>
    <w:rsid w:val="008B08AB"/>
    <w:rsid w:val="008B1276"/>
    <w:rsid w:val="008B2986"/>
    <w:rsid w:val="008B29BF"/>
    <w:rsid w:val="008B414F"/>
    <w:rsid w:val="008B50F3"/>
    <w:rsid w:val="008B53F7"/>
    <w:rsid w:val="008B674C"/>
    <w:rsid w:val="008B6D33"/>
    <w:rsid w:val="008B7F82"/>
    <w:rsid w:val="008C0E8D"/>
    <w:rsid w:val="008C176F"/>
    <w:rsid w:val="008C2BDF"/>
    <w:rsid w:val="008C4A14"/>
    <w:rsid w:val="008C54CF"/>
    <w:rsid w:val="008C6BE3"/>
    <w:rsid w:val="008D1269"/>
    <w:rsid w:val="008D1560"/>
    <w:rsid w:val="008D2E01"/>
    <w:rsid w:val="008D3072"/>
    <w:rsid w:val="008D33D5"/>
    <w:rsid w:val="008D525C"/>
    <w:rsid w:val="008D685A"/>
    <w:rsid w:val="008E17FB"/>
    <w:rsid w:val="008E1EF4"/>
    <w:rsid w:val="008E20EB"/>
    <w:rsid w:val="008E33FA"/>
    <w:rsid w:val="008E3473"/>
    <w:rsid w:val="008E4762"/>
    <w:rsid w:val="008E5333"/>
    <w:rsid w:val="008F02F6"/>
    <w:rsid w:val="008F19A3"/>
    <w:rsid w:val="008F75C5"/>
    <w:rsid w:val="00900E44"/>
    <w:rsid w:val="00901C48"/>
    <w:rsid w:val="00902CD6"/>
    <w:rsid w:val="00903838"/>
    <w:rsid w:val="0090384B"/>
    <w:rsid w:val="009049F0"/>
    <w:rsid w:val="00905DF9"/>
    <w:rsid w:val="0091052E"/>
    <w:rsid w:val="0091207F"/>
    <w:rsid w:val="0091217E"/>
    <w:rsid w:val="009121C6"/>
    <w:rsid w:val="00912409"/>
    <w:rsid w:val="0091258A"/>
    <w:rsid w:val="009137B6"/>
    <w:rsid w:val="00914FBA"/>
    <w:rsid w:val="00915150"/>
    <w:rsid w:val="00916A70"/>
    <w:rsid w:val="00916C4D"/>
    <w:rsid w:val="00921650"/>
    <w:rsid w:val="00921863"/>
    <w:rsid w:val="009223FA"/>
    <w:rsid w:val="0092386E"/>
    <w:rsid w:val="0092683C"/>
    <w:rsid w:val="009300EC"/>
    <w:rsid w:val="00930969"/>
    <w:rsid w:val="00933F3F"/>
    <w:rsid w:val="0093493A"/>
    <w:rsid w:val="00934F2C"/>
    <w:rsid w:val="009356B7"/>
    <w:rsid w:val="00935812"/>
    <w:rsid w:val="009376FA"/>
    <w:rsid w:val="00940A24"/>
    <w:rsid w:val="009414AB"/>
    <w:rsid w:val="00941B4C"/>
    <w:rsid w:val="00942735"/>
    <w:rsid w:val="00942D63"/>
    <w:rsid w:val="00945A73"/>
    <w:rsid w:val="009473DB"/>
    <w:rsid w:val="00947C53"/>
    <w:rsid w:val="00950741"/>
    <w:rsid w:val="00952340"/>
    <w:rsid w:val="00952B54"/>
    <w:rsid w:val="00953E07"/>
    <w:rsid w:val="00954CE5"/>
    <w:rsid w:val="00955E9B"/>
    <w:rsid w:val="00956C04"/>
    <w:rsid w:val="009571FF"/>
    <w:rsid w:val="00957904"/>
    <w:rsid w:val="00960344"/>
    <w:rsid w:val="009606F5"/>
    <w:rsid w:val="00960B55"/>
    <w:rsid w:val="00960D49"/>
    <w:rsid w:val="00962ED4"/>
    <w:rsid w:val="009641D3"/>
    <w:rsid w:val="00964F27"/>
    <w:rsid w:val="00966A40"/>
    <w:rsid w:val="00967160"/>
    <w:rsid w:val="00970A75"/>
    <w:rsid w:val="00970E0E"/>
    <w:rsid w:val="0097108D"/>
    <w:rsid w:val="00972E8B"/>
    <w:rsid w:val="009737F3"/>
    <w:rsid w:val="00973E5C"/>
    <w:rsid w:val="00974151"/>
    <w:rsid w:val="0097431F"/>
    <w:rsid w:val="0097465B"/>
    <w:rsid w:val="009752D4"/>
    <w:rsid w:val="0097615D"/>
    <w:rsid w:val="00977B8A"/>
    <w:rsid w:val="00980D60"/>
    <w:rsid w:val="00981EF3"/>
    <w:rsid w:val="00983297"/>
    <w:rsid w:val="00984720"/>
    <w:rsid w:val="00985D2F"/>
    <w:rsid w:val="00986A58"/>
    <w:rsid w:val="00986BE4"/>
    <w:rsid w:val="00987105"/>
    <w:rsid w:val="009917A9"/>
    <w:rsid w:val="00992558"/>
    <w:rsid w:val="00993B8A"/>
    <w:rsid w:val="00995056"/>
    <w:rsid w:val="00995158"/>
    <w:rsid w:val="00996043"/>
    <w:rsid w:val="009960D9"/>
    <w:rsid w:val="00997D3F"/>
    <w:rsid w:val="009A0340"/>
    <w:rsid w:val="009A0AA1"/>
    <w:rsid w:val="009A0CFA"/>
    <w:rsid w:val="009A1371"/>
    <w:rsid w:val="009A1B8C"/>
    <w:rsid w:val="009A3159"/>
    <w:rsid w:val="009A4010"/>
    <w:rsid w:val="009A4381"/>
    <w:rsid w:val="009A4F96"/>
    <w:rsid w:val="009A527F"/>
    <w:rsid w:val="009A532C"/>
    <w:rsid w:val="009A57C9"/>
    <w:rsid w:val="009A711C"/>
    <w:rsid w:val="009A7CD6"/>
    <w:rsid w:val="009A7FE5"/>
    <w:rsid w:val="009B1CE9"/>
    <w:rsid w:val="009B2DD3"/>
    <w:rsid w:val="009B3AE6"/>
    <w:rsid w:val="009B4946"/>
    <w:rsid w:val="009B5E59"/>
    <w:rsid w:val="009B6210"/>
    <w:rsid w:val="009C0353"/>
    <w:rsid w:val="009C0A45"/>
    <w:rsid w:val="009C1A09"/>
    <w:rsid w:val="009C2A35"/>
    <w:rsid w:val="009C4B4A"/>
    <w:rsid w:val="009C4FB9"/>
    <w:rsid w:val="009C5EDF"/>
    <w:rsid w:val="009C7B3B"/>
    <w:rsid w:val="009D09EF"/>
    <w:rsid w:val="009D0E7B"/>
    <w:rsid w:val="009D1465"/>
    <w:rsid w:val="009D16C9"/>
    <w:rsid w:val="009D4566"/>
    <w:rsid w:val="009D704A"/>
    <w:rsid w:val="009E0BE1"/>
    <w:rsid w:val="009E0C8A"/>
    <w:rsid w:val="009E0DC1"/>
    <w:rsid w:val="009E2DEA"/>
    <w:rsid w:val="009E2FBD"/>
    <w:rsid w:val="009E3A03"/>
    <w:rsid w:val="009E508C"/>
    <w:rsid w:val="009E7B94"/>
    <w:rsid w:val="009F04CF"/>
    <w:rsid w:val="009F3010"/>
    <w:rsid w:val="009F44E0"/>
    <w:rsid w:val="009F6553"/>
    <w:rsid w:val="009F66E3"/>
    <w:rsid w:val="009F7528"/>
    <w:rsid w:val="009F774E"/>
    <w:rsid w:val="00A00EE9"/>
    <w:rsid w:val="00A015AE"/>
    <w:rsid w:val="00A01CA8"/>
    <w:rsid w:val="00A01D45"/>
    <w:rsid w:val="00A0204D"/>
    <w:rsid w:val="00A02183"/>
    <w:rsid w:val="00A03052"/>
    <w:rsid w:val="00A03E80"/>
    <w:rsid w:val="00A04075"/>
    <w:rsid w:val="00A04094"/>
    <w:rsid w:val="00A0476B"/>
    <w:rsid w:val="00A07128"/>
    <w:rsid w:val="00A07155"/>
    <w:rsid w:val="00A077C3"/>
    <w:rsid w:val="00A10442"/>
    <w:rsid w:val="00A1105B"/>
    <w:rsid w:val="00A125B7"/>
    <w:rsid w:val="00A12F14"/>
    <w:rsid w:val="00A13CBC"/>
    <w:rsid w:val="00A14270"/>
    <w:rsid w:val="00A14BD5"/>
    <w:rsid w:val="00A16239"/>
    <w:rsid w:val="00A16EA4"/>
    <w:rsid w:val="00A201AE"/>
    <w:rsid w:val="00A20237"/>
    <w:rsid w:val="00A20783"/>
    <w:rsid w:val="00A20DD4"/>
    <w:rsid w:val="00A22C9C"/>
    <w:rsid w:val="00A2382E"/>
    <w:rsid w:val="00A238AC"/>
    <w:rsid w:val="00A23FF9"/>
    <w:rsid w:val="00A254BB"/>
    <w:rsid w:val="00A26DFB"/>
    <w:rsid w:val="00A31274"/>
    <w:rsid w:val="00A32509"/>
    <w:rsid w:val="00A327D9"/>
    <w:rsid w:val="00A33E34"/>
    <w:rsid w:val="00A3494B"/>
    <w:rsid w:val="00A351D2"/>
    <w:rsid w:val="00A35DCA"/>
    <w:rsid w:val="00A35EC0"/>
    <w:rsid w:val="00A3649C"/>
    <w:rsid w:val="00A36EB3"/>
    <w:rsid w:val="00A378DE"/>
    <w:rsid w:val="00A37E2E"/>
    <w:rsid w:val="00A40561"/>
    <w:rsid w:val="00A40873"/>
    <w:rsid w:val="00A41023"/>
    <w:rsid w:val="00A42331"/>
    <w:rsid w:val="00A427F7"/>
    <w:rsid w:val="00A44936"/>
    <w:rsid w:val="00A45E51"/>
    <w:rsid w:val="00A46B31"/>
    <w:rsid w:val="00A4725E"/>
    <w:rsid w:val="00A50C5C"/>
    <w:rsid w:val="00A517EA"/>
    <w:rsid w:val="00A52216"/>
    <w:rsid w:val="00A52526"/>
    <w:rsid w:val="00A526A2"/>
    <w:rsid w:val="00A55E28"/>
    <w:rsid w:val="00A56F50"/>
    <w:rsid w:val="00A6013F"/>
    <w:rsid w:val="00A61248"/>
    <w:rsid w:val="00A61F3D"/>
    <w:rsid w:val="00A6208F"/>
    <w:rsid w:val="00A62D0B"/>
    <w:rsid w:val="00A63067"/>
    <w:rsid w:val="00A63889"/>
    <w:rsid w:val="00A646D2"/>
    <w:rsid w:val="00A6534E"/>
    <w:rsid w:val="00A6652A"/>
    <w:rsid w:val="00A6762A"/>
    <w:rsid w:val="00A67FC3"/>
    <w:rsid w:val="00A72254"/>
    <w:rsid w:val="00A723DF"/>
    <w:rsid w:val="00A751BC"/>
    <w:rsid w:val="00A75499"/>
    <w:rsid w:val="00A77776"/>
    <w:rsid w:val="00A8133D"/>
    <w:rsid w:val="00A82965"/>
    <w:rsid w:val="00A84F4F"/>
    <w:rsid w:val="00A856C9"/>
    <w:rsid w:val="00A85CA7"/>
    <w:rsid w:val="00A92DCE"/>
    <w:rsid w:val="00A95D00"/>
    <w:rsid w:val="00A965CD"/>
    <w:rsid w:val="00AA0B2C"/>
    <w:rsid w:val="00AA24E6"/>
    <w:rsid w:val="00AA2642"/>
    <w:rsid w:val="00AA3BC9"/>
    <w:rsid w:val="00AA3BD2"/>
    <w:rsid w:val="00AA459F"/>
    <w:rsid w:val="00AA5EB0"/>
    <w:rsid w:val="00AA773E"/>
    <w:rsid w:val="00AA7EA8"/>
    <w:rsid w:val="00AB059A"/>
    <w:rsid w:val="00AB0A85"/>
    <w:rsid w:val="00AB1283"/>
    <w:rsid w:val="00AB20D8"/>
    <w:rsid w:val="00AB331B"/>
    <w:rsid w:val="00AB35DE"/>
    <w:rsid w:val="00AB4E58"/>
    <w:rsid w:val="00AB7514"/>
    <w:rsid w:val="00AC0013"/>
    <w:rsid w:val="00AC0A63"/>
    <w:rsid w:val="00AC20A6"/>
    <w:rsid w:val="00AC2C70"/>
    <w:rsid w:val="00AC3888"/>
    <w:rsid w:val="00AC493C"/>
    <w:rsid w:val="00AC4B29"/>
    <w:rsid w:val="00AC4C07"/>
    <w:rsid w:val="00AC5252"/>
    <w:rsid w:val="00AC5CEB"/>
    <w:rsid w:val="00AC66E0"/>
    <w:rsid w:val="00AC6F92"/>
    <w:rsid w:val="00AC7618"/>
    <w:rsid w:val="00AD20FE"/>
    <w:rsid w:val="00AD2313"/>
    <w:rsid w:val="00AD58DD"/>
    <w:rsid w:val="00AD5EC9"/>
    <w:rsid w:val="00AD613F"/>
    <w:rsid w:val="00AD79D0"/>
    <w:rsid w:val="00AD7C8E"/>
    <w:rsid w:val="00AD7DAF"/>
    <w:rsid w:val="00AE0026"/>
    <w:rsid w:val="00AE0141"/>
    <w:rsid w:val="00AE22D3"/>
    <w:rsid w:val="00AE4746"/>
    <w:rsid w:val="00AE4996"/>
    <w:rsid w:val="00AE52DD"/>
    <w:rsid w:val="00AE6782"/>
    <w:rsid w:val="00AE70FF"/>
    <w:rsid w:val="00AE737D"/>
    <w:rsid w:val="00AE74D4"/>
    <w:rsid w:val="00AE7B3E"/>
    <w:rsid w:val="00AF2721"/>
    <w:rsid w:val="00AF4D49"/>
    <w:rsid w:val="00AF5790"/>
    <w:rsid w:val="00AF65F6"/>
    <w:rsid w:val="00AF67A7"/>
    <w:rsid w:val="00AF6B1D"/>
    <w:rsid w:val="00AF6E4F"/>
    <w:rsid w:val="00AF7C4F"/>
    <w:rsid w:val="00B01980"/>
    <w:rsid w:val="00B01EF5"/>
    <w:rsid w:val="00B02F2F"/>
    <w:rsid w:val="00B03665"/>
    <w:rsid w:val="00B04FC2"/>
    <w:rsid w:val="00B06120"/>
    <w:rsid w:val="00B0696D"/>
    <w:rsid w:val="00B07F26"/>
    <w:rsid w:val="00B101EB"/>
    <w:rsid w:val="00B15AD3"/>
    <w:rsid w:val="00B2037C"/>
    <w:rsid w:val="00B20EEF"/>
    <w:rsid w:val="00B24CC4"/>
    <w:rsid w:val="00B25AF3"/>
    <w:rsid w:val="00B262B6"/>
    <w:rsid w:val="00B308F3"/>
    <w:rsid w:val="00B31A64"/>
    <w:rsid w:val="00B31B00"/>
    <w:rsid w:val="00B322A0"/>
    <w:rsid w:val="00B32D18"/>
    <w:rsid w:val="00B33E5A"/>
    <w:rsid w:val="00B34387"/>
    <w:rsid w:val="00B3486D"/>
    <w:rsid w:val="00B353CC"/>
    <w:rsid w:val="00B3706E"/>
    <w:rsid w:val="00B3751F"/>
    <w:rsid w:val="00B40D89"/>
    <w:rsid w:val="00B444A3"/>
    <w:rsid w:val="00B44CFF"/>
    <w:rsid w:val="00B4539E"/>
    <w:rsid w:val="00B457D2"/>
    <w:rsid w:val="00B460E0"/>
    <w:rsid w:val="00B46B5A"/>
    <w:rsid w:val="00B5008A"/>
    <w:rsid w:val="00B504C4"/>
    <w:rsid w:val="00B517C3"/>
    <w:rsid w:val="00B53F33"/>
    <w:rsid w:val="00B54AF3"/>
    <w:rsid w:val="00B54B20"/>
    <w:rsid w:val="00B55D2E"/>
    <w:rsid w:val="00B57B82"/>
    <w:rsid w:val="00B57F31"/>
    <w:rsid w:val="00B629C0"/>
    <w:rsid w:val="00B6731B"/>
    <w:rsid w:val="00B7038A"/>
    <w:rsid w:val="00B70784"/>
    <w:rsid w:val="00B70FCB"/>
    <w:rsid w:val="00B7127F"/>
    <w:rsid w:val="00B7145A"/>
    <w:rsid w:val="00B72940"/>
    <w:rsid w:val="00B72DA2"/>
    <w:rsid w:val="00B731BA"/>
    <w:rsid w:val="00B73E8F"/>
    <w:rsid w:val="00B74476"/>
    <w:rsid w:val="00B815BE"/>
    <w:rsid w:val="00B81659"/>
    <w:rsid w:val="00B821C1"/>
    <w:rsid w:val="00B825CD"/>
    <w:rsid w:val="00B8281C"/>
    <w:rsid w:val="00B8361E"/>
    <w:rsid w:val="00B839C6"/>
    <w:rsid w:val="00B83E9E"/>
    <w:rsid w:val="00B83EB5"/>
    <w:rsid w:val="00B853C0"/>
    <w:rsid w:val="00B86C9F"/>
    <w:rsid w:val="00B90E4A"/>
    <w:rsid w:val="00B911C2"/>
    <w:rsid w:val="00B91C75"/>
    <w:rsid w:val="00B92DD9"/>
    <w:rsid w:val="00B939BC"/>
    <w:rsid w:val="00B9461E"/>
    <w:rsid w:val="00B956DF"/>
    <w:rsid w:val="00B95B00"/>
    <w:rsid w:val="00B9642B"/>
    <w:rsid w:val="00B96F29"/>
    <w:rsid w:val="00B97394"/>
    <w:rsid w:val="00BA2DAB"/>
    <w:rsid w:val="00BA34ED"/>
    <w:rsid w:val="00BA3945"/>
    <w:rsid w:val="00BA57DE"/>
    <w:rsid w:val="00BA6AE7"/>
    <w:rsid w:val="00BB04A5"/>
    <w:rsid w:val="00BB055B"/>
    <w:rsid w:val="00BB3276"/>
    <w:rsid w:val="00BB3BDA"/>
    <w:rsid w:val="00BB4954"/>
    <w:rsid w:val="00BC0F94"/>
    <w:rsid w:val="00BC1303"/>
    <w:rsid w:val="00BC145B"/>
    <w:rsid w:val="00BC1807"/>
    <w:rsid w:val="00BC239D"/>
    <w:rsid w:val="00BC3363"/>
    <w:rsid w:val="00BC5F5F"/>
    <w:rsid w:val="00BC7336"/>
    <w:rsid w:val="00BD25E3"/>
    <w:rsid w:val="00BD30C9"/>
    <w:rsid w:val="00BD3682"/>
    <w:rsid w:val="00BD77E6"/>
    <w:rsid w:val="00BD7928"/>
    <w:rsid w:val="00BE3569"/>
    <w:rsid w:val="00BE3CC3"/>
    <w:rsid w:val="00BE4394"/>
    <w:rsid w:val="00BE6182"/>
    <w:rsid w:val="00BF2DC2"/>
    <w:rsid w:val="00BF2F7B"/>
    <w:rsid w:val="00BF35DA"/>
    <w:rsid w:val="00BF5438"/>
    <w:rsid w:val="00BF5B0B"/>
    <w:rsid w:val="00BF5E85"/>
    <w:rsid w:val="00BF68F5"/>
    <w:rsid w:val="00C00F04"/>
    <w:rsid w:val="00C021CF"/>
    <w:rsid w:val="00C02B49"/>
    <w:rsid w:val="00C037EE"/>
    <w:rsid w:val="00C04F7F"/>
    <w:rsid w:val="00C0696C"/>
    <w:rsid w:val="00C07B97"/>
    <w:rsid w:val="00C07C75"/>
    <w:rsid w:val="00C1008E"/>
    <w:rsid w:val="00C116C2"/>
    <w:rsid w:val="00C125D4"/>
    <w:rsid w:val="00C13A41"/>
    <w:rsid w:val="00C13F16"/>
    <w:rsid w:val="00C14EAB"/>
    <w:rsid w:val="00C15449"/>
    <w:rsid w:val="00C15664"/>
    <w:rsid w:val="00C16051"/>
    <w:rsid w:val="00C170F2"/>
    <w:rsid w:val="00C17C3B"/>
    <w:rsid w:val="00C20C8B"/>
    <w:rsid w:val="00C24E8F"/>
    <w:rsid w:val="00C2500D"/>
    <w:rsid w:val="00C25921"/>
    <w:rsid w:val="00C27544"/>
    <w:rsid w:val="00C317D6"/>
    <w:rsid w:val="00C32104"/>
    <w:rsid w:val="00C33640"/>
    <w:rsid w:val="00C358EC"/>
    <w:rsid w:val="00C36207"/>
    <w:rsid w:val="00C3668B"/>
    <w:rsid w:val="00C37D47"/>
    <w:rsid w:val="00C405CF"/>
    <w:rsid w:val="00C410F9"/>
    <w:rsid w:val="00C424E3"/>
    <w:rsid w:val="00C4298D"/>
    <w:rsid w:val="00C4395F"/>
    <w:rsid w:val="00C440BE"/>
    <w:rsid w:val="00C4570B"/>
    <w:rsid w:val="00C4632C"/>
    <w:rsid w:val="00C46490"/>
    <w:rsid w:val="00C46E9E"/>
    <w:rsid w:val="00C470DC"/>
    <w:rsid w:val="00C4743F"/>
    <w:rsid w:val="00C47BB6"/>
    <w:rsid w:val="00C5083B"/>
    <w:rsid w:val="00C51502"/>
    <w:rsid w:val="00C51568"/>
    <w:rsid w:val="00C515C5"/>
    <w:rsid w:val="00C5170E"/>
    <w:rsid w:val="00C51D78"/>
    <w:rsid w:val="00C52E59"/>
    <w:rsid w:val="00C533CA"/>
    <w:rsid w:val="00C537A8"/>
    <w:rsid w:val="00C53A56"/>
    <w:rsid w:val="00C5581F"/>
    <w:rsid w:val="00C56618"/>
    <w:rsid w:val="00C56689"/>
    <w:rsid w:val="00C5750D"/>
    <w:rsid w:val="00C62983"/>
    <w:rsid w:val="00C63DC4"/>
    <w:rsid w:val="00C644C6"/>
    <w:rsid w:val="00C649F4"/>
    <w:rsid w:val="00C64F47"/>
    <w:rsid w:val="00C652C3"/>
    <w:rsid w:val="00C656F6"/>
    <w:rsid w:val="00C65B55"/>
    <w:rsid w:val="00C66BC8"/>
    <w:rsid w:val="00C67138"/>
    <w:rsid w:val="00C6761E"/>
    <w:rsid w:val="00C67DD0"/>
    <w:rsid w:val="00C71B56"/>
    <w:rsid w:val="00C71F4C"/>
    <w:rsid w:val="00C7553A"/>
    <w:rsid w:val="00C76378"/>
    <w:rsid w:val="00C76401"/>
    <w:rsid w:val="00C77F85"/>
    <w:rsid w:val="00C80392"/>
    <w:rsid w:val="00C80ACE"/>
    <w:rsid w:val="00C80F64"/>
    <w:rsid w:val="00C815BC"/>
    <w:rsid w:val="00C817B6"/>
    <w:rsid w:val="00C83EA8"/>
    <w:rsid w:val="00C86C1B"/>
    <w:rsid w:val="00C86CE2"/>
    <w:rsid w:val="00C86DC3"/>
    <w:rsid w:val="00C86E2A"/>
    <w:rsid w:val="00C87B7C"/>
    <w:rsid w:val="00C87E90"/>
    <w:rsid w:val="00C91875"/>
    <w:rsid w:val="00C94260"/>
    <w:rsid w:val="00C9440F"/>
    <w:rsid w:val="00C97AAC"/>
    <w:rsid w:val="00C97C02"/>
    <w:rsid w:val="00CA04F7"/>
    <w:rsid w:val="00CA1F1E"/>
    <w:rsid w:val="00CA1FB2"/>
    <w:rsid w:val="00CA2436"/>
    <w:rsid w:val="00CA3424"/>
    <w:rsid w:val="00CA4667"/>
    <w:rsid w:val="00CA4F2B"/>
    <w:rsid w:val="00CA5E0C"/>
    <w:rsid w:val="00CA6012"/>
    <w:rsid w:val="00CA62C4"/>
    <w:rsid w:val="00CA6DF3"/>
    <w:rsid w:val="00CA7049"/>
    <w:rsid w:val="00CA773F"/>
    <w:rsid w:val="00CB01FE"/>
    <w:rsid w:val="00CB0BDE"/>
    <w:rsid w:val="00CB1C02"/>
    <w:rsid w:val="00CB2D19"/>
    <w:rsid w:val="00CB3F4C"/>
    <w:rsid w:val="00CB7184"/>
    <w:rsid w:val="00CC0E23"/>
    <w:rsid w:val="00CC10A3"/>
    <w:rsid w:val="00CC141C"/>
    <w:rsid w:val="00CC6A6C"/>
    <w:rsid w:val="00CC72C8"/>
    <w:rsid w:val="00CD10AF"/>
    <w:rsid w:val="00CD2643"/>
    <w:rsid w:val="00CD3D1F"/>
    <w:rsid w:val="00CD4ED0"/>
    <w:rsid w:val="00CD561D"/>
    <w:rsid w:val="00CD6CE8"/>
    <w:rsid w:val="00CD6FD7"/>
    <w:rsid w:val="00CD7AB0"/>
    <w:rsid w:val="00CE30F5"/>
    <w:rsid w:val="00CE430D"/>
    <w:rsid w:val="00CE4543"/>
    <w:rsid w:val="00CE533A"/>
    <w:rsid w:val="00CF0B46"/>
    <w:rsid w:val="00CF1E00"/>
    <w:rsid w:val="00CF314C"/>
    <w:rsid w:val="00CF32FC"/>
    <w:rsid w:val="00CF3479"/>
    <w:rsid w:val="00CF3F14"/>
    <w:rsid w:val="00CF5D08"/>
    <w:rsid w:val="00CF5E46"/>
    <w:rsid w:val="00CF5FC7"/>
    <w:rsid w:val="00CF6313"/>
    <w:rsid w:val="00CF647B"/>
    <w:rsid w:val="00CF6719"/>
    <w:rsid w:val="00CF6E2A"/>
    <w:rsid w:val="00D00A01"/>
    <w:rsid w:val="00D00D1A"/>
    <w:rsid w:val="00D00D9A"/>
    <w:rsid w:val="00D00E0C"/>
    <w:rsid w:val="00D014F2"/>
    <w:rsid w:val="00D0210A"/>
    <w:rsid w:val="00D03085"/>
    <w:rsid w:val="00D05663"/>
    <w:rsid w:val="00D05905"/>
    <w:rsid w:val="00D06604"/>
    <w:rsid w:val="00D100AE"/>
    <w:rsid w:val="00D1178F"/>
    <w:rsid w:val="00D124B8"/>
    <w:rsid w:val="00D1298A"/>
    <w:rsid w:val="00D14DDA"/>
    <w:rsid w:val="00D1506C"/>
    <w:rsid w:val="00D161FE"/>
    <w:rsid w:val="00D1699E"/>
    <w:rsid w:val="00D16B91"/>
    <w:rsid w:val="00D2218F"/>
    <w:rsid w:val="00D23692"/>
    <w:rsid w:val="00D238F8"/>
    <w:rsid w:val="00D249D3"/>
    <w:rsid w:val="00D25AB7"/>
    <w:rsid w:val="00D25C11"/>
    <w:rsid w:val="00D25DAF"/>
    <w:rsid w:val="00D26704"/>
    <w:rsid w:val="00D2740C"/>
    <w:rsid w:val="00D316C0"/>
    <w:rsid w:val="00D32637"/>
    <w:rsid w:val="00D32817"/>
    <w:rsid w:val="00D3342C"/>
    <w:rsid w:val="00D34F9E"/>
    <w:rsid w:val="00D36B25"/>
    <w:rsid w:val="00D40C1A"/>
    <w:rsid w:val="00D432E0"/>
    <w:rsid w:val="00D433B5"/>
    <w:rsid w:val="00D43483"/>
    <w:rsid w:val="00D43A3E"/>
    <w:rsid w:val="00D44942"/>
    <w:rsid w:val="00D47933"/>
    <w:rsid w:val="00D50592"/>
    <w:rsid w:val="00D50C25"/>
    <w:rsid w:val="00D53447"/>
    <w:rsid w:val="00D5487A"/>
    <w:rsid w:val="00D55346"/>
    <w:rsid w:val="00D55459"/>
    <w:rsid w:val="00D555EA"/>
    <w:rsid w:val="00D5641A"/>
    <w:rsid w:val="00D56DA8"/>
    <w:rsid w:val="00D61062"/>
    <w:rsid w:val="00D63863"/>
    <w:rsid w:val="00D63E1B"/>
    <w:rsid w:val="00D64476"/>
    <w:rsid w:val="00D652D7"/>
    <w:rsid w:val="00D65AEA"/>
    <w:rsid w:val="00D65D9B"/>
    <w:rsid w:val="00D6626E"/>
    <w:rsid w:val="00D662EA"/>
    <w:rsid w:val="00D665EB"/>
    <w:rsid w:val="00D67355"/>
    <w:rsid w:val="00D67AA7"/>
    <w:rsid w:val="00D705BA"/>
    <w:rsid w:val="00D71E87"/>
    <w:rsid w:val="00D73FBA"/>
    <w:rsid w:val="00D74199"/>
    <w:rsid w:val="00D75B40"/>
    <w:rsid w:val="00D75DF9"/>
    <w:rsid w:val="00D75F9F"/>
    <w:rsid w:val="00D760B7"/>
    <w:rsid w:val="00D761E0"/>
    <w:rsid w:val="00D76644"/>
    <w:rsid w:val="00D76B52"/>
    <w:rsid w:val="00D77E5E"/>
    <w:rsid w:val="00D80678"/>
    <w:rsid w:val="00D80C78"/>
    <w:rsid w:val="00D81304"/>
    <w:rsid w:val="00D827AF"/>
    <w:rsid w:val="00D8292E"/>
    <w:rsid w:val="00D82A9F"/>
    <w:rsid w:val="00D83AD1"/>
    <w:rsid w:val="00D85586"/>
    <w:rsid w:val="00D8653C"/>
    <w:rsid w:val="00D9029C"/>
    <w:rsid w:val="00D91477"/>
    <w:rsid w:val="00D915A5"/>
    <w:rsid w:val="00D91933"/>
    <w:rsid w:val="00D925F6"/>
    <w:rsid w:val="00D92918"/>
    <w:rsid w:val="00D93204"/>
    <w:rsid w:val="00D94872"/>
    <w:rsid w:val="00D94C77"/>
    <w:rsid w:val="00D9678E"/>
    <w:rsid w:val="00DA07EE"/>
    <w:rsid w:val="00DA0903"/>
    <w:rsid w:val="00DA0D86"/>
    <w:rsid w:val="00DA1BDF"/>
    <w:rsid w:val="00DA3CE4"/>
    <w:rsid w:val="00DA4300"/>
    <w:rsid w:val="00DA760B"/>
    <w:rsid w:val="00DA7BB3"/>
    <w:rsid w:val="00DB02DD"/>
    <w:rsid w:val="00DB046F"/>
    <w:rsid w:val="00DB16C7"/>
    <w:rsid w:val="00DB217C"/>
    <w:rsid w:val="00DB6ED6"/>
    <w:rsid w:val="00DC06C2"/>
    <w:rsid w:val="00DC22E0"/>
    <w:rsid w:val="00DC2843"/>
    <w:rsid w:val="00DC4783"/>
    <w:rsid w:val="00DC48E3"/>
    <w:rsid w:val="00DC4BE5"/>
    <w:rsid w:val="00DC684D"/>
    <w:rsid w:val="00DC68D0"/>
    <w:rsid w:val="00DC6ADF"/>
    <w:rsid w:val="00DC7803"/>
    <w:rsid w:val="00DD0281"/>
    <w:rsid w:val="00DD0E50"/>
    <w:rsid w:val="00DD139D"/>
    <w:rsid w:val="00DD3636"/>
    <w:rsid w:val="00DD381F"/>
    <w:rsid w:val="00DD5283"/>
    <w:rsid w:val="00DD6D5E"/>
    <w:rsid w:val="00DE0052"/>
    <w:rsid w:val="00DE1907"/>
    <w:rsid w:val="00DE3D27"/>
    <w:rsid w:val="00DE4C8F"/>
    <w:rsid w:val="00DE6340"/>
    <w:rsid w:val="00DE6E9A"/>
    <w:rsid w:val="00DE7523"/>
    <w:rsid w:val="00DF081E"/>
    <w:rsid w:val="00DF0D46"/>
    <w:rsid w:val="00DF1908"/>
    <w:rsid w:val="00DF1DCF"/>
    <w:rsid w:val="00DF2FF1"/>
    <w:rsid w:val="00DF375C"/>
    <w:rsid w:val="00DF6A24"/>
    <w:rsid w:val="00E01B5D"/>
    <w:rsid w:val="00E01CF1"/>
    <w:rsid w:val="00E03989"/>
    <w:rsid w:val="00E04A7C"/>
    <w:rsid w:val="00E04EDC"/>
    <w:rsid w:val="00E05281"/>
    <w:rsid w:val="00E05339"/>
    <w:rsid w:val="00E06D16"/>
    <w:rsid w:val="00E072EE"/>
    <w:rsid w:val="00E07D66"/>
    <w:rsid w:val="00E11A62"/>
    <w:rsid w:val="00E126EB"/>
    <w:rsid w:val="00E14A2B"/>
    <w:rsid w:val="00E14C1E"/>
    <w:rsid w:val="00E15F47"/>
    <w:rsid w:val="00E1762C"/>
    <w:rsid w:val="00E20AB6"/>
    <w:rsid w:val="00E21941"/>
    <w:rsid w:val="00E2527C"/>
    <w:rsid w:val="00E26701"/>
    <w:rsid w:val="00E30C94"/>
    <w:rsid w:val="00E31E5A"/>
    <w:rsid w:val="00E328B1"/>
    <w:rsid w:val="00E32EE1"/>
    <w:rsid w:val="00E32FB6"/>
    <w:rsid w:val="00E340AD"/>
    <w:rsid w:val="00E355E2"/>
    <w:rsid w:val="00E363E6"/>
    <w:rsid w:val="00E36CCB"/>
    <w:rsid w:val="00E43421"/>
    <w:rsid w:val="00E4416D"/>
    <w:rsid w:val="00E459E1"/>
    <w:rsid w:val="00E47BC8"/>
    <w:rsid w:val="00E47FF9"/>
    <w:rsid w:val="00E51FAE"/>
    <w:rsid w:val="00E52D2D"/>
    <w:rsid w:val="00E53577"/>
    <w:rsid w:val="00E537E8"/>
    <w:rsid w:val="00E56829"/>
    <w:rsid w:val="00E56954"/>
    <w:rsid w:val="00E56CC7"/>
    <w:rsid w:val="00E57434"/>
    <w:rsid w:val="00E60436"/>
    <w:rsid w:val="00E619D0"/>
    <w:rsid w:val="00E637DE"/>
    <w:rsid w:val="00E63B4B"/>
    <w:rsid w:val="00E64756"/>
    <w:rsid w:val="00E649F7"/>
    <w:rsid w:val="00E652B0"/>
    <w:rsid w:val="00E66754"/>
    <w:rsid w:val="00E66CE6"/>
    <w:rsid w:val="00E67857"/>
    <w:rsid w:val="00E72FAD"/>
    <w:rsid w:val="00E746CB"/>
    <w:rsid w:val="00E74BF9"/>
    <w:rsid w:val="00E75314"/>
    <w:rsid w:val="00E766A9"/>
    <w:rsid w:val="00E76890"/>
    <w:rsid w:val="00E77EA8"/>
    <w:rsid w:val="00E80380"/>
    <w:rsid w:val="00E814BC"/>
    <w:rsid w:val="00E8150D"/>
    <w:rsid w:val="00E81C64"/>
    <w:rsid w:val="00E81DE2"/>
    <w:rsid w:val="00E831B2"/>
    <w:rsid w:val="00E8373D"/>
    <w:rsid w:val="00E85253"/>
    <w:rsid w:val="00E85F4A"/>
    <w:rsid w:val="00E8764B"/>
    <w:rsid w:val="00E9097E"/>
    <w:rsid w:val="00E9198D"/>
    <w:rsid w:val="00E92B2E"/>
    <w:rsid w:val="00E94603"/>
    <w:rsid w:val="00E94A0F"/>
    <w:rsid w:val="00E94A4A"/>
    <w:rsid w:val="00E95641"/>
    <w:rsid w:val="00E971BB"/>
    <w:rsid w:val="00EA0EBB"/>
    <w:rsid w:val="00EA22A7"/>
    <w:rsid w:val="00EA3630"/>
    <w:rsid w:val="00EA4AD9"/>
    <w:rsid w:val="00EA5645"/>
    <w:rsid w:val="00EA713E"/>
    <w:rsid w:val="00EB113A"/>
    <w:rsid w:val="00EB1470"/>
    <w:rsid w:val="00EB1BEB"/>
    <w:rsid w:val="00EB3539"/>
    <w:rsid w:val="00EB41B8"/>
    <w:rsid w:val="00EB4A27"/>
    <w:rsid w:val="00EB528D"/>
    <w:rsid w:val="00EB54C5"/>
    <w:rsid w:val="00EB7A19"/>
    <w:rsid w:val="00EB7B75"/>
    <w:rsid w:val="00EC00DD"/>
    <w:rsid w:val="00EC0877"/>
    <w:rsid w:val="00EC2535"/>
    <w:rsid w:val="00EC2BA1"/>
    <w:rsid w:val="00EC2D27"/>
    <w:rsid w:val="00EC302D"/>
    <w:rsid w:val="00EC3F03"/>
    <w:rsid w:val="00EC47F2"/>
    <w:rsid w:val="00EC4BB4"/>
    <w:rsid w:val="00EC5996"/>
    <w:rsid w:val="00EC5DC8"/>
    <w:rsid w:val="00EC62FA"/>
    <w:rsid w:val="00EC6E7A"/>
    <w:rsid w:val="00EC6F94"/>
    <w:rsid w:val="00EC7A77"/>
    <w:rsid w:val="00ED05A2"/>
    <w:rsid w:val="00ED0BAA"/>
    <w:rsid w:val="00ED0D38"/>
    <w:rsid w:val="00ED2B8B"/>
    <w:rsid w:val="00ED2D86"/>
    <w:rsid w:val="00ED4436"/>
    <w:rsid w:val="00ED4465"/>
    <w:rsid w:val="00ED55CD"/>
    <w:rsid w:val="00ED651A"/>
    <w:rsid w:val="00ED768B"/>
    <w:rsid w:val="00ED7834"/>
    <w:rsid w:val="00EE0196"/>
    <w:rsid w:val="00EE0F90"/>
    <w:rsid w:val="00EE223C"/>
    <w:rsid w:val="00EE2790"/>
    <w:rsid w:val="00EE5B30"/>
    <w:rsid w:val="00EE616A"/>
    <w:rsid w:val="00EE6439"/>
    <w:rsid w:val="00EE6658"/>
    <w:rsid w:val="00EE6924"/>
    <w:rsid w:val="00EF0D58"/>
    <w:rsid w:val="00EF1E5F"/>
    <w:rsid w:val="00EF3646"/>
    <w:rsid w:val="00EF45B1"/>
    <w:rsid w:val="00EF4634"/>
    <w:rsid w:val="00EF530B"/>
    <w:rsid w:val="00EF5E36"/>
    <w:rsid w:val="00EF6459"/>
    <w:rsid w:val="00EF7146"/>
    <w:rsid w:val="00EF78BD"/>
    <w:rsid w:val="00F00D55"/>
    <w:rsid w:val="00F0396F"/>
    <w:rsid w:val="00F04517"/>
    <w:rsid w:val="00F05387"/>
    <w:rsid w:val="00F06C9A"/>
    <w:rsid w:val="00F06EC3"/>
    <w:rsid w:val="00F07994"/>
    <w:rsid w:val="00F10031"/>
    <w:rsid w:val="00F11921"/>
    <w:rsid w:val="00F1227F"/>
    <w:rsid w:val="00F12953"/>
    <w:rsid w:val="00F137AC"/>
    <w:rsid w:val="00F13F69"/>
    <w:rsid w:val="00F15152"/>
    <w:rsid w:val="00F16296"/>
    <w:rsid w:val="00F17498"/>
    <w:rsid w:val="00F17780"/>
    <w:rsid w:val="00F17A22"/>
    <w:rsid w:val="00F20699"/>
    <w:rsid w:val="00F20BF3"/>
    <w:rsid w:val="00F217DD"/>
    <w:rsid w:val="00F259FE"/>
    <w:rsid w:val="00F3064C"/>
    <w:rsid w:val="00F30B88"/>
    <w:rsid w:val="00F3116E"/>
    <w:rsid w:val="00F317E9"/>
    <w:rsid w:val="00F31D6C"/>
    <w:rsid w:val="00F34D7F"/>
    <w:rsid w:val="00F400F0"/>
    <w:rsid w:val="00F4049D"/>
    <w:rsid w:val="00F44758"/>
    <w:rsid w:val="00F462CE"/>
    <w:rsid w:val="00F46D61"/>
    <w:rsid w:val="00F47AB4"/>
    <w:rsid w:val="00F50563"/>
    <w:rsid w:val="00F52084"/>
    <w:rsid w:val="00F54236"/>
    <w:rsid w:val="00F55927"/>
    <w:rsid w:val="00F55FBB"/>
    <w:rsid w:val="00F56358"/>
    <w:rsid w:val="00F56CE5"/>
    <w:rsid w:val="00F61E90"/>
    <w:rsid w:val="00F61ECD"/>
    <w:rsid w:val="00F624D7"/>
    <w:rsid w:val="00F6406B"/>
    <w:rsid w:val="00F65679"/>
    <w:rsid w:val="00F66668"/>
    <w:rsid w:val="00F66B98"/>
    <w:rsid w:val="00F704A8"/>
    <w:rsid w:val="00F70AF7"/>
    <w:rsid w:val="00F70D22"/>
    <w:rsid w:val="00F7207D"/>
    <w:rsid w:val="00F75D7F"/>
    <w:rsid w:val="00F77ADC"/>
    <w:rsid w:val="00F806E1"/>
    <w:rsid w:val="00F81521"/>
    <w:rsid w:val="00F828DB"/>
    <w:rsid w:val="00F858E1"/>
    <w:rsid w:val="00F85E1C"/>
    <w:rsid w:val="00F878E2"/>
    <w:rsid w:val="00F921E0"/>
    <w:rsid w:val="00F9293D"/>
    <w:rsid w:val="00F935FD"/>
    <w:rsid w:val="00F937F7"/>
    <w:rsid w:val="00F93D3A"/>
    <w:rsid w:val="00F93E56"/>
    <w:rsid w:val="00F94380"/>
    <w:rsid w:val="00F96AE6"/>
    <w:rsid w:val="00FA225E"/>
    <w:rsid w:val="00FA3083"/>
    <w:rsid w:val="00FA32B7"/>
    <w:rsid w:val="00FA33A9"/>
    <w:rsid w:val="00FA37B3"/>
    <w:rsid w:val="00FA4754"/>
    <w:rsid w:val="00FA711F"/>
    <w:rsid w:val="00FB0E64"/>
    <w:rsid w:val="00FB101A"/>
    <w:rsid w:val="00FB11C8"/>
    <w:rsid w:val="00FB27A1"/>
    <w:rsid w:val="00FB299B"/>
    <w:rsid w:val="00FC015C"/>
    <w:rsid w:val="00FC1726"/>
    <w:rsid w:val="00FC2832"/>
    <w:rsid w:val="00FC7302"/>
    <w:rsid w:val="00FD04DB"/>
    <w:rsid w:val="00FD2144"/>
    <w:rsid w:val="00FD2950"/>
    <w:rsid w:val="00FD3E50"/>
    <w:rsid w:val="00FD3F5C"/>
    <w:rsid w:val="00FD4040"/>
    <w:rsid w:val="00FD4567"/>
    <w:rsid w:val="00FD4727"/>
    <w:rsid w:val="00FD6F5E"/>
    <w:rsid w:val="00FD713C"/>
    <w:rsid w:val="00FD75C4"/>
    <w:rsid w:val="00FD79E6"/>
    <w:rsid w:val="00FD7C95"/>
    <w:rsid w:val="00FE0BA2"/>
    <w:rsid w:val="00FE4AA1"/>
    <w:rsid w:val="00FE4B94"/>
    <w:rsid w:val="00FE5F35"/>
    <w:rsid w:val="00FE6B32"/>
    <w:rsid w:val="00FE6D55"/>
    <w:rsid w:val="00FF3ECE"/>
    <w:rsid w:val="00FF488A"/>
    <w:rsid w:val="00FF4BED"/>
    <w:rsid w:val="00FF6A2C"/>
    <w:rsid w:val="00FF6EB2"/>
    <w:rsid w:val="00FF7315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E2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keepNext/>
      <w:ind w:right="21"/>
      <w:jc w:val="center"/>
      <w:outlineLvl w:val="1"/>
    </w:pPr>
    <w:rPr>
      <w:b/>
      <w:sz w:val="28"/>
      <w:lang w:val="x-none" w:eastAsia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eastAsia="Arial Unicode MS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Body Text"/>
    <w:basedOn w:val="a"/>
    <w:semiHidden/>
    <w:pPr>
      <w:spacing w:line="360" w:lineRule="auto"/>
      <w:jc w:val="both"/>
    </w:pPr>
    <w:rPr>
      <w:sz w:val="28"/>
      <w:szCs w:val="20"/>
    </w:rPr>
  </w:style>
  <w:style w:type="paragraph" w:styleId="a6">
    <w:name w:val="footer"/>
    <w:basedOn w:val="a"/>
    <w:link w:val="a7"/>
    <w:semiHidden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caption"/>
    <w:basedOn w:val="a"/>
    <w:qFormat/>
    <w:pPr>
      <w:jc w:val="center"/>
    </w:pPr>
    <w:rPr>
      <w:sz w:val="28"/>
      <w:szCs w:val="20"/>
    </w:rPr>
  </w:style>
  <w:style w:type="paragraph" w:styleId="21">
    <w:name w:val="Body Text 2"/>
    <w:basedOn w:val="a"/>
    <w:semiHidden/>
    <w:pPr>
      <w:spacing w:line="360" w:lineRule="auto"/>
      <w:jc w:val="both"/>
    </w:pPr>
  </w:style>
  <w:style w:type="character" w:customStyle="1" w:styleId="10">
    <w:name w:val="Заголовок 1 Знак"/>
    <w:link w:val="1"/>
    <w:rsid w:val="0063188E"/>
    <w:rPr>
      <w:rFonts w:eastAsia="Arial Unicode MS"/>
      <w:b/>
    </w:rPr>
  </w:style>
  <w:style w:type="character" w:customStyle="1" w:styleId="20">
    <w:name w:val="Заголовок 2 Знак"/>
    <w:link w:val="2"/>
    <w:uiPriority w:val="9"/>
    <w:rsid w:val="0063188E"/>
    <w:rPr>
      <w:b/>
      <w:sz w:val="28"/>
      <w:szCs w:val="24"/>
    </w:rPr>
  </w:style>
  <w:style w:type="table" w:styleId="aa">
    <w:name w:val="Table Grid"/>
    <w:basedOn w:val="a1"/>
    <w:uiPriority w:val="59"/>
    <w:rsid w:val="002157E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link w:val="ac"/>
    <w:qFormat/>
    <w:rsid w:val="007967D1"/>
    <w:pPr>
      <w:jc w:val="center"/>
    </w:pPr>
    <w:rPr>
      <w:b/>
      <w:sz w:val="28"/>
      <w:szCs w:val="20"/>
      <w:lang w:val="x-none" w:eastAsia="x-none"/>
    </w:rPr>
  </w:style>
  <w:style w:type="character" w:customStyle="1" w:styleId="ac">
    <w:name w:val="Подзаголовок Знак"/>
    <w:link w:val="ab"/>
    <w:rsid w:val="007967D1"/>
    <w:rPr>
      <w:b/>
      <w:sz w:val="28"/>
    </w:rPr>
  </w:style>
  <w:style w:type="paragraph" w:customStyle="1" w:styleId="ConsPlusTitle">
    <w:name w:val="ConsPlusTitle"/>
    <w:uiPriority w:val="99"/>
    <w:rsid w:val="00972E8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72E8B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972E8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D09C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rsid w:val="002D09C9"/>
    <w:pPr>
      <w:tabs>
        <w:tab w:val="right" w:leader="dot" w:pos="6521"/>
      </w:tabs>
      <w:ind w:right="111"/>
      <w:jc w:val="center"/>
      <w:outlineLvl w:val="0"/>
    </w:pPr>
    <w:rPr>
      <w:noProof/>
    </w:rPr>
  </w:style>
  <w:style w:type="paragraph" w:styleId="af">
    <w:name w:val="Normal (Web)"/>
    <w:basedOn w:val="a"/>
    <w:uiPriority w:val="99"/>
    <w:unhideWhenUsed/>
    <w:rsid w:val="00CD4ED0"/>
    <w:pPr>
      <w:spacing w:before="100" w:beforeAutospacing="1" w:after="100" w:afterAutospacing="1"/>
    </w:pPr>
  </w:style>
  <w:style w:type="character" w:customStyle="1" w:styleId="titlerazdel">
    <w:name w:val="title_razdel"/>
    <w:rsid w:val="00CD4ED0"/>
  </w:style>
  <w:style w:type="character" w:styleId="af0">
    <w:name w:val="Hyperlink"/>
    <w:uiPriority w:val="99"/>
    <w:unhideWhenUsed/>
    <w:rsid w:val="007C4522"/>
    <w:rPr>
      <w:color w:val="0000FF"/>
      <w:u w:val="single"/>
    </w:rPr>
  </w:style>
  <w:style w:type="paragraph" w:styleId="af1">
    <w:name w:val="No Spacing"/>
    <w:uiPriority w:val="1"/>
    <w:qFormat/>
    <w:rsid w:val="00892B76"/>
    <w:rPr>
      <w:rFonts w:ascii="Calibri" w:hAnsi="Calibri"/>
      <w:sz w:val="22"/>
      <w:szCs w:val="22"/>
    </w:rPr>
  </w:style>
  <w:style w:type="paragraph" w:styleId="22">
    <w:name w:val="Body Text Indent 2"/>
    <w:basedOn w:val="a"/>
    <w:link w:val="23"/>
    <w:uiPriority w:val="99"/>
    <w:unhideWhenUsed/>
    <w:rsid w:val="00F61E90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F61E90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835CF"/>
    <w:rPr>
      <w:sz w:val="24"/>
      <w:szCs w:val="24"/>
    </w:rPr>
  </w:style>
  <w:style w:type="paragraph" w:styleId="af2">
    <w:name w:val="List Paragraph"/>
    <w:basedOn w:val="a"/>
    <w:link w:val="af3"/>
    <w:uiPriority w:val="34"/>
    <w:qFormat/>
    <w:rsid w:val="00AA5EB0"/>
    <w:pPr>
      <w:spacing w:before="120"/>
      <w:ind w:left="720"/>
      <w:contextualSpacing/>
      <w:jc w:val="both"/>
    </w:pPr>
    <w:rPr>
      <w:sz w:val="28"/>
      <w:lang w:val="x-none" w:eastAsia="x-none"/>
    </w:rPr>
  </w:style>
  <w:style w:type="character" w:styleId="af4">
    <w:name w:val="annotation reference"/>
    <w:uiPriority w:val="99"/>
    <w:unhideWhenUsed/>
    <w:rsid w:val="00AA5EB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AA5EB0"/>
    <w:pPr>
      <w:spacing w:before="120"/>
      <w:jc w:val="both"/>
    </w:pPr>
    <w:rPr>
      <w:sz w:val="28"/>
      <w:szCs w:val="20"/>
      <w:lang w:val="x-none" w:eastAsia="x-none"/>
    </w:rPr>
  </w:style>
  <w:style w:type="character" w:customStyle="1" w:styleId="af6">
    <w:name w:val="Текст примечания Знак"/>
    <w:link w:val="af5"/>
    <w:uiPriority w:val="99"/>
    <w:rsid w:val="00AA5EB0"/>
    <w:rPr>
      <w:sz w:val="28"/>
      <w:lang w:val="x-none" w:eastAsia="x-none"/>
    </w:rPr>
  </w:style>
  <w:style w:type="character" w:customStyle="1" w:styleId="af3">
    <w:name w:val="Абзац списка Знак"/>
    <w:link w:val="af2"/>
    <w:uiPriority w:val="34"/>
    <w:locked/>
    <w:rsid w:val="00AA5EB0"/>
    <w:rPr>
      <w:sz w:val="28"/>
      <w:szCs w:val="24"/>
      <w:lang w:val="x-none" w:eastAsia="x-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D4567"/>
    <w:pPr>
      <w:spacing w:before="0"/>
      <w:jc w:val="left"/>
    </w:pPr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D4567"/>
    <w:rPr>
      <w:b/>
      <w:bCs/>
      <w:sz w:val="28"/>
      <w:lang w:val="x-none" w:eastAsia="x-none"/>
    </w:rPr>
  </w:style>
  <w:style w:type="paragraph" w:styleId="af9">
    <w:name w:val="footnote text"/>
    <w:basedOn w:val="a"/>
    <w:link w:val="afa"/>
    <w:uiPriority w:val="99"/>
    <w:semiHidden/>
    <w:unhideWhenUsed/>
    <w:rsid w:val="001345D1"/>
    <w:rPr>
      <w:rFonts w:ascii="Calibri" w:eastAsia="Calibri" w:hAnsi="Calibri"/>
      <w:sz w:val="20"/>
      <w:szCs w:val="20"/>
      <w:lang w:val="x-none" w:eastAsia="en-US"/>
    </w:rPr>
  </w:style>
  <w:style w:type="character" w:customStyle="1" w:styleId="afa">
    <w:name w:val="Текст сноски Знак"/>
    <w:link w:val="af9"/>
    <w:uiPriority w:val="99"/>
    <w:semiHidden/>
    <w:rsid w:val="001345D1"/>
    <w:rPr>
      <w:rFonts w:ascii="Calibri" w:eastAsia="Calibri" w:hAnsi="Calibri"/>
      <w:lang w:eastAsia="en-US"/>
    </w:rPr>
  </w:style>
  <w:style w:type="character" w:styleId="afb">
    <w:name w:val="footnote reference"/>
    <w:uiPriority w:val="99"/>
    <w:semiHidden/>
    <w:unhideWhenUsed/>
    <w:rsid w:val="001345D1"/>
    <w:rPr>
      <w:vertAlign w:val="superscript"/>
    </w:rPr>
  </w:style>
  <w:style w:type="paragraph" w:customStyle="1" w:styleId="3">
    <w:name w:val="Список Н3"/>
    <w:rsid w:val="001218F1"/>
    <w:pPr>
      <w:numPr>
        <w:numId w:val="2"/>
      </w:numPr>
      <w:tabs>
        <w:tab w:val="clear" w:pos="1355"/>
        <w:tab w:val="left" w:pos="1797"/>
      </w:tabs>
      <w:spacing w:line="360" w:lineRule="auto"/>
    </w:pPr>
    <w:rPr>
      <w:rFonts w:ascii="Arial" w:hAnsi="Arial"/>
    </w:rPr>
  </w:style>
  <w:style w:type="paragraph" w:styleId="afc">
    <w:name w:val="Revision"/>
    <w:hidden/>
    <w:uiPriority w:val="99"/>
    <w:semiHidden/>
    <w:rsid w:val="00D43483"/>
    <w:rPr>
      <w:sz w:val="24"/>
      <w:szCs w:val="24"/>
    </w:rPr>
  </w:style>
  <w:style w:type="character" w:customStyle="1" w:styleId="a7">
    <w:name w:val="Нижний колонтитул Знак"/>
    <w:link w:val="a6"/>
    <w:semiHidden/>
    <w:rsid w:val="009D09EF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53A5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E2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keepNext/>
      <w:ind w:right="21"/>
      <w:jc w:val="center"/>
      <w:outlineLvl w:val="1"/>
    </w:pPr>
    <w:rPr>
      <w:b/>
      <w:sz w:val="28"/>
      <w:lang w:val="x-none" w:eastAsia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eastAsia="Arial Unicode MS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Body Text"/>
    <w:basedOn w:val="a"/>
    <w:semiHidden/>
    <w:pPr>
      <w:spacing w:line="360" w:lineRule="auto"/>
      <w:jc w:val="both"/>
    </w:pPr>
    <w:rPr>
      <w:sz w:val="28"/>
      <w:szCs w:val="20"/>
    </w:rPr>
  </w:style>
  <w:style w:type="paragraph" w:styleId="a6">
    <w:name w:val="footer"/>
    <w:basedOn w:val="a"/>
    <w:link w:val="a7"/>
    <w:semiHidden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caption"/>
    <w:basedOn w:val="a"/>
    <w:qFormat/>
    <w:pPr>
      <w:jc w:val="center"/>
    </w:pPr>
    <w:rPr>
      <w:sz w:val="28"/>
      <w:szCs w:val="20"/>
    </w:rPr>
  </w:style>
  <w:style w:type="paragraph" w:styleId="21">
    <w:name w:val="Body Text 2"/>
    <w:basedOn w:val="a"/>
    <w:semiHidden/>
    <w:pPr>
      <w:spacing w:line="360" w:lineRule="auto"/>
      <w:jc w:val="both"/>
    </w:pPr>
  </w:style>
  <w:style w:type="character" w:customStyle="1" w:styleId="10">
    <w:name w:val="Заголовок 1 Знак"/>
    <w:link w:val="1"/>
    <w:rsid w:val="0063188E"/>
    <w:rPr>
      <w:rFonts w:eastAsia="Arial Unicode MS"/>
      <w:b/>
    </w:rPr>
  </w:style>
  <w:style w:type="character" w:customStyle="1" w:styleId="20">
    <w:name w:val="Заголовок 2 Знак"/>
    <w:link w:val="2"/>
    <w:uiPriority w:val="9"/>
    <w:rsid w:val="0063188E"/>
    <w:rPr>
      <w:b/>
      <w:sz w:val="28"/>
      <w:szCs w:val="24"/>
    </w:rPr>
  </w:style>
  <w:style w:type="table" w:styleId="aa">
    <w:name w:val="Table Grid"/>
    <w:basedOn w:val="a1"/>
    <w:uiPriority w:val="59"/>
    <w:rsid w:val="002157E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link w:val="ac"/>
    <w:qFormat/>
    <w:rsid w:val="007967D1"/>
    <w:pPr>
      <w:jc w:val="center"/>
    </w:pPr>
    <w:rPr>
      <w:b/>
      <w:sz w:val="28"/>
      <w:szCs w:val="20"/>
      <w:lang w:val="x-none" w:eastAsia="x-none"/>
    </w:rPr>
  </w:style>
  <w:style w:type="character" w:customStyle="1" w:styleId="ac">
    <w:name w:val="Подзаголовок Знак"/>
    <w:link w:val="ab"/>
    <w:rsid w:val="007967D1"/>
    <w:rPr>
      <w:b/>
      <w:sz w:val="28"/>
    </w:rPr>
  </w:style>
  <w:style w:type="paragraph" w:customStyle="1" w:styleId="ConsPlusTitle">
    <w:name w:val="ConsPlusTitle"/>
    <w:uiPriority w:val="99"/>
    <w:rsid w:val="00972E8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72E8B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972E8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D09C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rsid w:val="002D09C9"/>
    <w:pPr>
      <w:tabs>
        <w:tab w:val="right" w:leader="dot" w:pos="6521"/>
      </w:tabs>
      <w:ind w:right="111"/>
      <w:jc w:val="center"/>
      <w:outlineLvl w:val="0"/>
    </w:pPr>
    <w:rPr>
      <w:noProof/>
    </w:rPr>
  </w:style>
  <w:style w:type="paragraph" w:styleId="af">
    <w:name w:val="Normal (Web)"/>
    <w:basedOn w:val="a"/>
    <w:uiPriority w:val="99"/>
    <w:unhideWhenUsed/>
    <w:rsid w:val="00CD4ED0"/>
    <w:pPr>
      <w:spacing w:before="100" w:beforeAutospacing="1" w:after="100" w:afterAutospacing="1"/>
    </w:pPr>
  </w:style>
  <w:style w:type="character" w:customStyle="1" w:styleId="titlerazdel">
    <w:name w:val="title_razdel"/>
    <w:rsid w:val="00CD4ED0"/>
  </w:style>
  <w:style w:type="character" w:styleId="af0">
    <w:name w:val="Hyperlink"/>
    <w:uiPriority w:val="99"/>
    <w:unhideWhenUsed/>
    <w:rsid w:val="007C4522"/>
    <w:rPr>
      <w:color w:val="0000FF"/>
      <w:u w:val="single"/>
    </w:rPr>
  </w:style>
  <w:style w:type="paragraph" w:styleId="af1">
    <w:name w:val="No Spacing"/>
    <w:uiPriority w:val="1"/>
    <w:qFormat/>
    <w:rsid w:val="00892B76"/>
    <w:rPr>
      <w:rFonts w:ascii="Calibri" w:hAnsi="Calibri"/>
      <w:sz w:val="22"/>
      <w:szCs w:val="22"/>
    </w:rPr>
  </w:style>
  <w:style w:type="paragraph" w:styleId="22">
    <w:name w:val="Body Text Indent 2"/>
    <w:basedOn w:val="a"/>
    <w:link w:val="23"/>
    <w:uiPriority w:val="99"/>
    <w:unhideWhenUsed/>
    <w:rsid w:val="00F61E90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F61E90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835CF"/>
    <w:rPr>
      <w:sz w:val="24"/>
      <w:szCs w:val="24"/>
    </w:rPr>
  </w:style>
  <w:style w:type="paragraph" w:styleId="af2">
    <w:name w:val="List Paragraph"/>
    <w:basedOn w:val="a"/>
    <w:link w:val="af3"/>
    <w:uiPriority w:val="34"/>
    <w:qFormat/>
    <w:rsid w:val="00AA5EB0"/>
    <w:pPr>
      <w:spacing w:before="120"/>
      <w:ind w:left="720"/>
      <w:contextualSpacing/>
      <w:jc w:val="both"/>
    </w:pPr>
    <w:rPr>
      <w:sz w:val="28"/>
      <w:lang w:val="x-none" w:eastAsia="x-none"/>
    </w:rPr>
  </w:style>
  <w:style w:type="character" w:styleId="af4">
    <w:name w:val="annotation reference"/>
    <w:uiPriority w:val="99"/>
    <w:unhideWhenUsed/>
    <w:rsid w:val="00AA5EB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AA5EB0"/>
    <w:pPr>
      <w:spacing w:before="120"/>
      <w:jc w:val="both"/>
    </w:pPr>
    <w:rPr>
      <w:sz w:val="28"/>
      <w:szCs w:val="20"/>
      <w:lang w:val="x-none" w:eastAsia="x-none"/>
    </w:rPr>
  </w:style>
  <w:style w:type="character" w:customStyle="1" w:styleId="af6">
    <w:name w:val="Текст примечания Знак"/>
    <w:link w:val="af5"/>
    <w:uiPriority w:val="99"/>
    <w:rsid w:val="00AA5EB0"/>
    <w:rPr>
      <w:sz w:val="28"/>
      <w:lang w:val="x-none" w:eastAsia="x-none"/>
    </w:rPr>
  </w:style>
  <w:style w:type="character" w:customStyle="1" w:styleId="af3">
    <w:name w:val="Абзац списка Знак"/>
    <w:link w:val="af2"/>
    <w:uiPriority w:val="34"/>
    <w:locked/>
    <w:rsid w:val="00AA5EB0"/>
    <w:rPr>
      <w:sz w:val="28"/>
      <w:szCs w:val="24"/>
      <w:lang w:val="x-none" w:eastAsia="x-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D4567"/>
    <w:pPr>
      <w:spacing w:before="0"/>
      <w:jc w:val="left"/>
    </w:pPr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D4567"/>
    <w:rPr>
      <w:b/>
      <w:bCs/>
      <w:sz w:val="28"/>
      <w:lang w:val="x-none" w:eastAsia="x-none"/>
    </w:rPr>
  </w:style>
  <w:style w:type="paragraph" w:styleId="af9">
    <w:name w:val="footnote text"/>
    <w:basedOn w:val="a"/>
    <w:link w:val="afa"/>
    <w:uiPriority w:val="99"/>
    <w:semiHidden/>
    <w:unhideWhenUsed/>
    <w:rsid w:val="001345D1"/>
    <w:rPr>
      <w:rFonts w:ascii="Calibri" w:eastAsia="Calibri" w:hAnsi="Calibri"/>
      <w:sz w:val="20"/>
      <w:szCs w:val="20"/>
      <w:lang w:val="x-none" w:eastAsia="en-US"/>
    </w:rPr>
  </w:style>
  <w:style w:type="character" w:customStyle="1" w:styleId="afa">
    <w:name w:val="Текст сноски Знак"/>
    <w:link w:val="af9"/>
    <w:uiPriority w:val="99"/>
    <w:semiHidden/>
    <w:rsid w:val="001345D1"/>
    <w:rPr>
      <w:rFonts w:ascii="Calibri" w:eastAsia="Calibri" w:hAnsi="Calibri"/>
      <w:lang w:eastAsia="en-US"/>
    </w:rPr>
  </w:style>
  <w:style w:type="character" w:styleId="afb">
    <w:name w:val="footnote reference"/>
    <w:uiPriority w:val="99"/>
    <w:semiHidden/>
    <w:unhideWhenUsed/>
    <w:rsid w:val="001345D1"/>
    <w:rPr>
      <w:vertAlign w:val="superscript"/>
    </w:rPr>
  </w:style>
  <w:style w:type="paragraph" w:customStyle="1" w:styleId="3">
    <w:name w:val="Список Н3"/>
    <w:rsid w:val="001218F1"/>
    <w:pPr>
      <w:numPr>
        <w:numId w:val="2"/>
      </w:numPr>
      <w:tabs>
        <w:tab w:val="clear" w:pos="1355"/>
        <w:tab w:val="left" w:pos="1797"/>
      </w:tabs>
      <w:spacing w:line="360" w:lineRule="auto"/>
    </w:pPr>
    <w:rPr>
      <w:rFonts w:ascii="Arial" w:hAnsi="Arial"/>
    </w:rPr>
  </w:style>
  <w:style w:type="paragraph" w:styleId="afc">
    <w:name w:val="Revision"/>
    <w:hidden/>
    <w:uiPriority w:val="99"/>
    <w:semiHidden/>
    <w:rsid w:val="00D43483"/>
    <w:rPr>
      <w:sz w:val="24"/>
      <w:szCs w:val="24"/>
    </w:rPr>
  </w:style>
  <w:style w:type="character" w:customStyle="1" w:styleId="a7">
    <w:name w:val="Нижний колонтитул Знак"/>
    <w:link w:val="a6"/>
    <w:semiHidden/>
    <w:rsid w:val="009D09EF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53A5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7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87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8D0C8-C19C-410A-900C-946832BD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2241</Words>
  <Characters>12775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Depcult</Company>
  <LinksUpToDate>false</LinksUpToDate>
  <CharactersWithSpaces>14987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SavickajaTV</dc:creator>
  <cp:lastModifiedBy>Ольга Н. Глебова</cp:lastModifiedBy>
  <cp:revision>2</cp:revision>
  <cp:lastPrinted>2018-03-16T08:27:00Z</cp:lastPrinted>
  <dcterms:created xsi:type="dcterms:W3CDTF">2021-05-14T09:58:00Z</dcterms:created>
  <dcterms:modified xsi:type="dcterms:W3CDTF">2021-05-14T09:58:00Z</dcterms:modified>
</cp:coreProperties>
</file>